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A3C" w:rsidRPr="00AF1A3C" w:rsidRDefault="00AF1A3C" w:rsidP="00AF1A3C">
      <w:pPr>
        <w:jc w:val="center"/>
        <w:rPr>
          <w:rFonts w:ascii="Times New Roman" w:hAnsi="Times New Roman" w:cs="Times New Roman"/>
          <w:caps/>
          <w:sz w:val="28"/>
        </w:rPr>
      </w:pPr>
      <w:bookmarkStart w:id="0" w:name="_GoBack"/>
      <w:bookmarkStart w:id="1" w:name="bookmark1"/>
      <w:bookmarkEnd w:id="0"/>
      <w:r w:rsidRPr="00AF1A3C">
        <w:rPr>
          <w:rFonts w:ascii="Times New Roman" w:hAnsi="Times New Roman" w:cs="Times New Roman"/>
          <w:caps/>
          <w:sz w:val="28"/>
        </w:rPr>
        <w:t>Совет Александровского сельского поселения</w:t>
      </w:r>
    </w:p>
    <w:p w:rsidR="00AF1A3C" w:rsidRPr="00AF1A3C" w:rsidRDefault="00AF1A3C" w:rsidP="00AF1A3C">
      <w:pPr>
        <w:pStyle w:val="1"/>
        <w:jc w:val="center"/>
      </w:pPr>
    </w:p>
    <w:p w:rsidR="00AF1A3C" w:rsidRDefault="00AF1A3C" w:rsidP="00AF1A3C">
      <w:pPr>
        <w:pStyle w:val="1"/>
        <w:jc w:val="center"/>
        <w:rPr>
          <w:sz w:val="28"/>
          <w:szCs w:val="28"/>
        </w:rPr>
      </w:pPr>
      <w:r w:rsidRPr="00AF1A3C">
        <w:rPr>
          <w:sz w:val="28"/>
          <w:szCs w:val="28"/>
        </w:rPr>
        <w:t>РЕШЕНИЕ</w:t>
      </w:r>
    </w:p>
    <w:p w:rsidR="007A0DB7" w:rsidRPr="007A0DB7" w:rsidRDefault="007A0DB7" w:rsidP="007A0DB7"/>
    <w:p w:rsidR="00AF1A3C" w:rsidRDefault="00B7255F" w:rsidP="00AF1A3C">
      <w:pPr>
        <w:rPr>
          <w:rFonts w:ascii="Times New Roman" w:hAnsi="Times New Roman" w:cs="Times New Roman"/>
        </w:rPr>
      </w:pPr>
      <w:r>
        <w:rPr>
          <w:rFonts w:ascii="Times New Roman" w:hAnsi="Times New Roman" w:cs="Times New Roman"/>
        </w:rPr>
        <w:t>18.10.2017</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7A0DB7">
        <w:rPr>
          <w:rFonts w:ascii="Times New Roman" w:hAnsi="Times New Roman" w:cs="Times New Roman"/>
        </w:rPr>
        <w:t xml:space="preserve"> 14-17-2п</w:t>
      </w:r>
    </w:p>
    <w:p w:rsidR="007A0DB7" w:rsidRPr="00AF1A3C" w:rsidRDefault="007A0DB7" w:rsidP="007A0DB7">
      <w:pPr>
        <w:jc w:val="center"/>
        <w:rPr>
          <w:rFonts w:ascii="Times New Roman" w:hAnsi="Times New Roman" w:cs="Times New Roman"/>
        </w:rPr>
      </w:pPr>
      <w:r w:rsidRPr="00AF1A3C">
        <w:rPr>
          <w:rFonts w:ascii="Times New Roman" w:hAnsi="Times New Roman" w:cs="Times New Roman"/>
        </w:rPr>
        <w:t>с. Александровское</w:t>
      </w:r>
    </w:p>
    <w:p w:rsidR="00B7255F" w:rsidRDefault="00B7255F" w:rsidP="00AF1A3C">
      <w:pPr>
        <w:rPr>
          <w:rFonts w:ascii="Times New Roman" w:hAnsi="Times New Roman" w:cs="Times New Roman"/>
        </w:rPr>
      </w:pPr>
    </w:p>
    <w:p w:rsidR="00B7255F" w:rsidRPr="00AF1A3C" w:rsidRDefault="00B7255F" w:rsidP="00AF1A3C">
      <w:pPr>
        <w:rPr>
          <w:rFonts w:ascii="Times New Roman" w:hAnsi="Times New Roman" w:cs="Times New Roman"/>
        </w:rPr>
      </w:pPr>
    </w:p>
    <w:p w:rsidR="00B7255F" w:rsidRDefault="00AF1A3C" w:rsidP="00AF1A3C">
      <w:pPr>
        <w:rPr>
          <w:rFonts w:ascii="Times New Roman" w:hAnsi="Times New Roman" w:cs="Times New Roman"/>
          <w:bCs/>
        </w:rPr>
      </w:pPr>
      <w:r w:rsidRPr="00AF1A3C">
        <w:rPr>
          <w:rFonts w:ascii="Times New Roman" w:hAnsi="Times New Roman" w:cs="Times New Roman"/>
          <w:bCs/>
        </w:rPr>
        <w:t xml:space="preserve">Об утверждении Правил благоустройства </w:t>
      </w:r>
    </w:p>
    <w:p w:rsidR="00B7255F" w:rsidRDefault="00AF1A3C" w:rsidP="00AF1A3C">
      <w:pPr>
        <w:rPr>
          <w:rFonts w:ascii="Times New Roman" w:hAnsi="Times New Roman" w:cs="Times New Roman"/>
          <w:bCs/>
        </w:rPr>
      </w:pPr>
      <w:r w:rsidRPr="00AF1A3C">
        <w:rPr>
          <w:rFonts w:ascii="Times New Roman" w:hAnsi="Times New Roman" w:cs="Times New Roman"/>
          <w:bCs/>
        </w:rPr>
        <w:t>и санитарного содержания</w:t>
      </w:r>
      <w:r w:rsidR="00B7255F">
        <w:rPr>
          <w:rFonts w:ascii="Times New Roman" w:hAnsi="Times New Roman" w:cs="Times New Roman"/>
          <w:bCs/>
        </w:rPr>
        <w:t xml:space="preserve"> </w:t>
      </w:r>
      <w:r w:rsidRPr="00AF1A3C">
        <w:rPr>
          <w:rFonts w:ascii="Times New Roman" w:hAnsi="Times New Roman" w:cs="Times New Roman"/>
          <w:bCs/>
        </w:rPr>
        <w:t xml:space="preserve">территории </w:t>
      </w:r>
    </w:p>
    <w:p w:rsidR="00AF1A3C" w:rsidRPr="00AF1A3C" w:rsidRDefault="00AF1A3C" w:rsidP="00AF1A3C">
      <w:pPr>
        <w:rPr>
          <w:rFonts w:ascii="Times New Roman" w:hAnsi="Times New Roman" w:cs="Times New Roman"/>
          <w:bCs/>
        </w:rPr>
      </w:pPr>
      <w:r w:rsidRPr="00AF1A3C">
        <w:rPr>
          <w:rFonts w:ascii="Times New Roman" w:hAnsi="Times New Roman" w:cs="Times New Roman"/>
          <w:bCs/>
        </w:rPr>
        <w:t>Александровского сельского поселения</w:t>
      </w:r>
    </w:p>
    <w:p w:rsidR="00AF1A3C" w:rsidRPr="00AF1A3C" w:rsidRDefault="00AF1A3C" w:rsidP="00AF1A3C">
      <w:pPr>
        <w:rPr>
          <w:rFonts w:ascii="Times New Roman" w:hAnsi="Times New Roman" w:cs="Times New Roman"/>
        </w:rPr>
      </w:pPr>
    </w:p>
    <w:p w:rsidR="0069658B" w:rsidRDefault="0069658B" w:rsidP="0069658B">
      <w:pPr>
        <w:spacing w:before="100" w:beforeAutospacing="1" w:after="100" w:afterAutospacing="1"/>
        <w:ind w:firstLine="708"/>
        <w:jc w:val="both"/>
        <w:rPr>
          <w:rFonts w:ascii="Times New Roman" w:hAnsi="Times New Roman" w:cs="Times New Roman"/>
        </w:rPr>
      </w:pPr>
      <w:r>
        <w:rPr>
          <w:rFonts w:ascii="Times New Roman" w:hAnsi="Times New Roman" w:cs="Times New Roman"/>
        </w:rPr>
        <w:t>Рассмотрев проект представленный администрацией Александровского сельского поселения «</w:t>
      </w:r>
      <w:r>
        <w:rPr>
          <w:rFonts w:ascii="Times New Roman" w:hAnsi="Times New Roman" w:cs="Times New Roman"/>
          <w:bCs/>
        </w:rPr>
        <w:t>Об утверждении правил благоустройства и санитарного содержания территории Александровского сельского поселения</w:t>
      </w:r>
      <w:r>
        <w:rPr>
          <w:rFonts w:ascii="Times New Roman" w:hAnsi="Times New Roman" w:cs="Times New Roman"/>
        </w:rPr>
        <w:t>», в соответствии с Федеральным законом от 06.10.2003г. №131 ФЗ «Об общих принципах организации местного самоуправления в Российской Федерации», Уставом муниципального образования «Александровское сельское поселение», руководствуясь приказом Минис</w:t>
      </w:r>
      <w:r w:rsidR="00102B25">
        <w:rPr>
          <w:rFonts w:ascii="Times New Roman" w:hAnsi="Times New Roman" w:cs="Times New Roman"/>
        </w:rPr>
        <w:t>терства строительства и жилищно-</w:t>
      </w:r>
      <w:r>
        <w:rPr>
          <w:rFonts w:ascii="Times New Roman" w:hAnsi="Times New Roman" w:cs="Times New Roman"/>
        </w:rPr>
        <w:t>коммунального хозяйства Российской Федерации от 13.04.2017 г.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F1A3C" w:rsidRPr="00AF1A3C" w:rsidRDefault="00AF1A3C" w:rsidP="00AF1A3C">
      <w:pPr>
        <w:jc w:val="both"/>
        <w:rPr>
          <w:rFonts w:ascii="Times New Roman" w:hAnsi="Times New Roman" w:cs="Times New Roman"/>
        </w:rPr>
      </w:pPr>
    </w:p>
    <w:p w:rsidR="00AF1A3C" w:rsidRPr="00AF1A3C" w:rsidRDefault="00AF1A3C" w:rsidP="00AF1A3C">
      <w:pPr>
        <w:jc w:val="both"/>
        <w:rPr>
          <w:rFonts w:ascii="Times New Roman" w:hAnsi="Times New Roman" w:cs="Times New Roman"/>
        </w:rPr>
      </w:pPr>
      <w:r w:rsidRPr="00AF1A3C">
        <w:rPr>
          <w:rFonts w:ascii="Times New Roman" w:hAnsi="Times New Roman" w:cs="Times New Roman"/>
        </w:rPr>
        <w:t>Совет Александровского сельского поселения РЕШИЛ:</w:t>
      </w:r>
    </w:p>
    <w:p w:rsidR="00AF1A3C" w:rsidRPr="00AF1A3C" w:rsidRDefault="00AF1A3C" w:rsidP="00AF1A3C">
      <w:pPr>
        <w:jc w:val="both"/>
        <w:rPr>
          <w:rFonts w:ascii="Times New Roman" w:hAnsi="Times New Roman" w:cs="Times New Roman"/>
        </w:rPr>
      </w:pPr>
    </w:p>
    <w:p w:rsidR="00AF1A3C" w:rsidRPr="00AF1A3C" w:rsidRDefault="00B7255F" w:rsidP="00AF1A3C">
      <w:pPr>
        <w:ind w:firstLine="708"/>
        <w:jc w:val="both"/>
        <w:rPr>
          <w:rFonts w:ascii="Times New Roman" w:hAnsi="Times New Roman" w:cs="Times New Roman"/>
        </w:rPr>
      </w:pPr>
      <w:r>
        <w:rPr>
          <w:rFonts w:ascii="Times New Roman" w:hAnsi="Times New Roman" w:cs="Times New Roman"/>
        </w:rPr>
        <w:t xml:space="preserve">1.Утвердить </w:t>
      </w:r>
      <w:r w:rsidR="00AF1A3C" w:rsidRPr="00AF1A3C">
        <w:rPr>
          <w:rFonts w:ascii="Times New Roman" w:hAnsi="Times New Roman" w:cs="Times New Roman"/>
        </w:rPr>
        <w:t xml:space="preserve">Правила </w:t>
      </w:r>
      <w:r w:rsidR="00AF1A3C" w:rsidRPr="00AF1A3C">
        <w:rPr>
          <w:rFonts w:ascii="Times New Roman" w:hAnsi="Times New Roman" w:cs="Times New Roman"/>
          <w:bCs/>
        </w:rPr>
        <w:t>благоустройства и санитарного содержания территории Александровского сельского поселения</w:t>
      </w:r>
      <w:r w:rsidR="00AF1A3C" w:rsidRPr="00AF1A3C">
        <w:rPr>
          <w:rFonts w:ascii="Times New Roman" w:hAnsi="Times New Roman" w:cs="Times New Roman"/>
        </w:rPr>
        <w:t xml:space="preserve"> (далее – Правила), согласно приложению</w:t>
      </w:r>
      <w:r w:rsidR="009B664A">
        <w:rPr>
          <w:rFonts w:ascii="Times New Roman" w:hAnsi="Times New Roman" w:cs="Times New Roman"/>
        </w:rPr>
        <w:t xml:space="preserve"> к настоящему решению</w:t>
      </w:r>
      <w:r w:rsidR="00AF1A3C" w:rsidRPr="00AF1A3C">
        <w:rPr>
          <w:rFonts w:ascii="Times New Roman" w:hAnsi="Times New Roman" w:cs="Times New Roman"/>
        </w:rPr>
        <w:t>.</w:t>
      </w:r>
    </w:p>
    <w:p w:rsidR="00AF1A3C" w:rsidRPr="00AF1A3C" w:rsidRDefault="00AF1A3C" w:rsidP="00AF1A3C">
      <w:pPr>
        <w:ind w:firstLine="708"/>
        <w:jc w:val="both"/>
        <w:rPr>
          <w:rFonts w:ascii="Times New Roman" w:hAnsi="Times New Roman" w:cs="Times New Roman"/>
        </w:rPr>
      </w:pPr>
      <w:r w:rsidRPr="00AF1A3C">
        <w:rPr>
          <w:rFonts w:ascii="Times New Roman" w:hAnsi="Times New Roman" w:cs="Times New Roman"/>
        </w:rPr>
        <w:t>2.Признать утратившим силу решение Совета Алекс</w:t>
      </w:r>
      <w:r>
        <w:rPr>
          <w:rFonts w:ascii="Times New Roman" w:hAnsi="Times New Roman" w:cs="Times New Roman"/>
        </w:rPr>
        <w:t>андровского сельского поселения</w:t>
      </w:r>
      <w:r w:rsidRPr="00AF1A3C">
        <w:rPr>
          <w:rFonts w:ascii="Times New Roman" w:hAnsi="Times New Roman" w:cs="Times New Roman"/>
        </w:rPr>
        <w:t xml:space="preserve"> от 20.07.2016 г. № 286-16-51п «</w:t>
      </w:r>
      <w:r w:rsidRPr="00AF1A3C">
        <w:rPr>
          <w:rFonts w:ascii="Times New Roman" w:hAnsi="Times New Roman" w:cs="Times New Roman"/>
          <w:bCs/>
        </w:rPr>
        <w:t>Об утверждении Правил благоустройства и санитарного содержания территории Александровского сельского поселения</w:t>
      </w:r>
      <w:r w:rsidR="009B664A">
        <w:rPr>
          <w:rFonts w:ascii="Times New Roman" w:hAnsi="Times New Roman" w:cs="Times New Roman"/>
        </w:rPr>
        <w:t>».</w:t>
      </w:r>
    </w:p>
    <w:p w:rsidR="00AF1A3C" w:rsidRDefault="00AF1A3C" w:rsidP="009B664A">
      <w:pPr>
        <w:pStyle w:val="a6"/>
        <w:ind w:firstLine="708"/>
        <w:jc w:val="both"/>
        <w:rPr>
          <w:rFonts w:ascii="Times New Roman" w:hAnsi="Times New Roman" w:cs="Times New Roman"/>
        </w:rPr>
      </w:pPr>
      <w:r>
        <w:rPr>
          <w:rFonts w:ascii="Times New Roman" w:hAnsi="Times New Roman" w:cs="Times New Roman"/>
        </w:rPr>
        <w:t>3.Настоящее решение вступает в силу со дня официального опубликования (обнародования) в установленном законодательством порядке.</w:t>
      </w:r>
    </w:p>
    <w:p w:rsidR="00AF1A3C" w:rsidRDefault="00AF1A3C" w:rsidP="009B664A">
      <w:pPr>
        <w:pStyle w:val="a6"/>
        <w:ind w:firstLine="708"/>
        <w:jc w:val="both"/>
        <w:rPr>
          <w:rFonts w:ascii="Times New Roman" w:hAnsi="Times New Roman" w:cs="Times New Roman"/>
          <w:spacing w:val="-14"/>
        </w:rPr>
      </w:pPr>
      <w:r>
        <w:rPr>
          <w:rFonts w:ascii="Times New Roman" w:hAnsi="Times New Roman" w:cs="Times New Roman"/>
          <w:spacing w:val="-14"/>
        </w:rPr>
        <w:t xml:space="preserve">4. </w:t>
      </w:r>
      <w:r>
        <w:rPr>
          <w:rFonts w:ascii="Times New Roman" w:hAnsi="Times New Roman" w:cs="Times New Roman"/>
        </w:rPr>
        <w:t xml:space="preserve">Контроль за исполнением настоящего решения возложить на </w:t>
      </w:r>
      <w:r w:rsidR="00102B25">
        <w:rPr>
          <w:rFonts w:ascii="Times New Roman" w:hAnsi="Times New Roman" w:cs="Times New Roman"/>
        </w:rPr>
        <w:t xml:space="preserve">и.о. </w:t>
      </w:r>
      <w:r>
        <w:rPr>
          <w:rFonts w:ascii="Times New Roman" w:hAnsi="Times New Roman" w:cs="Times New Roman"/>
        </w:rPr>
        <w:t>заместителя Главы поселения И.А.Герцена.</w:t>
      </w:r>
    </w:p>
    <w:p w:rsidR="00AF1A3C" w:rsidRPr="00AF1A3C" w:rsidRDefault="00AF1A3C" w:rsidP="00AF1A3C">
      <w:pPr>
        <w:jc w:val="both"/>
        <w:rPr>
          <w:rFonts w:ascii="Times New Roman" w:hAnsi="Times New Roman" w:cs="Times New Roman"/>
        </w:rPr>
      </w:pPr>
    </w:p>
    <w:p w:rsidR="00AF1A3C" w:rsidRDefault="00AF1A3C" w:rsidP="00AF1A3C">
      <w:pPr>
        <w:jc w:val="both"/>
        <w:rPr>
          <w:rFonts w:ascii="Times New Roman" w:hAnsi="Times New Roman" w:cs="Times New Roman"/>
        </w:rPr>
      </w:pPr>
    </w:p>
    <w:p w:rsidR="009F1316" w:rsidRDefault="009F1316" w:rsidP="00AF1A3C">
      <w:pPr>
        <w:jc w:val="both"/>
        <w:rPr>
          <w:rFonts w:ascii="Times New Roman" w:hAnsi="Times New Roman" w:cs="Times New Roman"/>
        </w:rPr>
      </w:pPr>
    </w:p>
    <w:p w:rsidR="009F1316" w:rsidRDefault="009F1316" w:rsidP="00AF1A3C">
      <w:pPr>
        <w:jc w:val="both"/>
        <w:rPr>
          <w:rFonts w:ascii="Times New Roman" w:hAnsi="Times New Roman" w:cs="Times New Roman"/>
        </w:rPr>
      </w:pPr>
    </w:p>
    <w:p w:rsidR="009F1316" w:rsidRPr="00AF1A3C" w:rsidRDefault="009F1316" w:rsidP="00AF1A3C">
      <w:pPr>
        <w:jc w:val="both"/>
        <w:rPr>
          <w:rFonts w:ascii="Times New Roman" w:hAnsi="Times New Roman" w:cs="Times New Roman"/>
        </w:rPr>
      </w:pPr>
    </w:p>
    <w:p w:rsidR="00AF1A3C" w:rsidRDefault="00AF1A3C" w:rsidP="00AF1A3C">
      <w:pPr>
        <w:jc w:val="both"/>
        <w:rPr>
          <w:rFonts w:ascii="Times New Roman" w:hAnsi="Times New Roman" w:cs="Times New Roman"/>
        </w:rPr>
      </w:pPr>
      <w:r w:rsidRPr="00AF1A3C">
        <w:rPr>
          <w:rFonts w:ascii="Times New Roman" w:hAnsi="Times New Roman" w:cs="Times New Roman"/>
        </w:rPr>
        <w:t>Глава Александровского</w:t>
      </w:r>
      <w:r w:rsidR="00B7255F">
        <w:rPr>
          <w:rFonts w:ascii="Times New Roman" w:hAnsi="Times New Roman" w:cs="Times New Roman"/>
        </w:rPr>
        <w:t xml:space="preserve"> сельского поселения</w:t>
      </w:r>
      <w:r w:rsidR="00B7255F">
        <w:rPr>
          <w:rFonts w:ascii="Times New Roman" w:hAnsi="Times New Roman" w:cs="Times New Roman"/>
        </w:rPr>
        <w:tab/>
      </w:r>
      <w:r w:rsidR="00B7255F">
        <w:rPr>
          <w:rFonts w:ascii="Times New Roman" w:hAnsi="Times New Roman" w:cs="Times New Roman"/>
        </w:rPr>
        <w:tab/>
      </w:r>
      <w:r w:rsidR="00B7255F">
        <w:rPr>
          <w:rFonts w:ascii="Times New Roman" w:hAnsi="Times New Roman" w:cs="Times New Roman"/>
        </w:rPr>
        <w:tab/>
      </w:r>
      <w:r w:rsidR="009F1316">
        <w:rPr>
          <w:rFonts w:ascii="Times New Roman" w:hAnsi="Times New Roman" w:cs="Times New Roman"/>
        </w:rPr>
        <w:tab/>
      </w:r>
      <w:r w:rsidR="009F1316">
        <w:rPr>
          <w:rFonts w:ascii="Times New Roman" w:hAnsi="Times New Roman" w:cs="Times New Roman"/>
        </w:rPr>
        <w:tab/>
        <w:t>В.Т.Дубровин</w:t>
      </w:r>
    </w:p>
    <w:p w:rsidR="009F1316" w:rsidRDefault="009F1316" w:rsidP="00AF1A3C">
      <w:pPr>
        <w:jc w:val="both"/>
        <w:rPr>
          <w:rFonts w:ascii="Times New Roman" w:hAnsi="Times New Roman" w:cs="Times New Roman"/>
        </w:rPr>
      </w:pPr>
    </w:p>
    <w:p w:rsidR="009F1316" w:rsidRDefault="009F1316" w:rsidP="00AF1A3C">
      <w:pPr>
        <w:jc w:val="both"/>
        <w:rPr>
          <w:rFonts w:ascii="Times New Roman" w:hAnsi="Times New Roman" w:cs="Times New Roman"/>
        </w:rPr>
      </w:pPr>
    </w:p>
    <w:p w:rsidR="009F1316" w:rsidRPr="00AF1A3C" w:rsidRDefault="009F1316" w:rsidP="00AF1A3C">
      <w:pPr>
        <w:jc w:val="both"/>
        <w:rPr>
          <w:rFonts w:ascii="Times New Roman" w:hAnsi="Times New Roman" w:cs="Times New Roman"/>
        </w:rPr>
      </w:pPr>
    </w:p>
    <w:p w:rsidR="00AF1A3C" w:rsidRDefault="00AF1A3C"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9B664A" w:rsidRDefault="009B664A" w:rsidP="00AF1A3C">
      <w:pPr>
        <w:pStyle w:val="a6"/>
        <w:ind w:firstLine="360"/>
        <w:jc w:val="right"/>
        <w:rPr>
          <w:rFonts w:ascii="Times New Roman" w:hAnsi="Times New Roman" w:cs="Times New Roman"/>
        </w:rPr>
      </w:pPr>
    </w:p>
    <w:p w:rsidR="00B7255F" w:rsidRDefault="00B7255F" w:rsidP="00B7255F">
      <w:pPr>
        <w:pStyle w:val="a6"/>
        <w:ind w:firstLine="360"/>
        <w:jc w:val="right"/>
        <w:rPr>
          <w:rFonts w:ascii="Times New Roman" w:hAnsi="Times New Roman" w:cs="Times New Roman"/>
        </w:rPr>
      </w:pPr>
      <w:r>
        <w:rPr>
          <w:rFonts w:ascii="Times New Roman" w:hAnsi="Times New Roman" w:cs="Times New Roman"/>
        </w:rPr>
        <w:lastRenderedPageBreak/>
        <w:t>Приложение к решению</w:t>
      </w:r>
    </w:p>
    <w:p w:rsidR="00B7255F" w:rsidRDefault="00B7255F" w:rsidP="00B7255F">
      <w:pPr>
        <w:pStyle w:val="a6"/>
        <w:ind w:left="6372"/>
        <w:jc w:val="right"/>
        <w:rPr>
          <w:rFonts w:ascii="Times New Roman" w:hAnsi="Times New Roman" w:cs="Times New Roman"/>
        </w:rPr>
      </w:pPr>
      <w:r>
        <w:rPr>
          <w:rFonts w:ascii="Times New Roman" w:hAnsi="Times New Roman" w:cs="Times New Roman"/>
        </w:rPr>
        <w:t>Совета Александровского</w:t>
      </w:r>
    </w:p>
    <w:p w:rsidR="00B7255F" w:rsidRDefault="00B7255F" w:rsidP="00B7255F">
      <w:pPr>
        <w:pStyle w:val="a6"/>
        <w:ind w:firstLine="360"/>
        <w:jc w:val="right"/>
        <w:rPr>
          <w:rFonts w:ascii="Times New Roman" w:hAnsi="Times New Roman" w:cs="Times New Roman"/>
        </w:rPr>
      </w:pPr>
      <w:r>
        <w:rPr>
          <w:rFonts w:ascii="Times New Roman" w:hAnsi="Times New Roman" w:cs="Times New Roman"/>
        </w:rPr>
        <w:t xml:space="preserve">                                                                                                     сельского поселения</w:t>
      </w:r>
    </w:p>
    <w:p w:rsidR="009B664A" w:rsidRDefault="00B7255F" w:rsidP="00B7255F">
      <w:pPr>
        <w:pStyle w:val="a6"/>
        <w:ind w:firstLine="360"/>
        <w:jc w:val="right"/>
        <w:rPr>
          <w:rFonts w:ascii="Times New Roman" w:hAnsi="Times New Roman" w:cs="Times New Roman"/>
        </w:rPr>
      </w:pPr>
      <w:r>
        <w:rPr>
          <w:rFonts w:ascii="Times New Roman" w:hAnsi="Times New Roman" w:cs="Times New Roman"/>
        </w:rPr>
        <w:t xml:space="preserve">                                                                                  </w:t>
      </w:r>
      <w:r w:rsidR="007A0DB7">
        <w:rPr>
          <w:rFonts w:ascii="Times New Roman" w:hAnsi="Times New Roman" w:cs="Times New Roman"/>
        </w:rPr>
        <w:t xml:space="preserve">                     </w:t>
      </w:r>
      <w:r>
        <w:rPr>
          <w:rFonts w:ascii="Times New Roman" w:hAnsi="Times New Roman" w:cs="Times New Roman"/>
        </w:rPr>
        <w:t xml:space="preserve"> от 18.10.2017 № </w:t>
      </w:r>
      <w:r w:rsidR="007A0DB7">
        <w:rPr>
          <w:rFonts w:ascii="Times New Roman" w:hAnsi="Times New Roman" w:cs="Times New Roman"/>
        </w:rPr>
        <w:t>14-17-2п</w:t>
      </w:r>
      <w:r>
        <w:rPr>
          <w:rFonts w:ascii="Times New Roman" w:hAnsi="Times New Roman" w:cs="Times New Roman"/>
        </w:rPr>
        <w:t xml:space="preserve"> </w:t>
      </w:r>
    </w:p>
    <w:p w:rsidR="009B664A" w:rsidRDefault="009B664A" w:rsidP="00AF1A3C">
      <w:pPr>
        <w:pStyle w:val="a6"/>
        <w:ind w:firstLine="360"/>
        <w:jc w:val="right"/>
        <w:rPr>
          <w:rFonts w:ascii="Times New Roman" w:hAnsi="Times New Roman" w:cs="Times New Roman"/>
        </w:rPr>
      </w:pPr>
    </w:p>
    <w:p w:rsidR="009B4EFE" w:rsidRDefault="0057591D">
      <w:pPr>
        <w:pStyle w:val="22"/>
        <w:keepNext/>
        <w:keepLines/>
        <w:shd w:val="clear" w:color="auto" w:fill="auto"/>
        <w:spacing w:before="0"/>
        <w:ind w:right="20" w:firstLine="0"/>
      </w:pPr>
      <w:r>
        <w:t xml:space="preserve">Правила благоустройства </w:t>
      </w:r>
      <w:r w:rsidR="00992206">
        <w:t xml:space="preserve">и санитарного содержания </w:t>
      </w:r>
      <w:r>
        <w:t>территори</w:t>
      </w:r>
      <w:r w:rsidR="00992206">
        <w:t>й</w:t>
      </w:r>
      <w:r>
        <w:t xml:space="preserve"> </w:t>
      </w:r>
      <w:r w:rsidR="00992206">
        <w:t>Александровского сельского поселения</w:t>
      </w:r>
    </w:p>
    <w:p w:rsidR="004C7CB1" w:rsidRDefault="0057591D">
      <w:pPr>
        <w:pStyle w:val="22"/>
        <w:keepNext/>
        <w:keepLines/>
        <w:shd w:val="clear" w:color="auto" w:fill="auto"/>
        <w:spacing w:before="0"/>
        <w:ind w:right="20" w:firstLine="0"/>
      </w:pPr>
      <w:r>
        <w:t>1.</w:t>
      </w:r>
      <w:r>
        <w:tab/>
        <w:t>Общие положения</w:t>
      </w:r>
      <w:bookmarkEnd w:id="1"/>
    </w:p>
    <w:p w:rsidR="004C7CB1" w:rsidRDefault="0057591D" w:rsidP="0057591D">
      <w:pPr>
        <w:pStyle w:val="3"/>
        <w:numPr>
          <w:ilvl w:val="0"/>
          <w:numId w:val="1"/>
        </w:numPr>
        <w:shd w:val="clear" w:color="auto" w:fill="auto"/>
        <w:tabs>
          <w:tab w:val="left" w:pos="1143"/>
        </w:tabs>
        <w:spacing w:before="0" w:after="0" w:line="274" w:lineRule="exact"/>
        <w:ind w:left="20" w:firstLine="700"/>
        <w:jc w:val="both"/>
      </w:pPr>
      <w:r>
        <w:t xml:space="preserve">Настоящие Правила благоустройства </w:t>
      </w:r>
      <w:r w:rsidR="00992206">
        <w:t>и санитарного содержания территорий Александровского сельского поселения</w:t>
      </w:r>
      <w: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Уставом </w:t>
      </w:r>
      <w:r w:rsidR="00992206">
        <w:t>муниципального образования Александровское сельское поселение</w:t>
      </w:r>
      <w:r>
        <w:t>, иными правовыми актами Российской Федерации и Томской области.</w:t>
      </w:r>
    </w:p>
    <w:p w:rsidR="004C7CB1" w:rsidRDefault="0057591D" w:rsidP="0057591D">
      <w:pPr>
        <w:pStyle w:val="3"/>
        <w:numPr>
          <w:ilvl w:val="0"/>
          <w:numId w:val="1"/>
        </w:numPr>
        <w:shd w:val="clear" w:color="auto" w:fill="auto"/>
        <w:tabs>
          <w:tab w:val="left" w:pos="1153"/>
        </w:tabs>
        <w:spacing w:before="0" w:after="275" w:line="274" w:lineRule="exact"/>
        <w:ind w:left="20" w:firstLine="700"/>
        <w:jc w:val="both"/>
      </w:pPr>
      <w:r>
        <w:t xml:space="preserve">Правила действуют на территории муниципального образования </w:t>
      </w:r>
      <w:r w:rsidR="00992206">
        <w:t>Александровское сельское поселение</w:t>
      </w:r>
      <w:r>
        <w:t xml:space="preserve"> и устанавливают единые и обязательные для исполнения нормы и требования в сфере внешнего благоустройства, определяют порядок уборки и содержания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w:t>
      </w:r>
      <w:r w:rsidR="00FB4785">
        <w:t>поселения</w:t>
      </w:r>
      <w:r>
        <w:t>.</w:t>
      </w:r>
    </w:p>
    <w:p w:rsidR="004C7CB1" w:rsidRDefault="0057591D" w:rsidP="0057591D">
      <w:pPr>
        <w:pStyle w:val="22"/>
        <w:keepNext/>
        <w:keepLines/>
        <w:numPr>
          <w:ilvl w:val="0"/>
          <w:numId w:val="2"/>
        </w:numPr>
        <w:shd w:val="clear" w:color="auto" w:fill="auto"/>
        <w:tabs>
          <w:tab w:val="left" w:pos="4005"/>
        </w:tabs>
        <w:spacing w:before="0" w:after="253" w:line="230" w:lineRule="exact"/>
        <w:ind w:left="3640" w:firstLine="0"/>
        <w:jc w:val="left"/>
      </w:pPr>
      <w:bookmarkStart w:id="2" w:name="bookmark2"/>
      <w:r>
        <w:t>Основные понятия</w:t>
      </w:r>
      <w:bookmarkEnd w:id="2"/>
    </w:p>
    <w:p w:rsidR="004C7CB1" w:rsidRDefault="0057591D" w:rsidP="0057591D">
      <w:pPr>
        <w:pStyle w:val="3"/>
        <w:numPr>
          <w:ilvl w:val="0"/>
          <w:numId w:val="2"/>
        </w:numPr>
        <w:shd w:val="clear" w:color="auto" w:fill="auto"/>
        <w:tabs>
          <w:tab w:val="left" w:pos="1138"/>
        </w:tabs>
        <w:spacing w:before="0" w:after="0" w:line="274" w:lineRule="exact"/>
        <w:ind w:left="20" w:firstLine="700"/>
        <w:jc w:val="both"/>
      </w:pPr>
      <w:r>
        <w:t>Для целей настоящих Правил используются следующие основные понятия:</w:t>
      </w:r>
    </w:p>
    <w:p w:rsidR="004C7CB1" w:rsidRDefault="0057591D" w:rsidP="0057591D">
      <w:pPr>
        <w:pStyle w:val="3"/>
        <w:numPr>
          <w:ilvl w:val="1"/>
          <w:numId w:val="2"/>
        </w:numPr>
        <w:shd w:val="clear" w:color="auto" w:fill="auto"/>
        <w:tabs>
          <w:tab w:val="left" w:pos="1143"/>
        </w:tabs>
        <w:spacing w:before="0" w:after="0" w:line="274" w:lineRule="exact"/>
        <w:ind w:left="20" w:firstLine="700"/>
        <w:jc w:val="both"/>
      </w:pPr>
      <w: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4C7CB1" w:rsidRDefault="0057591D" w:rsidP="0057591D">
      <w:pPr>
        <w:pStyle w:val="3"/>
        <w:numPr>
          <w:ilvl w:val="1"/>
          <w:numId w:val="2"/>
        </w:numPr>
        <w:shd w:val="clear" w:color="auto" w:fill="auto"/>
        <w:tabs>
          <w:tab w:val="left" w:pos="1153"/>
        </w:tabs>
        <w:spacing w:before="0" w:after="0" w:line="274" w:lineRule="exact"/>
        <w:ind w:left="20" w:firstLine="700"/>
        <w:jc w:val="both"/>
      </w:pPr>
      <w:r>
        <w:t>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Вывеска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EB2012" w:rsidRDefault="0057591D" w:rsidP="0057591D">
      <w:pPr>
        <w:pStyle w:val="3"/>
        <w:numPr>
          <w:ilvl w:val="1"/>
          <w:numId w:val="2"/>
        </w:numPr>
        <w:shd w:val="clear" w:color="auto" w:fill="auto"/>
        <w:tabs>
          <w:tab w:val="left" w:pos="1148"/>
        </w:tabs>
        <w:spacing w:before="0" w:after="0" w:line="274" w:lineRule="exact"/>
        <w:ind w:left="20" w:firstLine="700"/>
        <w:jc w:val="both"/>
      </w:pPr>
      <w:r>
        <w:t>Внутриквартальный проезд - территория, предназначенная для движения транспортных средств и пешеходов от улиц к жилым зданиям (их группам), организациям и другим объектам застройки внутри эл</w:t>
      </w:r>
      <w:r w:rsidR="00EB2012">
        <w:t>ементов планировочной структуры.</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Дворовая территория - совокупность территорий, прилегающих к многоквартирным домам, включающая: тротуары, дворовые и внутриквартальные проезды, хозяйственные, детские и спортивные площадки; площадки для сбора твердых бытовых отходов, стоянки автомобилей, гостевые автостоянки, зеленые насаждения.</w:t>
      </w:r>
    </w:p>
    <w:p w:rsidR="004C7CB1" w:rsidRDefault="0057591D" w:rsidP="0057591D">
      <w:pPr>
        <w:pStyle w:val="3"/>
        <w:numPr>
          <w:ilvl w:val="1"/>
          <w:numId w:val="2"/>
        </w:numPr>
        <w:shd w:val="clear" w:color="auto" w:fill="auto"/>
        <w:tabs>
          <w:tab w:val="left" w:pos="1148"/>
        </w:tabs>
        <w:spacing w:before="0" w:after="0" w:line="274" w:lineRule="exact"/>
        <w:ind w:left="20" w:firstLine="700"/>
        <w:jc w:val="both"/>
      </w:pPr>
      <w:r>
        <w:t>Деятельность по благоустройству территорий - разработка проектной документации по благоустройству территорий, выполнение мероприятий по</w:t>
      </w:r>
    </w:p>
    <w:p w:rsidR="004C7CB1" w:rsidRDefault="0057591D">
      <w:pPr>
        <w:pStyle w:val="3"/>
        <w:shd w:val="clear" w:color="auto" w:fill="auto"/>
        <w:spacing w:before="0" w:after="0" w:line="274" w:lineRule="exact"/>
        <w:ind w:left="20" w:firstLine="0"/>
      </w:pPr>
      <w:r>
        <w:lastRenderedPageBreak/>
        <w:t>благоустройству территорий и содержание объектов благоустройства;</w:t>
      </w:r>
    </w:p>
    <w:p w:rsidR="004C7CB1" w:rsidRDefault="0057591D" w:rsidP="0057591D">
      <w:pPr>
        <w:pStyle w:val="3"/>
        <w:numPr>
          <w:ilvl w:val="1"/>
          <w:numId w:val="2"/>
        </w:numPr>
        <w:shd w:val="clear" w:color="auto" w:fill="auto"/>
        <w:tabs>
          <w:tab w:val="left" w:pos="1148"/>
        </w:tabs>
        <w:spacing w:before="0" w:after="0" w:line="274" w:lineRule="exact"/>
        <w:ind w:left="20" w:right="20" w:firstLine="720"/>
        <w:jc w:val="both"/>
      </w:pPr>
      <w: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4C7CB1" w:rsidRDefault="0057591D" w:rsidP="0057591D">
      <w:pPr>
        <w:pStyle w:val="3"/>
        <w:numPr>
          <w:ilvl w:val="1"/>
          <w:numId w:val="2"/>
        </w:numPr>
        <w:shd w:val="clear" w:color="auto" w:fill="auto"/>
        <w:tabs>
          <w:tab w:val="left" w:pos="1162"/>
        </w:tabs>
        <w:spacing w:before="0" w:after="0" w:line="274" w:lineRule="exact"/>
        <w:ind w:left="20" w:right="20" w:firstLine="720"/>
        <w:jc w:val="both"/>
      </w:pPr>
      <w:r>
        <w:t>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4C7CB1" w:rsidRDefault="0057591D" w:rsidP="0057591D">
      <w:pPr>
        <w:pStyle w:val="3"/>
        <w:numPr>
          <w:ilvl w:val="1"/>
          <w:numId w:val="2"/>
        </w:numPr>
        <w:shd w:val="clear" w:color="auto" w:fill="auto"/>
        <w:tabs>
          <w:tab w:val="left" w:pos="1441"/>
        </w:tabs>
        <w:spacing w:before="0" w:after="0" w:line="274" w:lineRule="exact"/>
        <w:ind w:left="20" w:right="20" w:firstLine="720"/>
        <w:jc w:val="both"/>
      </w:pPr>
      <w:r>
        <w:t>Земляные работы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w:t>
      </w:r>
      <w:r>
        <w:softHyphen/>
        <w:t xml:space="preserve">информационных систем, осуществляемый на основании специального письменного разрешения в соответствии с Порядком предоставления разрешения на осуществление земляных работ на земельных участках, находящихся в распоряжении </w:t>
      </w:r>
      <w:r w:rsidR="00047DB2">
        <w:t>администрации Александровского сельского поселения.</w:t>
      </w:r>
    </w:p>
    <w:p w:rsidR="004C7CB1" w:rsidRDefault="0057591D" w:rsidP="0057591D">
      <w:pPr>
        <w:pStyle w:val="3"/>
        <w:numPr>
          <w:ilvl w:val="1"/>
          <w:numId w:val="2"/>
        </w:numPr>
        <w:shd w:val="clear" w:color="auto" w:fill="auto"/>
        <w:tabs>
          <w:tab w:val="left" w:pos="1436"/>
        </w:tabs>
        <w:spacing w:before="0" w:after="0" w:line="274" w:lineRule="exact"/>
        <w:ind w:left="20" w:right="20" w:firstLine="72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отвечающее признакам, предусмотренным статьей 1 Градостроительного кодекса Российской Федерации.</w:t>
      </w:r>
    </w:p>
    <w:p w:rsidR="004C7CB1" w:rsidRDefault="0057591D" w:rsidP="0057591D">
      <w:pPr>
        <w:pStyle w:val="3"/>
        <w:numPr>
          <w:ilvl w:val="1"/>
          <w:numId w:val="2"/>
        </w:numPr>
        <w:shd w:val="clear" w:color="auto" w:fill="auto"/>
        <w:tabs>
          <w:tab w:val="left" w:pos="1431"/>
        </w:tabs>
        <w:spacing w:before="0" w:after="0" w:line="274" w:lineRule="exact"/>
        <w:ind w:left="20" w:right="20" w:firstLine="720"/>
        <w:jc w:val="both"/>
      </w:pPr>
      <w:r>
        <w:t xml:space="preserve">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FB4785">
        <w:t>Александровское сельское поселение</w:t>
      </w:r>
      <w:r>
        <w:t>, не связанные с осуществлением предпринимательской деятельности в области торговли и общественного питания. Малые архитектурные формы делятся на утилитарные и неутилитарные:</w:t>
      </w:r>
    </w:p>
    <w:p w:rsidR="004C7CB1" w:rsidRDefault="0057591D" w:rsidP="0057591D">
      <w:pPr>
        <w:pStyle w:val="3"/>
        <w:numPr>
          <w:ilvl w:val="0"/>
          <w:numId w:val="3"/>
        </w:numPr>
        <w:shd w:val="clear" w:color="auto" w:fill="auto"/>
        <w:tabs>
          <w:tab w:val="left" w:pos="1143"/>
        </w:tabs>
        <w:spacing w:before="0" w:after="0" w:line="274" w:lineRule="exact"/>
        <w:ind w:left="20" w:right="20" w:firstLine="720"/>
        <w:jc w:val="both"/>
      </w:pPr>
      <w:r>
        <w:t>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4C7CB1" w:rsidRDefault="0057591D" w:rsidP="0057591D">
      <w:pPr>
        <w:pStyle w:val="3"/>
        <w:numPr>
          <w:ilvl w:val="0"/>
          <w:numId w:val="3"/>
        </w:numPr>
        <w:shd w:val="clear" w:color="auto" w:fill="auto"/>
        <w:tabs>
          <w:tab w:val="left" w:pos="1110"/>
        </w:tabs>
        <w:spacing w:before="0" w:after="0" w:line="274" w:lineRule="exact"/>
        <w:ind w:left="20" w:right="20" w:firstLine="720"/>
        <w:jc w:val="both"/>
      </w:pPr>
      <w:r>
        <w:t>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4C7CB1" w:rsidRDefault="0057591D" w:rsidP="0057591D">
      <w:pPr>
        <w:pStyle w:val="3"/>
        <w:numPr>
          <w:ilvl w:val="1"/>
          <w:numId w:val="2"/>
        </w:numPr>
        <w:shd w:val="clear" w:color="auto" w:fill="auto"/>
        <w:tabs>
          <w:tab w:val="left" w:pos="1431"/>
        </w:tabs>
        <w:spacing w:before="0" w:after="0" w:line="274" w:lineRule="exact"/>
        <w:ind w:left="20" w:right="20" w:firstLine="720"/>
        <w:jc w:val="both"/>
      </w:pPr>
      <w:r>
        <w:t>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и торгово-остановочные павильоны, наземные туалетные кабины, другие объекты некапитального характера.</w:t>
      </w:r>
    </w:p>
    <w:p w:rsidR="004C7CB1" w:rsidRDefault="0057591D" w:rsidP="0057591D">
      <w:pPr>
        <w:pStyle w:val="3"/>
        <w:numPr>
          <w:ilvl w:val="1"/>
          <w:numId w:val="2"/>
        </w:numPr>
        <w:shd w:val="clear" w:color="auto" w:fill="auto"/>
        <w:tabs>
          <w:tab w:val="left" w:pos="1446"/>
        </w:tabs>
        <w:spacing w:before="0" w:after="0" w:line="274" w:lineRule="exact"/>
        <w:ind w:left="20" w:right="20" w:firstLine="720"/>
        <w:jc w:val="both"/>
      </w:pPr>
      <w:r>
        <w:t xml:space="preserve">Общественные пространства - свободные от транспортных средств территории общего пользования муниципального образования </w:t>
      </w:r>
      <w:r w:rsidR="00047DB2">
        <w:t>Александровское сельское поселение</w:t>
      </w:r>
      <w:r>
        <w:t xml:space="preserve">, в том числе пешеходные зоны, площади, улицы, скверы, проспекты,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w:t>
      </w:r>
      <w:r>
        <w:lastRenderedPageBreak/>
        <w:t>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 пешеходные зоны, участки активно посещаемой общественной застройки, участки озеленения, и иные объекты благоустройства в соответствии с настоящими Правилами.</w:t>
      </w:r>
    </w:p>
    <w:p w:rsidR="004C7CB1" w:rsidRDefault="0057591D" w:rsidP="0057591D">
      <w:pPr>
        <w:pStyle w:val="3"/>
        <w:numPr>
          <w:ilvl w:val="1"/>
          <w:numId w:val="2"/>
        </w:numPr>
        <w:shd w:val="clear" w:color="auto" w:fill="auto"/>
        <w:tabs>
          <w:tab w:val="left" w:pos="1446"/>
        </w:tabs>
        <w:spacing w:before="0" w:after="0" w:line="274" w:lineRule="exact"/>
        <w:ind w:left="20" w:right="20" w:firstLine="700"/>
        <w:jc w:val="both"/>
      </w:pPr>
      <w:r>
        <w:t>Объекты благоустройства - территории муниципального образования (земельные участки и земли), на которых осуществляется деятельность по благоустройству.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4C7CB1" w:rsidRDefault="0057591D" w:rsidP="0057591D">
      <w:pPr>
        <w:pStyle w:val="3"/>
        <w:numPr>
          <w:ilvl w:val="0"/>
          <w:numId w:val="4"/>
        </w:numPr>
        <w:shd w:val="clear" w:color="auto" w:fill="auto"/>
        <w:tabs>
          <w:tab w:val="left" w:pos="1118"/>
        </w:tabs>
        <w:spacing w:before="0" w:after="0" w:line="274" w:lineRule="exact"/>
        <w:ind w:left="20" w:firstLine="700"/>
        <w:jc w:val="both"/>
      </w:pPr>
      <w:r>
        <w:t>детские площадки, спортивные и другие площадки отдыха и досуга;</w:t>
      </w:r>
    </w:p>
    <w:p w:rsidR="004C7CB1" w:rsidRDefault="0057591D" w:rsidP="0057591D">
      <w:pPr>
        <w:pStyle w:val="3"/>
        <w:numPr>
          <w:ilvl w:val="0"/>
          <w:numId w:val="4"/>
        </w:numPr>
        <w:shd w:val="clear" w:color="auto" w:fill="auto"/>
        <w:tabs>
          <w:tab w:val="left" w:pos="1147"/>
        </w:tabs>
        <w:spacing w:before="0" w:after="0" w:line="274" w:lineRule="exact"/>
        <w:ind w:left="20" w:firstLine="700"/>
        <w:jc w:val="both"/>
      </w:pPr>
      <w:r>
        <w:t>площадки автостоянок, парковок;</w:t>
      </w:r>
    </w:p>
    <w:p w:rsidR="004C7CB1" w:rsidRDefault="0057591D" w:rsidP="0057591D">
      <w:pPr>
        <w:pStyle w:val="3"/>
        <w:numPr>
          <w:ilvl w:val="0"/>
          <w:numId w:val="4"/>
        </w:numPr>
        <w:shd w:val="clear" w:color="auto" w:fill="auto"/>
        <w:tabs>
          <w:tab w:val="left" w:pos="1153"/>
        </w:tabs>
        <w:spacing w:before="0" w:after="0" w:line="274" w:lineRule="exact"/>
        <w:ind w:left="20" w:right="20" w:firstLine="700"/>
        <w:jc w:val="both"/>
      </w:pPr>
      <w:r>
        <w:t>улицы, пешеходные тротуары, дороги, проезды, подъездные пути земельным к участкам, зданиям, строениям, сооружениям, некапитальным нестационарным объектам;</w:t>
      </w:r>
    </w:p>
    <w:p w:rsidR="004C7CB1" w:rsidRDefault="0057591D" w:rsidP="0057591D">
      <w:pPr>
        <w:pStyle w:val="3"/>
        <w:numPr>
          <w:ilvl w:val="0"/>
          <w:numId w:val="4"/>
        </w:numPr>
        <w:shd w:val="clear" w:color="auto" w:fill="auto"/>
        <w:tabs>
          <w:tab w:val="left" w:pos="1158"/>
        </w:tabs>
        <w:spacing w:before="0" w:after="0" w:line="274" w:lineRule="exact"/>
        <w:ind w:left="20" w:right="20" w:firstLine="700"/>
        <w:jc w:val="both"/>
      </w:pPr>
      <w:r>
        <w:t>парки, скверы, иные зеленые зоны, в т.ч газоны и озеленение на прилегающих территориях;</w:t>
      </w:r>
    </w:p>
    <w:p w:rsidR="004C7CB1" w:rsidRDefault="0057591D" w:rsidP="0057591D">
      <w:pPr>
        <w:pStyle w:val="3"/>
        <w:numPr>
          <w:ilvl w:val="0"/>
          <w:numId w:val="4"/>
        </w:numPr>
        <w:shd w:val="clear" w:color="auto" w:fill="auto"/>
        <w:tabs>
          <w:tab w:val="left" w:pos="1142"/>
        </w:tabs>
        <w:spacing w:before="0" w:after="0" w:line="274" w:lineRule="exact"/>
        <w:ind w:left="20" w:firstLine="700"/>
        <w:jc w:val="both"/>
      </w:pPr>
      <w:r>
        <w:t>площади, набережные и другие территории;</w:t>
      </w:r>
    </w:p>
    <w:p w:rsidR="004C7CB1" w:rsidRDefault="0057591D" w:rsidP="0057591D">
      <w:pPr>
        <w:pStyle w:val="3"/>
        <w:numPr>
          <w:ilvl w:val="0"/>
          <w:numId w:val="4"/>
        </w:numPr>
        <w:shd w:val="clear" w:color="auto" w:fill="auto"/>
        <w:tabs>
          <w:tab w:val="left" w:pos="1133"/>
        </w:tabs>
        <w:spacing w:before="0" w:after="0" w:line="274" w:lineRule="exact"/>
        <w:ind w:left="20" w:firstLine="700"/>
        <w:jc w:val="both"/>
      </w:pPr>
      <w:r>
        <w:t>технические зоны транспортных, инженерных коммуникаций, водоохранные</w:t>
      </w:r>
    </w:p>
    <w:p w:rsidR="004C7CB1" w:rsidRDefault="0057591D">
      <w:pPr>
        <w:pStyle w:val="3"/>
        <w:shd w:val="clear" w:color="auto" w:fill="auto"/>
        <w:spacing w:before="0" w:after="0" w:line="274" w:lineRule="exact"/>
        <w:ind w:left="20" w:firstLine="0"/>
        <w:jc w:val="both"/>
      </w:pPr>
      <w:r>
        <w:t>зоны;</w:t>
      </w:r>
    </w:p>
    <w:p w:rsidR="004C7CB1" w:rsidRDefault="0057591D" w:rsidP="0057591D">
      <w:pPr>
        <w:pStyle w:val="3"/>
        <w:numPr>
          <w:ilvl w:val="0"/>
          <w:numId w:val="4"/>
        </w:numPr>
        <w:shd w:val="clear" w:color="auto" w:fill="auto"/>
        <w:tabs>
          <w:tab w:val="left" w:pos="1153"/>
        </w:tabs>
        <w:spacing w:before="0" w:after="0" w:line="274" w:lineRule="exact"/>
        <w:ind w:left="20" w:right="20" w:firstLine="700"/>
        <w:jc w:val="both"/>
      </w:pPr>
      <w:r>
        <w:t>контейнерные площадки и площадки для складирования отдельных групп коммунальных отходов;</w:t>
      </w:r>
    </w:p>
    <w:p w:rsidR="004C7CB1" w:rsidRDefault="0057591D" w:rsidP="0057591D">
      <w:pPr>
        <w:pStyle w:val="3"/>
        <w:numPr>
          <w:ilvl w:val="0"/>
          <w:numId w:val="4"/>
        </w:numPr>
        <w:shd w:val="clear" w:color="auto" w:fill="auto"/>
        <w:tabs>
          <w:tab w:val="left" w:pos="1142"/>
        </w:tabs>
        <w:spacing w:before="0" w:after="0" w:line="274" w:lineRule="exact"/>
        <w:ind w:left="20" w:firstLine="700"/>
        <w:jc w:val="both"/>
      </w:pPr>
      <w:r>
        <w:t>площадки для выгула и дрессировки собак.</w:t>
      </w:r>
    </w:p>
    <w:p w:rsidR="004C7CB1" w:rsidRDefault="0057591D" w:rsidP="0057591D">
      <w:pPr>
        <w:pStyle w:val="3"/>
        <w:numPr>
          <w:ilvl w:val="1"/>
          <w:numId w:val="2"/>
        </w:numPr>
        <w:shd w:val="clear" w:color="auto" w:fill="auto"/>
        <w:tabs>
          <w:tab w:val="left" w:pos="1436"/>
        </w:tabs>
        <w:spacing w:before="0" w:after="0" w:line="274" w:lineRule="exact"/>
        <w:ind w:left="20" w:right="20" w:firstLine="700"/>
        <w:jc w:val="both"/>
      </w:pPr>
      <w:r>
        <w:t>Объекты рекреации - территории муниципального образования,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скверы, пляжи, набережные и т.п.).</w:t>
      </w:r>
    </w:p>
    <w:p w:rsidR="004C7CB1" w:rsidRDefault="0057591D" w:rsidP="0057591D">
      <w:pPr>
        <w:pStyle w:val="3"/>
        <w:numPr>
          <w:ilvl w:val="1"/>
          <w:numId w:val="2"/>
        </w:numPr>
        <w:shd w:val="clear" w:color="auto" w:fill="auto"/>
        <w:tabs>
          <w:tab w:val="left" w:pos="1436"/>
        </w:tabs>
        <w:spacing w:before="0" w:after="0" w:line="274" w:lineRule="exact"/>
        <w:ind w:left="20" w:right="20" w:firstLine="700"/>
        <w:jc w:val="both"/>
      </w:pPr>
      <w: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4C7CB1" w:rsidRDefault="0057591D" w:rsidP="0057591D">
      <w:pPr>
        <w:pStyle w:val="3"/>
        <w:numPr>
          <w:ilvl w:val="1"/>
          <w:numId w:val="2"/>
        </w:numPr>
        <w:shd w:val="clear" w:color="auto" w:fill="auto"/>
        <w:tabs>
          <w:tab w:val="left" w:pos="1441"/>
        </w:tabs>
        <w:spacing w:before="0" w:after="0" w:line="274" w:lineRule="exact"/>
        <w:ind w:left="20" w:right="20" w:firstLine="700"/>
        <w:jc w:val="both"/>
      </w:pPr>
      <w:r>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4C7CB1" w:rsidRDefault="0057591D" w:rsidP="0057591D">
      <w:pPr>
        <w:pStyle w:val="3"/>
        <w:numPr>
          <w:ilvl w:val="1"/>
          <w:numId w:val="2"/>
        </w:numPr>
        <w:shd w:val="clear" w:color="auto" w:fill="auto"/>
        <w:tabs>
          <w:tab w:val="left" w:pos="1446"/>
        </w:tabs>
        <w:spacing w:before="0" w:after="0" w:line="274" w:lineRule="exact"/>
        <w:ind w:left="20" w:right="20" w:firstLine="700"/>
        <w:jc w:val="both"/>
      </w:pPr>
      <w: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w:t>
      </w:r>
    </w:p>
    <w:p w:rsidR="004C7CB1" w:rsidRDefault="0057591D" w:rsidP="0057591D">
      <w:pPr>
        <w:pStyle w:val="3"/>
        <w:numPr>
          <w:ilvl w:val="1"/>
          <w:numId w:val="2"/>
        </w:numPr>
        <w:shd w:val="clear" w:color="auto" w:fill="auto"/>
        <w:tabs>
          <w:tab w:val="left" w:pos="1431"/>
        </w:tabs>
        <w:spacing w:before="0" w:after="0" w:line="274" w:lineRule="exact"/>
        <w:ind w:left="20" w:right="20" w:firstLine="700"/>
        <w:jc w:val="both"/>
      </w:pPr>
      <w:r>
        <w:t>Порубочные остатки - пни, стволы, корни, ветки, полученные в результате подрезки, вырубки (сноса) деревьев и кустарников.</w:t>
      </w:r>
    </w:p>
    <w:p w:rsidR="004C7CB1" w:rsidRDefault="0057591D" w:rsidP="0057591D">
      <w:pPr>
        <w:pStyle w:val="3"/>
        <w:numPr>
          <w:ilvl w:val="1"/>
          <w:numId w:val="2"/>
        </w:numPr>
        <w:shd w:val="clear" w:color="auto" w:fill="auto"/>
        <w:tabs>
          <w:tab w:val="left" w:pos="1426"/>
        </w:tabs>
        <w:spacing w:before="0" w:after="0" w:line="274" w:lineRule="exact"/>
        <w:ind w:left="20" w:right="20" w:firstLine="700"/>
        <w:jc w:val="both"/>
      </w:pPr>
      <w:r>
        <w:t xml:space="preserve">Придомовая территория - земельный участок, на котором расположен </w:t>
      </w:r>
      <w:r w:rsidRPr="00B805E6">
        <w:t>многоквартирный</w:t>
      </w:r>
      <w:r>
        <w:t xml:space="preserve">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4C7CB1" w:rsidRDefault="0057591D" w:rsidP="0057591D">
      <w:pPr>
        <w:pStyle w:val="3"/>
        <w:numPr>
          <w:ilvl w:val="1"/>
          <w:numId w:val="2"/>
        </w:numPr>
        <w:shd w:val="clear" w:color="auto" w:fill="auto"/>
        <w:tabs>
          <w:tab w:val="left" w:pos="1431"/>
        </w:tabs>
        <w:spacing w:before="0" w:after="0" w:line="274" w:lineRule="exact"/>
        <w:ind w:left="20" w:right="20" w:firstLine="700"/>
        <w:jc w:val="both"/>
      </w:pPr>
      <w:r>
        <w:t xml:space="preserve">Прилегающая территория </w:t>
      </w:r>
      <w:r>
        <w:rPr>
          <w:rStyle w:val="13"/>
        </w:rPr>
        <w:t xml:space="preserve">- </w:t>
      </w:r>
      <w:r>
        <w:t>земельны</w:t>
      </w:r>
      <w:r>
        <w:rPr>
          <w:rStyle w:val="13"/>
        </w:rPr>
        <w:t xml:space="preserve">е </w:t>
      </w:r>
      <w:r>
        <w:t>участ</w:t>
      </w:r>
      <w:r>
        <w:rPr>
          <w:rStyle w:val="13"/>
        </w:rPr>
        <w:t xml:space="preserve">ки </w:t>
      </w:r>
      <w:r>
        <w:t xml:space="preserve">в границах </w:t>
      </w:r>
      <w:r w:rsidR="00B805E6">
        <w:t>муниципального образования Александровское сельское поселение</w:t>
      </w:r>
      <w:r>
        <w:t>:</w:t>
      </w:r>
    </w:p>
    <w:p w:rsidR="004C7CB1" w:rsidRDefault="0057591D" w:rsidP="0057591D">
      <w:pPr>
        <w:pStyle w:val="3"/>
        <w:numPr>
          <w:ilvl w:val="0"/>
          <w:numId w:val="5"/>
        </w:numPr>
        <w:shd w:val="clear" w:color="auto" w:fill="auto"/>
        <w:tabs>
          <w:tab w:val="left" w:pos="1158"/>
        </w:tabs>
        <w:spacing w:before="0" w:after="0" w:line="274" w:lineRule="exact"/>
        <w:ind w:left="20" w:right="20" w:firstLine="700"/>
        <w:jc w:val="both"/>
      </w:pPr>
      <w:r>
        <w:t>примыкающие к зданиям, строениям, сооружениям, некапитальным нестационарным объектам, и принадлежащие на праве собственности физическим и юридическим лицам, независимо от их организационно-правовых форм либо находящиеся в пользовании на законном основании;</w:t>
      </w:r>
    </w:p>
    <w:p w:rsidR="004C7CB1" w:rsidRDefault="0057591D" w:rsidP="0057591D">
      <w:pPr>
        <w:pStyle w:val="3"/>
        <w:numPr>
          <w:ilvl w:val="0"/>
          <w:numId w:val="5"/>
        </w:numPr>
        <w:shd w:val="clear" w:color="auto" w:fill="auto"/>
        <w:tabs>
          <w:tab w:val="left" w:pos="1153"/>
        </w:tabs>
        <w:spacing w:before="0" w:after="0" w:line="274" w:lineRule="exact"/>
        <w:ind w:left="20" w:right="20" w:firstLine="700"/>
        <w:jc w:val="both"/>
      </w:pPr>
      <w:r>
        <w:t>переданные целевым назначением физическим или юридическим лицам на правах, предусмотренных действующим законодательством</w:t>
      </w:r>
      <w:r>
        <w:rPr>
          <w:rStyle w:val="13"/>
        </w:rPr>
        <w:t>;</w:t>
      </w:r>
    </w:p>
    <w:p w:rsidR="004C7CB1" w:rsidRDefault="0057591D" w:rsidP="0057591D">
      <w:pPr>
        <w:pStyle w:val="3"/>
        <w:numPr>
          <w:ilvl w:val="0"/>
          <w:numId w:val="5"/>
        </w:numPr>
        <w:shd w:val="clear" w:color="auto" w:fill="auto"/>
        <w:tabs>
          <w:tab w:val="left" w:pos="1162"/>
        </w:tabs>
        <w:spacing w:before="0" w:after="0" w:line="274" w:lineRule="exact"/>
        <w:ind w:left="20" w:right="20" w:firstLine="700"/>
        <w:jc w:val="both"/>
      </w:pPr>
      <w:r>
        <w:t>в отношении которых выданы разрешения на использование земельных участков без их предоставления и установления сервитута.</w:t>
      </w:r>
    </w:p>
    <w:p w:rsidR="004C7CB1" w:rsidRDefault="0057591D" w:rsidP="0057591D">
      <w:pPr>
        <w:pStyle w:val="3"/>
        <w:numPr>
          <w:ilvl w:val="1"/>
          <w:numId w:val="5"/>
        </w:numPr>
        <w:shd w:val="clear" w:color="auto" w:fill="auto"/>
        <w:tabs>
          <w:tab w:val="left" w:pos="1421"/>
        </w:tabs>
        <w:spacing w:before="0" w:after="0" w:line="274" w:lineRule="exact"/>
        <w:ind w:left="20" w:firstLine="700"/>
        <w:jc w:val="both"/>
      </w:pPr>
      <w:r>
        <w:lastRenderedPageBreak/>
        <w:t>Разукомплектованное транспортное средство - транспортное средство,</w:t>
      </w:r>
    </w:p>
    <w:p w:rsidR="004C7CB1" w:rsidRDefault="0057591D">
      <w:pPr>
        <w:pStyle w:val="3"/>
        <w:shd w:val="clear" w:color="auto" w:fill="auto"/>
        <w:spacing w:before="0" w:after="0" w:line="274" w:lineRule="exact"/>
        <w:ind w:left="20" w:right="520" w:firstLine="0"/>
      </w:pPr>
      <w:r>
        <w:t>отвечающее признакам, предусмотренным статьей 3.20 Кодекса Томской области об административных правонарушениях.</w:t>
      </w:r>
    </w:p>
    <w:p w:rsidR="004C7CB1" w:rsidRDefault="0057591D" w:rsidP="0057591D">
      <w:pPr>
        <w:pStyle w:val="3"/>
        <w:numPr>
          <w:ilvl w:val="1"/>
          <w:numId w:val="5"/>
        </w:numPr>
        <w:shd w:val="clear" w:color="auto" w:fill="auto"/>
        <w:tabs>
          <w:tab w:val="left" w:pos="1430"/>
        </w:tabs>
        <w:spacing w:before="0" w:after="0" w:line="274" w:lineRule="exact"/>
        <w:ind w:left="20" w:firstLine="700"/>
        <w:jc w:val="both"/>
      </w:pPr>
      <w:r>
        <w:t>Смет - грунтовые наносы, пыль, опавшие листья, мелкий мусор.</w:t>
      </w:r>
    </w:p>
    <w:p w:rsidR="004C7CB1" w:rsidRDefault="0057591D" w:rsidP="0057591D">
      <w:pPr>
        <w:pStyle w:val="3"/>
        <w:numPr>
          <w:ilvl w:val="1"/>
          <w:numId w:val="5"/>
        </w:numPr>
        <w:shd w:val="clear" w:color="auto" w:fill="auto"/>
        <w:tabs>
          <w:tab w:val="left" w:pos="1430"/>
        </w:tabs>
        <w:spacing w:before="0" w:after="0" w:line="274" w:lineRule="exact"/>
        <w:ind w:left="20" w:firstLine="700"/>
        <w:jc w:val="both"/>
      </w:pPr>
      <w:r>
        <w:t>Сопряжения поверхностей - бортовые камни, пандусы, ступени, лестницы.</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 xml:space="preserve">Специализированная организация - организация (индивидуальный предприниматель), осуществляющая (осуществляющий) деятельность </w:t>
      </w:r>
      <w:r w:rsidR="00B805E6">
        <w:t xml:space="preserve">по </w:t>
      </w:r>
      <w:r>
        <w:t xml:space="preserve">содержанию, обслуживанию, ремонту территорий общего пользования; содержанию и обслуживанию мест захоронения (кладбищ); содержанию, обслуживанию и ремонту инженерных коммуникаций; сбору и вывозу бытовых и промышленных отходов, смета, снега и льда на территории муниципального образования </w:t>
      </w:r>
      <w:r w:rsidR="00B805E6">
        <w:t>Александровское сельское поселение.</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 xml:space="preserve">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w:t>
      </w:r>
      <w:r w:rsidR="009C60AD">
        <w:t>осуществляющие</w:t>
      </w:r>
      <w:r>
        <w:t xml:space="preserve"> благоустройство территории муниципального образования.</w:t>
      </w:r>
    </w:p>
    <w:p w:rsidR="004C7CB1" w:rsidRDefault="0057591D" w:rsidP="0057591D">
      <w:pPr>
        <w:pStyle w:val="3"/>
        <w:numPr>
          <w:ilvl w:val="1"/>
          <w:numId w:val="5"/>
        </w:numPr>
        <w:shd w:val="clear" w:color="auto" w:fill="auto"/>
        <w:tabs>
          <w:tab w:val="left" w:pos="1446"/>
        </w:tabs>
        <w:spacing w:before="0" w:after="0" w:line="274" w:lineRule="exact"/>
        <w:ind w:left="20" w:right="520" w:firstLine="700"/>
        <w:jc w:val="both"/>
      </w:pPr>
      <w: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Территория общего пользования - территории муниципального образования, которыми беспрепятственно пользуется неограниченный круг лиц.</w:t>
      </w:r>
    </w:p>
    <w:p w:rsidR="004C7CB1" w:rsidRDefault="0057591D" w:rsidP="0057591D">
      <w:pPr>
        <w:pStyle w:val="3"/>
        <w:numPr>
          <w:ilvl w:val="1"/>
          <w:numId w:val="5"/>
        </w:numPr>
        <w:shd w:val="clear" w:color="auto" w:fill="auto"/>
        <w:tabs>
          <w:tab w:val="left" w:pos="1431"/>
        </w:tabs>
        <w:spacing w:before="0" w:after="0" w:line="274" w:lineRule="exact"/>
        <w:ind w:left="20" w:right="520" w:firstLine="700"/>
        <w:jc w:val="both"/>
      </w:pPr>
      <w: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
    <w:p w:rsidR="004C7CB1" w:rsidRDefault="0057591D" w:rsidP="0057591D">
      <w:pPr>
        <w:pStyle w:val="3"/>
        <w:numPr>
          <w:ilvl w:val="1"/>
          <w:numId w:val="5"/>
        </w:numPr>
        <w:shd w:val="clear" w:color="auto" w:fill="auto"/>
        <w:tabs>
          <w:tab w:val="left" w:pos="1498"/>
        </w:tabs>
        <w:spacing w:before="0" w:after="0" w:line="274" w:lineRule="exact"/>
        <w:ind w:left="20" w:right="520" w:firstLine="700"/>
        <w:jc w:val="both"/>
      </w:pPr>
      <w:r>
        <w:t>Фасад - наружная (лицевая) сторона здания, сооружения. Различают главный, боковой, задний фасады. Фасады делятся на уличный и дворовый.</w:t>
      </w:r>
    </w:p>
    <w:p w:rsidR="004C7CB1" w:rsidRDefault="0057591D" w:rsidP="0057591D">
      <w:pPr>
        <w:pStyle w:val="3"/>
        <w:numPr>
          <w:ilvl w:val="1"/>
          <w:numId w:val="5"/>
        </w:numPr>
        <w:shd w:val="clear" w:color="auto" w:fill="auto"/>
        <w:tabs>
          <w:tab w:val="left" w:pos="1436"/>
        </w:tabs>
        <w:spacing w:before="0" w:after="0" w:line="274" w:lineRule="exact"/>
        <w:ind w:left="20" w:right="520" w:firstLine="700"/>
        <w:jc w:val="both"/>
      </w:pPr>
      <w: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4C7CB1" w:rsidRDefault="0057591D" w:rsidP="0057591D">
      <w:pPr>
        <w:pStyle w:val="3"/>
        <w:numPr>
          <w:ilvl w:val="0"/>
          <w:numId w:val="6"/>
        </w:numPr>
        <w:shd w:val="clear" w:color="auto" w:fill="auto"/>
        <w:tabs>
          <w:tab w:val="left" w:pos="1114"/>
        </w:tabs>
        <w:spacing w:before="0" w:after="0" w:line="274" w:lineRule="exact"/>
        <w:ind w:left="20" w:firstLine="700"/>
        <w:jc w:val="both"/>
      </w:pPr>
      <w:r>
        <w:t>элементы озеленения;</w:t>
      </w:r>
    </w:p>
    <w:p w:rsidR="004C7CB1" w:rsidRDefault="0057591D" w:rsidP="0057591D">
      <w:pPr>
        <w:pStyle w:val="3"/>
        <w:numPr>
          <w:ilvl w:val="0"/>
          <w:numId w:val="6"/>
        </w:numPr>
        <w:shd w:val="clear" w:color="auto" w:fill="auto"/>
        <w:tabs>
          <w:tab w:val="left" w:pos="1152"/>
        </w:tabs>
        <w:spacing w:before="0" w:after="0" w:line="274" w:lineRule="exact"/>
        <w:ind w:left="20" w:firstLine="700"/>
        <w:jc w:val="both"/>
      </w:pPr>
      <w:r>
        <w:t>покрытия;</w:t>
      </w:r>
    </w:p>
    <w:p w:rsidR="004C7CB1" w:rsidRDefault="0057591D" w:rsidP="0057591D">
      <w:pPr>
        <w:pStyle w:val="3"/>
        <w:numPr>
          <w:ilvl w:val="0"/>
          <w:numId w:val="6"/>
        </w:numPr>
        <w:shd w:val="clear" w:color="auto" w:fill="auto"/>
        <w:tabs>
          <w:tab w:val="left" w:pos="1152"/>
        </w:tabs>
        <w:spacing w:before="0" w:after="0" w:line="274" w:lineRule="exact"/>
        <w:ind w:left="20" w:firstLine="700"/>
        <w:jc w:val="both"/>
      </w:pPr>
      <w:r>
        <w:t>ограждения территорий;</w:t>
      </w:r>
    </w:p>
    <w:p w:rsidR="004C7CB1" w:rsidRDefault="0057591D" w:rsidP="0057591D">
      <w:pPr>
        <w:pStyle w:val="3"/>
        <w:numPr>
          <w:ilvl w:val="0"/>
          <w:numId w:val="6"/>
        </w:numPr>
        <w:shd w:val="clear" w:color="auto" w:fill="auto"/>
        <w:tabs>
          <w:tab w:val="left" w:pos="1152"/>
        </w:tabs>
        <w:spacing w:before="0" w:after="0" w:line="274" w:lineRule="exact"/>
        <w:ind w:left="20" w:firstLine="700"/>
        <w:jc w:val="both"/>
      </w:pPr>
      <w:r>
        <w:t>водные устройства;</w:t>
      </w:r>
    </w:p>
    <w:p w:rsidR="004C7CB1" w:rsidRDefault="0057591D" w:rsidP="0057591D">
      <w:pPr>
        <w:pStyle w:val="3"/>
        <w:numPr>
          <w:ilvl w:val="0"/>
          <w:numId w:val="6"/>
        </w:numPr>
        <w:shd w:val="clear" w:color="auto" w:fill="auto"/>
        <w:tabs>
          <w:tab w:val="left" w:pos="1133"/>
        </w:tabs>
        <w:spacing w:before="0" w:after="0" w:line="274" w:lineRule="exact"/>
        <w:ind w:left="20" w:firstLine="700"/>
        <w:jc w:val="both"/>
      </w:pPr>
      <w:r>
        <w:t>уличное коммунально-бытовое и техническое оборудование;</w:t>
      </w:r>
    </w:p>
    <w:p w:rsidR="004C7CB1" w:rsidRDefault="0057591D" w:rsidP="0057591D">
      <w:pPr>
        <w:pStyle w:val="3"/>
        <w:numPr>
          <w:ilvl w:val="0"/>
          <w:numId w:val="6"/>
        </w:numPr>
        <w:shd w:val="clear" w:color="auto" w:fill="auto"/>
        <w:tabs>
          <w:tab w:val="left" w:pos="1153"/>
        </w:tabs>
        <w:spacing w:before="0" w:after="0" w:line="274" w:lineRule="exact"/>
        <w:ind w:left="20" w:right="220" w:firstLine="700"/>
      </w:pPr>
      <w:r>
        <w:t>игровое и спортивное оборудование, не являющееся объектами капитального строительства и размещаемое на соответствующих площадках</w:t>
      </w:r>
    </w:p>
    <w:p w:rsidR="004C7CB1" w:rsidRDefault="0057591D" w:rsidP="0057591D">
      <w:pPr>
        <w:pStyle w:val="3"/>
        <w:numPr>
          <w:ilvl w:val="0"/>
          <w:numId w:val="6"/>
        </w:numPr>
        <w:shd w:val="clear" w:color="auto" w:fill="auto"/>
        <w:tabs>
          <w:tab w:val="left" w:pos="1133"/>
        </w:tabs>
        <w:spacing w:before="0" w:after="0" w:line="274" w:lineRule="exact"/>
        <w:ind w:left="20" w:firstLine="700"/>
        <w:jc w:val="both"/>
      </w:pPr>
      <w:r>
        <w:t>элементы освещения;</w:t>
      </w:r>
    </w:p>
    <w:p w:rsidR="004C7CB1" w:rsidRDefault="0057591D" w:rsidP="0057591D">
      <w:pPr>
        <w:pStyle w:val="3"/>
        <w:numPr>
          <w:ilvl w:val="0"/>
          <w:numId w:val="6"/>
        </w:numPr>
        <w:shd w:val="clear" w:color="auto" w:fill="auto"/>
        <w:tabs>
          <w:tab w:val="left" w:pos="1147"/>
        </w:tabs>
        <w:spacing w:before="0" w:after="0" w:line="274" w:lineRule="exact"/>
        <w:ind w:left="20" w:firstLine="700"/>
        <w:jc w:val="both"/>
      </w:pPr>
      <w:r>
        <w:t>средства размещения информации и рекламные конструкции;</w:t>
      </w:r>
    </w:p>
    <w:p w:rsidR="004C7CB1" w:rsidRDefault="0057591D" w:rsidP="0057591D">
      <w:pPr>
        <w:pStyle w:val="3"/>
        <w:numPr>
          <w:ilvl w:val="0"/>
          <w:numId w:val="6"/>
        </w:numPr>
        <w:shd w:val="clear" w:color="auto" w:fill="auto"/>
        <w:tabs>
          <w:tab w:val="left" w:pos="1147"/>
        </w:tabs>
        <w:spacing w:before="0" w:after="0" w:line="274" w:lineRule="exact"/>
        <w:ind w:left="20" w:firstLine="700"/>
        <w:jc w:val="both"/>
      </w:pPr>
      <w:r>
        <w:t>малые архитектурные формы и мебель;</w:t>
      </w:r>
    </w:p>
    <w:p w:rsidR="004C7CB1" w:rsidRDefault="0057591D" w:rsidP="0057591D">
      <w:pPr>
        <w:pStyle w:val="3"/>
        <w:numPr>
          <w:ilvl w:val="0"/>
          <w:numId w:val="6"/>
        </w:numPr>
        <w:shd w:val="clear" w:color="auto" w:fill="auto"/>
        <w:tabs>
          <w:tab w:val="left" w:pos="1128"/>
        </w:tabs>
        <w:spacing w:before="0" w:after="0" w:line="274" w:lineRule="exact"/>
        <w:ind w:left="20" w:firstLine="700"/>
        <w:jc w:val="both"/>
      </w:pPr>
      <w:r>
        <w:t>некапитальные нестационарные объекты;</w:t>
      </w:r>
    </w:p>
    <w:p w:rsidR="004C7CB1" w:rsidRDefault="0057591D" w:rsidP="0057591D">
      <w:pPr>
        <w:pStyle w:val="3"/>
        <w:numPr>
          <w:ilvl w:val="0"/>
          <w:numId w:val="6"/>
        </w:numPr>
        <w:shd w:val="clear" w:color="auto" w:fill="auto"/>
        <w:tabs>
          <w:tab w:val="left" w:pos="1118"/>
        </w:tabs>
        <w:spacing w:before="0" w:after="0" w:line="274" w:lineRule="exact"/>
        <w:ind w:left="20" w:firstLine="700"/>
        <w:jc w:val="both"/>
      </w:pPr>
      <w:r>
        <w:t>элементы объектов капитального строительства.</w:t>
      </w:r>
    </w:p>
    <w:p w:rsidR="004C7CB1" w:rsidRDefault="0057591D" w:rsidP="0057591D">
      <w:pPr>
        <w:pStyle w:val="3"/>
        <w:numPr>
          <w:ilvl w:val="0"/>
          <w:numId w:val="6"/>
        </w:numPr>
        <w:shd w:val="clear" w:color="auto" w:fill="auto"/>
        <w:tabs>
          <w:tab w:val="left" w:pos="1158"/>
        </w:tabs>
        <w:spacing w:before="0" w:after="0" w:line="274" w:lineRule="exact"/>
        <w:ind w:left="20" w:right="520" w:firstLine="700"/>
        <w:jc w:val="both"/>
      </w:pPr>
      <w:r>
        <w:lastRenderedPageBreak/>
        <w:t xml:space="preserve">иные составные части благоустройства, предусмотренные в качестве таковых действующим законодательством и муниципальными правовыми актами </w:t>
      </w:r>
      <w:r w:rsidR="00FB4785">
        <w:t>Александровского сельского поселения</w:t>
      </w:r>
      <w:r>
        <w:t xml:space="preserve"> (далее - МПА).</w:t>
      </w:r>
    </w:p>
    <w:p w:rsidR="004C7CB1" w:rsidRDefault="0057591D" w:rsidP="0057591D">
      <w:pPr>
        <w:pStyle w:val="3"/>
        <w:numPr>
          <w:ilvl w:val="0"/>
          <w:numId w:val="2"/>
        </w:numPr>
        <w:shd w:val="clear" w:color="auto" w:fill="auto"/>
        <w:tabs>
          <w:tab w:val="left" w:pos="1158"/>
        </w:tabs>
        <w:spacing w:before="0" w:after="275" w:line="274" w:lineRule="exact"/>
        <w:ind w:left="20" w:right="20" w:firstLine="720"/>
        <w:jc w:val="both"/>
      </w:pPr>
      <w: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w:t>
      </w:r>
      <w:r w:rsidR="000C49C1">
        <w:t>.</w:t>
      </w:r>
    </w:p>
    <w:p w:rsidR="004C7CB1" w:rsidRDefault="0057591D" w:rsidP="0057591D">
      <w:pPr>
        <w:pStyle w:val="22"/>
        <w:keepNext/>
        <w:keepLines/>
        <w:numPr>
          <w:ilvl w:val="0"/>
          <w:numId w:val="1"/>
        </w:numPr>
        <w:shd w:val="clear" w:color="auto" w:fill="auto"/>
        <w:tabs>
          <w:tab w:val="left" w:pos="245"/>
        </w:tabs>
        <w:spacing w:before="0" w:after="203" w:line="230" w:lineRule="exact"/>
        <w:ind w:right="20" w:firstLine="0"/>
      </w:pPr>
      <w:bookmarkStart w:id="3" w:name="bookmark3"/>
      <w:r>
        <w:t>Субъекты благоустройства</w:t>
      </w:r>
      <w:bookmarkEnd w:id="3"/>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 xml:space="preserve">Субъектами благоустройства территории муниципального образования </w:t>
      </w:r>
      <w:r w:rsidR="00104EE6">
        <w:t>Александровское сельское поселение</w:t>
      </w:r>
      <w:r>
        <w:t xml:space="preserve"> являются:</w:t>
      </w:r>
    </w:p>
    <w:p w:rsidR="004C7CB1" w:rsidRDefault="0057591D" w:rsidP="0057591D">
      <w:pPr>
        <w:pStyle w:val="3"/>
        <w:numPr>
          <w:ilvl w:val="0"/>
          <w:numId w:val="7"/>
        </w:numPr>
        <w:shd w:val="clear" w:color="auto" w:fill="auto"/>
        <w:tabs>
          <w:tab w:val="left" w:pos="1143"/>
        </w:tabs>
        <w:spacing w:before="0" w:after="0" w:line="274" w:lineRule="exact"/>
        <w:ind w:left="20" w:right="20" w:firstLine="720"/>
        <w:jc w:val="both"/>
      </w:pPr>
      <w:r>
        <w:t>Российская Федерация, Томская область в лице уполномоченных исполнительных органов государственной власти;</w:t>
      </w:r>
    </w:p>
    <w:p w:rsidR="004C7CB1" w:rsidRDefault="0057591D" w:rsidP="0057591D">
      <w:pPr>
        <w:pStyle w:val="3"/>
        <w:numPr>
          <w:ilvl w:val="0"/>
          <w:numId w:val="7"/>
        </w:numPr>
        <w:shd w:val="clear" w:color="auto" w:fill="auto"/>
        <w:tabs>
          <w:tab w:val="left" w:pos="1158"/>
        </w:tabs>
        <w:spacing w:before="0" w:after="0" w:line="274" w:lineRule="exact"/>
        <w:ind w:left="20" w:right="20" w:firstLine="720"/>
        <w:jc w:val="both"/>
      </w:pPr>
      <w:r>
        <w:t xml:space="preserve">муниципальное образование </w:t>
      </w:r>
      <w:r w:rsidR="00104EE6">
        <w:t>Александровское сельское поселение</w:t>
      </w:r>
      <w:r>
        <w:t xml:space="preserve"> в лице уполномоченных органов местного самоуправления;</w:t>
      </w:r>
    </w:p>
    <w:p w:rsidR="004C7CB1" w:rsidRDefault="0057591D" w:rsidP="0057591D">
      <w:pPr>
        <w:pStyle w:val="3"/>
        <w:numPr>
          <w:ilvl w:val="0"/>
          <w:numId w:val="7"/>
        </w:numPr>
        <w:shd w:val="clear" w:color="auto" w:fill="auto"/>
        <w:tabs>
          <w:tab w:val="left" w:pos="1162"/>
        </w:tabs>
        <w:spacing w:before="0" w:after="0" w:line="274" w:lineRule="exact"/>
        <w:ind w:left="20" w:firstLine="720"/>
        <w:jc w:val="both"/>
      </w:pPr>
      <w:r>
        <w:t>физические лица, в том числе индивидуальные предприниматели;</w:t>
      </w:r>
    </w:p>
    <w:p w:rsidR="004C7CB1" w:rsidRDefault="0057591D" w:rsidP="0057591D">
      <w:pPr>
        <w:pStyle w:val="3"/>
        <w:numPr>
          <w:ilvl w:val="0"/>
          <w:numId w:val="7"/>
        </w:numPr>
        <w:shd w:val="clear" w:color="auto" w:fill="auto"/>
        <w:tabs>
          <w:tab w:val="left" w:pos="1167"/>
        </w:tabs>
        <w:spacing w:before="0" w:after="240" w:line="274" w:lineRule="exact"/>
        <w:ind w:left="20" w:firstLine="720"/>
        <w:jc w:val="both"/>
      </w:pPr>
      <w:r>
        <w:t>юридические лица.</w:t>
      </w:r>
    </w:p>
    <w:p w:rsidR="004C7CB1" w:rsidRDefault="0057591D" w:rsidP="0057591D">
      <w:pPr>
        <w:pStyle w:val="22"/>
        <w:keepNext/>
        <w:keepLines/>
        <w:numPr>
          <w:ilvl w:val="0"/>
          <w:numId w:val="1"/>
        </w:numPr>
        <w:shd w:val="clear" w:color="auto" w:fill="auto"/>
        <w:tabs>
          <w:tab w:val="left" w:pos="675"/>
        </w:tabs>
        <w:spacing w:before="0"/>
        <w:ind w:left="2320" w:right="400" w:hanging="1880"/>
        <w:jc w:val="left"/>
      </w:pPr>
      <w:bookmarkStart w:id="4" w:name="bookmark4"/>
      <w:r>
        <w:t>Порядок участия собственников зданий (помещений в них) и сооружений в благоустройстве прилегающих территорий</w:t>
      </w:r>
      <w:bookmarkEnd w:id="4"/>
    </w:p>
    <w:p w:rsidR="004C7CB1" w:rsidRDefault="0057591D" w:rsidP="0057591D">
      <w:pPr>
        <w:pStyle w:val="3"/>
        <w:numPr>
          <w:ilvl w:val="0"/>
          <w:numId w:val="2"/>
        </w:numPr>
        <w:shd w:val="clear" w:color="auto" w:fill="auto"/>
        <w:tabs>
          <w:tab w:val="left" w:pos="1162"/>
        </w:tabs>
        <w:spacing w:before="0" w:after="0" w:line="274" w:lineRule="exact"/>
        <w:ind w:left="20" w:right="20" w:firstLine="720"/>
        <w:jc w:val="both"/>
      </w:pPr>
      <w:r>
        <w:t>Организация благоустройства прилегающих территорий возлагается на собственников зданий (помещений в них) и сооружений и (или) уполномоченных ими в установленном действующим законодательством порядке лиц.</w:t>
      </w:r>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 xml:space="preserve">Физические лица (в том числе индивидуальные предприниматели), а также юридические лица независимо от организационно-правовых форм </w:t>
      </w:r>
      <w:r w:rsidR="002250A0">
        <w:t>осуществляют</w:t>
      </w:r>
      <w:r>
        <w:t xml:space="preserve"> благоустройство принадлежащих им на праве собственности или ином законном основании объектов благоустройства в соответствии с настоящими Правилами.</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w:t>
      </w:r>
      <w:r w:rsidR="00FA2B25">
        <w:t>осуществляют</w:t>
      </w:r>
      <w:r>
        <w:t xml:space="preserve"> благоустройство прилегающих к таким объектам территорий в соответствии с настоящими Правилами.</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 xml:space="preserve">В случае если объект благоустройства принадлежит на праве собственности либо ином законном основании двум и более лицам, </w:t>
      </w:r>
      <w:r w:rsidR="001007A9">
        <w:t>осуществляющим</w:t>
      </w:r>
      <w:r>
        <w:t xml:space="preserve"> благоустройство соответствующего объекта, указанные лица </w:t>
      </w:r>
      <w:r w:rsidR="001007A9">
        <w:t>должны</w:t>
      </w:r>
      <w:r>
        <w:t xml:space="preserve"> осуществлять деятельность по благоустройству объекта совместно.</w:t>
      </w:r>
    </w:p>
    <w:p w:rsidR="004C7CB1" w:rsidRDefault="0057591D" w:rsidP="0057591D">
      <w:pPr>
        <w:pStyle w:val="3"/>
        <w:numPr>
          <w:ilvl w:val="0"/>
          <w:numId w:val="2"/>
        </w:numPr>
        <w:shd w:val="clear" w:color="auto" w:fill="auto"/>
        <w:tabs>
          <w:tab w:val="left" w:pos="1158"/>
        </w:tabs>
        <w:spacing w:before="0" w:after="236" w:line="274" w:lineRule="exact"/>
        <w:ind w:left="20" w:right="20" w:firstLine="720"/>
        <w:jc w:val="both"/>
      </w:pPr>
      <w:r>
        <w:t>Собственник объекта благоустройства вправе передать обязанности по выполнению работ по благоустройству третьей стороне, которая несет ответственность за соблюдение настоящих Правил в части принятых на себя обязательств.</w:t>
      </w:r>
    </w:p>
    <w:p w:rsidR="004C7CB1" w:rsidRDefault="0057591D" w:rsidP="0057591D">
      <w:pPr>
        <w:pStyle w:val="22"/>
        <w:keepNext/>
        <w:keepLines/>
        <w:numPr>
          <w:ilvl w:val="0"/>
          <w:numId w:val="1"/>
        </w:numPr>
        <w:shd w:val="clear" w:color="auto" w:fill="auto"/>
        <w:tabs>
          <w:tab w:val="left" w:pos="260"/>
        </w:tabs>
        <w:spacing w:before="0" w:after="271" w:line="278" w:lineRule="exact"/>
        <w:ind w:left="740" w:right="20" w:hanging="720"/>
        <w:jc w:val="left"/>
      </w:pPr>
      <w:bookmarkStart w:id="5" w:name="bookmark5"/>
      <w: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5"/>
    </w:p>
    <w:p w:rsidR="004C7CB1" w:rsidRDefault="0057591D" w:rsidP="0057591D">
      <w:pPr>
        <w:pStyle w:val="3"/>
        <w:numPr>
          <w:ilvl w:val="0"/>
          <w:numId w:val="2"/>
        </w:numPr>
        <w:shd w:val="clear" w:color="auto" w:fill="auto"/>
        <w:tabs>
          <w:tab w:val="left" w:pos="1153"/>
        </w:tabs>
        <w:spacing w:before="0" w:after="0" w:line="240" w:lineRule="exact"/>
        <w:ind w:left="20" w:firstLine="720"/>
        <w:jc w:val="both"/>
      </w:pPr>
      <w:r>
        <w:t>Формы общественного участия:</w:t>
      </w:r>
    </w:p>
    <w:p w:rsidR="004C7CB1" w:rsidRDefault="0057591D" w:rsidP="0057591D">
      <w:pPr>
        <w:pStyle w:val="3"/>
        <w:numPr>
          <w:ilvl w:val="0"/>
          <w:numId w:val="8"/>
        </w:numPr>
        <w:shd w:val="clear" w:color="auto" w:fill="auto"/>
        <w:tabs>
          <w:tab w:val="left" w:pos="1153"/>
        </w:tabs>
        <w:spacing w:before="0" w:after="0" w:line="312" w:lineRule="exact"/>
        <w:ind w:left="20" w:right="20" w:firstLine="720"/>
        <w:jc w:val="both"/>
      </w:pPr>
      <w:r>
        <w:t>совместное определение целей и задач по развитию территории, инвентаризация проблем и потенциалов среды;</w:t>
      </w:r>
    </w:p>
    <w:p w:rsidR="004C7CB1" w:rsidRDefault="0057591D" w:rsidP="0057591D">
      <w:pPr>
        <w:pStyle w:val="3"/>
        <w:numPr>
          <w:ilvl w:val="0"/>
          <w:numId w:val="8"/>
        </w:numPr>
        <w:shd w:val="clear" w:color="auto" w:fill="auto"/>
        <w:tabs>
          <w:tab w:val="left" w:pos="1167"/>
        </w:tabs>
        <w:spacing w:before="0" w:after="0" w:line="274" w:lineRule="exact"/>
        <w:ind w:left="20" w:firstLine="720"/>
        <w:jc w:val="both"/>
      </w:pPr>
      <w:r>
        <w:t>учет предложений граждан при благоустройстве общественных пространств;</w:t>
      </w:r>
    </w:p>
    <w:p w:rsidR="004C7CB1" w:rsidRDefault="0057591D" w:rsidP="0057591D">
      <w:pPr>
        <w:pStyle w:val="3"/>
        <w:numPr>
          <w:ilvl w:val="0"/>
          <w:numId w:val="8"/>
        </w:numPr>
        <w:shd w:val="clear" w:color="auto" w:fill="auto"/>
        <w:tabs>
          <w:tab w:val="left" w:pos="1153"/>
        </w:tabs>
        <w:spacing w:before="0" w:after="0" w:line="274" w:lineRule="exact"/>
        <w:ind w:left="20" w:right="20" w:firstLine="720"/>
        <w:jc w:val="both"/>
      </w:pPr>
      <w:r>
        <w:t>учет предложений собственников помещений многоквартирных домов, образующих дворовую территорию, при благоустройстве соответствующих дворовых территорий;</w:t>
      </w:r>
    </w:p>
    <w:p w:rsidR="004C7CB1" w:rsidRDefault="0057591D" w:rsidP="0057591D">
      <w:pPr>
        <w:pStyle w:val="3"/>
        <w:numPr>
          <w:ilvl w:val="0"/>
          <w:numId w:val="8"/>
        </w:numPr>
        <w:shd w:val="clear" w:color="auto" w:fill="auto"/>
        <w:tabs>
          <w:tab w:val="left" w:pos="1158"/>
        </w:tabs>
        <w:spacing w:before="0" w:after="0" w:line="274" w:lineRule="exact"/>
        <w:ind w:left="20" w:right="20" w:firstLine="720"/>
        <w:jc w:val="both"/>
      </w:pPr>
      <w:r>
        <w:t xml:space="preserve">определение основных видов функциональных зон и их взаимного </w:t>
      </w:r>
      <w:r>
        <w:lastRenderedPageBreak/>
        <w:t>расположения на выбранной территории;</w:t>
      </w:r>
    </w:p>
    <w:p w:rsidR="004C7CB1" w:rsidRDefault="0057591D" w:rsidP="0057591D">
      <w:pPr>
        <w:pStyle w:val="3"/>
        <w:numPr>
          <w:ilvl w:val="0"/>
          <w:numId w:val="8"/>
        </w:numPr>
        <w:shd w:val="clear" w:color="auto" w:fill="auto"/>
        <w:tabs>
          <w:tab w:val="left" w:pos="1153"/>
        </w:tabs>
        <w:spacing w:before="0" w:after="0" w:line="274" w:lineRule="exact"/>
        <w:ind w:left="20" w:right="60" w:firstLine="720"/>
        <w:jc w:val="both"/>
      </w:pPr>
      <w: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C7CB1" w:rsidRDefault="0057591D" w:rsidP="0057591D">
      <w:pPr>
        <w:pStyle w:val="3"/>
        <w:numPr>
          <w:ilvl w:val="0"/>
          <w:numId w:val="8"/>
        </w:numPr>
        <w:shd w:val="clear" w:color="auto" w:fill="auto"/>
        <w:tabs>
          <w:tab w:val="left" w:pos="1162"/>
        </w:tabs>
        <w:spacing w:before="0" w:after="0" w:line="274" w:lineRule="exact"/>
        <w:ind w:left="20" w:right="60" w:firstLine="720"/>
        <w:jc w:val="both"/>
      </w:pPr>
      <w:r>
        <w:t>консультации в выборе типов покрытий с учетом функционального зонирования территории;</w:t>
      </w:r>
    </w:p>
    <w:p w:rsidR="004C7CB1" w:rsidRDefault="0057591D" w:rsidP="0057591D">
      <w:pPr>
        <w:pStyle w:val="3"/>
        <w:numPr>
          <w:ilvl w:val="0"/>
          <w:numId w:val="8"/>
        </w:numPr>
        <w:shd w:val="clear" w:color="auto" w:fill="auto"/>
        <w:tabs>
          <w:tab w:val="left" w:pos="1167"/>
        </w:tabs>
        <w:spacing w:before="0" w:after="0" w:line="274" w:lineRule="exact"/>
        <w:ind w:left="20" w:firstLine="720"/>
        <w:jc w:val="both"/>
      </w:pPr>
      <w:r>
        <w:t>консультации по предполагаемым типам озеленения;</w:t>
      </w:r>
    </w:p>
    <w:p w:rsidR="004C7CB1" w:rsidRDefault="0057591D" w:rsidP="0057591D">
      <w:pPr>
        <w:pStyle w:val="3"/>
        <w:numPr>
          <w:ilvl w:val="0"/>
          <w:numId w:val="8"/>
        </w:numPr>
        <w:shd w:val="clear" w:color="auto" w:fill="auto"/>
        <w:tabs>
          <w:tab w:val="left" w:pos="1153"/>
        </w:tabs>
        <w:spacing w:before="0" w:after="0" w:line="274" w:lineRule="exact"/>
        <w:ind w:left="20" w:right="60" w:firstLine="720"/>
        <w:jc w:val="both"/>
      </w:pPr>
      <w:r>
        <w:t>консультации по предполагаемым типам освещения и осветительного оборудования;</w:t>
      </w:r>
    </w:p>
    <w:p w:rsidR="004C7CB1" w:rsidRDefault="0057591D" w:rsidP="0057591D">
      <w:pPr>
        <w:pStyle w:val="3"/>
        <w:numPr>
          <w:ilvl w:val="0"/>
          <w:numId w:val="8"/>
        </w:numPr>
        <w:shd w:val="clear" w:color="auto" w:fill="auto"/>
        <w:tabs>
          <w:tab w:val="left" w:pos="1143"/>
        </w:tabs>
        <w:spacing w:before="0" w:after="0" w:line="274" w:lineRule="exact"/>
        <w:ind w:left="20" w:right="60" w:firstLine="720"/>
        <w:jc w:val="both"/>
      </w:pPr>
      <w:r>
        <w:t>участие в разработке проекта, обсуждение решений с архитекторами, проектировщиками и другими профильными специалистами;</w:t>
      </w:r>
    </w:p>
    <w:p w:rsidR="004C7CB1" w:rsidRDefault="0057591D" w:rsidP="0057591D">
      <w:pPr>
        <w:pStyle w:val="3"/>
        <w:numPr>
          <w:ilvl w:val="0"/>
          <w:numId w:val="8"/>
        </w:numPr>
        <w:shd w:val="clear" w:color="auto" w:fill="auto"/>
        <w:tabs>
          <w:tab w:val="left" w:pos="1153"/>
        </w:tabs>
        <w:spacing w:before="0" w:after="0" w:line="274" w:lineRule="exact"/>
        <w:ind w:left="20" w:right="60" w:firstLine="720"/>
        <w:jc w:val="both"/>
      </w:pPr>
      <w:r>
        <w:t>согласование проектных решений с участниками процесса проектирования и будущими пользователями;</w:t>
      </w:r>
    </w:p>
    <w:p w:rsidR="004C7CB1" w:rsidRDefault="0057591D" w:rsidP="0057591D">
      <w:pPr>
        <w:pStyle w:val="3"/>
        <w:numPr>
          <w:ilvl w:val="0"/>
          <w:numId w:val="8"/>
        </w:numPr>
        <w:shd w:val="clear" w:color="auto" w:fill="auto"/>
        <w:tabs>
          <w:tab w:val="left" w:pos="1158"/>
        </w:tabs>
        <w:spacing w:before="0" w:after="0" w:line="274" w:lineRule="exact"/>
        <w:ind w:left="20" w:right="60" w:firstLine="720"/>
        <w:jc w:val="both"/>
      </w:pPr>
      <w: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C7CB1" w:rsidRDefault="0057591D" w:rsidP="0057591D">
      <w:pPr>
        <w:pStyle w:val="3"/>
        <w:numPr>
          <w:ilvl w:val="0"/>
          <w:numId w:val="8"/>
        </w:numPr>
        <w:shd w:val="clear" w:color="auto" w:fill="auto"/>
        <w:tabs>
          <w:tab w:val="left" w:pos="1162"/>
        </w:tabs>
        <w:spacing w:before="0" w:after="0" w:line="274" w:lineRule="exact"/>
        <w:ind w:left="20" w:right="60" w:firstLine="720"/>
        <w:jc w:val="both"/>
      </w:pPr>
      <w:r>
        <w:t>осуществление общественного контроля над процессом эксплуатации территории.</w:t>
      </w:r>
    </w:p>
    <w:p w:rsidR="004C7CB1" w:rsidRDefault="0057591D" w:rsidP="0057591D">
      <w:pPr>
        <w:pStyle w:val="3"/>
        <w:numPr>
          <w:ilvl w:val="0"/>
          <w:numId w:val="2"/>
        </w:numPr>
        <w:shd w:val="clear" w:color="auto" w:fill="auto"/>
        <w:tabs>
          <w:tab w:val="left" w:pos="1138"/>
        </w:tabs>
        <w:spacing w:before="0" w:after="0" w:line="274" w:lineRule="exact"/>
        <w:ind w:left="20" w:firstLine="720"/>
        <w:jc w:val="both"/>
      </w:pPr>
      <w:r>
        <w:t>Информирование может осуществляться, но не ограничиваться, посредством:</w:t>
      </w:r>
    </w:p>
    <w:p w:rsidR="004C7CB1" w:rsidRDefault="0057591D" w:rsidP="0057591D">
      <w:pPr>
        <w:pStyle w:val="3"/>
        <w:numPr>
          <w:ilvl w:val="0"/>
          <w:numId w:val="9"/>
        </w:numPr>
        <w:shd w:val="clear" w:color="auto" w:fill="auto"/>
        <w:tabs>
          <w:tab w:val="left" w:pos="990"/>
        </w:tabs>
        <w:spacing w:before="0" w:after="0" w:line="274" w:lineRule="exact"/>
        <w:ind w:left="20" w:right="60" w:firstLine="720"/>
        <w:jc w:val="both"/>
      </w:pPr>
      <w: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4C7CB1" w:rsidRDefault="0057591D" w:rsidP="0057591D">
      <w:pPr>
        <w:pStyle w:val="3"/>
        <w:numPr>
          <w:ilvl w:val="0"/>
          <w:numId w:val="9"/>
        </w:numPr>
        <w:shd w:val="clear" w:color="auto" w:fill="auto"/>
        <w:tabs>
          <w:tab w:val="left" w:pos="980"/>
        </w:tabs>
        <w:spacing w:before="0" w:after="0" w:line="274" w:lineRule="exact"/>
        <w:ind w:left="20" w:right="60" w:firstLine="720"/>
        <w:jc w:val="both"/>
      </w:pPr>
      <w:r>
        <w:t>работы с местными СМИ, охватывающими широкий круг людей разных возрастных групп и потенциальные аудитории проекта;</w:t>
      </w:r>
    </w:p>
    <w:p w:rsidR="004C7CB1" w:rsidRDefault="0057591D" w:rsidP="0057591D">
      <w:pPr>
        <w:pStyle w:val="3"/>
        <w:numPr>
          <w:ilvl w:val="0"/>
          <w:numId w:val="9"/>
        </w:numPr>
        <w:shd w:val="clear" w:color="auto" w:fill="auto"/>
        <w:tabs>
          <w:tab w:val="left" w:pos="994"/>
        </w:tabs>
        <w:spacing w:before="0" w:after="0" w:line="274" w:lineRule="exact"/>
        <w:ind w:left="20" w:right="60" w:firstLine="720"/>
        <w:jc w:val="both"/>
      </w:pPr>
      <w:r>
        <w:t>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4C7CB1" w:rsidRDefault="0057591D" w:rsidP="0057591D">
      <w:pPr>
        <w:pStyle w:val="3"/>
        <w:numPr>
          <w:ilvl w:val="0"/>
          <w:numId w:val="9"/>
        </w:numPr>
        <w:shd w:val="clear" w:color="auto" w:fill="auto"/>
        <w:tabs>
          <w:tab w:val="left" w:pos="985"/>
        </w:tabs>
        <w:spacing w:before="0" w:after="0" w:line="274" w:lineRule="exact"/>
        <w:ind w:left="20" w:right="60" w:firstLine="720"/>
        <w:jc w:val="both"/>
      </w:pPr>
      <w:r>
        <w:t>информировани</w:t>
      </w:r>
      <w:r w:rsidR="00446E05">
        <w:t>е</w:t>
      </w:r>
      <w:r>
        <w:t xml:space="preserve"> населения через образовательные организации, в том числе посредством организации конкурса рисунков, сочинений, проектов;</w:t>
      </w:r>
    </w:p>
    <w:p w:rsidR="004C7CB1" w:rsidRDefault="0057591D" w:rsidP="0057591D">
      <w:pPr>
        <w:pStyle w:val="3"/>
        <w:numPr>
          <w:ilvl w:val="0"/>
          <w:numId w:val="10"/>
        </w:numPr>
        <w:shd w:val="clear" w:color="auto" w:fill="auto"/>
        <w:tabs>
          <w:tab w:val="left" w:pos="999"/>
        </w:tabs>
        <w:spacing w:before="0" w:after="0" w:line="274" w:lineRule="exact"/>
        <w:ind w:left="20" w:firstLine="720"/>
        <w:jc w:val="both"/>
      </w:pPr>
      <w:r>
        <w:t>использование социальных сетей" и интернет-ресурсов;</w:t>
      </w:r>
    </w:p>
    <w:p w:rsidR="004C7CB1" w:rsidRDefault="0057591D" w:rsidP="0057591D">
      <w:pPr>
        <w:pStyle w:val="3"/>
        <w:numPr>
          <w:ilvl w:val="0"/>
          <w:numId w:val="10"/>
        </w:numPr>
        <w:shd w:val="clear" w:color="auto" w:fill="auto"/>
        <w:tabs>
          <w:tab w:val="left" w:pos="975"/>
        </w:tabs>
        <w:spacing w:before="0" w:after="0" w:line="274" w:lineRule="exact"/>
        <w:ind w:left="20" w:right="60" w:firstLine="720"/>
        <w:jc w:val="both"/>
      </w:pPr>
      <w:r>
        <w:t>установки специальных информационных стендов в местах с большой проходимостью, на территории самого объекта проектирования.</w:t>
      </w:r>
    </w:p>
    <w:p w:rsidR="004C7CB1" w:rsidRDefault="0057591D" w:rsidP="0057591D">
      <w:pPr>
        <w:pStyle w:val="3"/>
        <w:numPr>
          <w:ilvl w:val="0"/>
          <w:numId w:val="2"/>
        </w:numPr>
        <w:shd w:val="clear" w:color="auto" w:fill="auto"/>
        <w:tabs>
          <w:tab w:val="left" w:pos="1138"/>
        </w:tabs>
        <w:spacing w:before="0" w:after="0" w:line="274" w:lineRule="exact"/>
        <w:ind w:left="20" w:firstLine="720"/>
        <w:jc w:val="both"/>
      </w:pPr>
      <w:r>
        <w:t>Механизмы общественного участия:</w:t>
      </w:r>
    </w:p>
    <w:p w:rsidR="004C7CB1" w:rsidRDefault="0057591D" w:rsidP="0057591D">
      <w:pPr>
        <w:pStyle w:val="3"/>
        <w:numPr>
          <w:ilvl w:val="0"/>
          <w:numId w:val="11"/>
        </w:numPr>
        <w:shd w:val="clear" w:color="auto" w:fill="auto"/>
        <w:tabs>
          <w:tab w:val="left" w:pos="980"/>
        </w:tabs>
        <w:spacing w:before="0" w:after="0" w:line="274" w:lineRule="exact"/>
        <w:ind w:left="20" w:firstLine="720"/>
        <w:jc w:val="both"/>
      </w:pPr>
      <w:r>
        <w:t>обсуждение проектов в интерактивном формате;</w:t>
      </w:r>
    </w:p>
    <w:p w:rsidR="004C7CB1" w:rsidRDefault="0057591D" w:rsidP="0057591D">
      <w:pPr>
        <w:pStyle w:val="3"/>
        <w:numPr>
          <w:ilvl w:val="0"/>
          <w:numId w:val="11"/>
        </w:numPr>
        <w:shd w:val="clear" w:color="auto" w:fill="auto"/>
        <w:tabs>
          <w:tab w:val="left" w:pos="985"/>
        </w:tabs>
        <w:spacing w:before="0" w:after="0" w:line="274" w:lineRule="exact"/>
        <w:ind w:left="20" w:right="60" w:firstLine="720"/>
        <w:jc w:val="both"/>
      </w:pPr>
      <w:r>
        <w:t>использование социологических инструментов (анкетирование, опросы, интервьюирование);</w:t>
      </w:r>
    </w:p>
    <w:p w:rsidR="004C7CB1" w:rsidRDefault="0057591D" w:rsidP="0057591D">
      <w:pPr>
        <w:pStyle w:val="3"/>
        <w:numPr>
          <w:ilvl w:val="0"/>
          <w:numId w:val="11"/>
        </w:numPr>
        <w:shd w:val="clear" w:color="auto" w:fill="auto"/>
        <w:tabs>
          <w:tab w:val="left" w:pos="1004"/>
        </w:tabs>
        <w:spacing w:before="0" w:after="0" w:line="274" w:lineRule="exact"/>
        <w:ind w:left="20" w:firstLine="720"/>
        <w:jc w:val="both"/>
      </w:pPr>
      <w:r>
        <w:t>проведение общественных обсуждений;</w:t>
      </w:r>
    </w:p>
    <w:p w:rsidR="004C7CB1" w:rsidRDefault="0057591D" w:rsidP="0057591D">
      <w:pPr>
        <w:pStyle w:val="3"/>
        <w:numPr>
          <w:ilvl w:val="0"/>
          <w:numId w:val="11"/>
        </w:numPr>
        <w:shd w:val="clear" w:color="auto" w:fill="auto"/>
        <w:tabs>
          <w:tab w:val="left" w:pos="1004"/>
        </w:tabs>
        <w:spacing w:before="0" w:after="0" w:line="274" w:lineRule="exact"/>
        <w:ind w:left="20" w:firstLine="720"/>
        <w:jc w:val="both"/>
      </w:pPr>
      <w:r>
        <w:t>общественный контроль.</w:t>
      </w:r>
    </w:p>
    <w:p w:rsidR="004C7CB1" w:rsidRDefault="0057591D" w:rsidP="0057591D">
      <w:pPr>
        <w:pStyle w:val="3"/>
        <w:numPr>
          <w:ilvl w:val="0"/>
          <w:numId w:val="2"/>
        </w:numPr>
        <w:shd w:val="clear" w:color="auto" w:fill="auto"/>
        <w:tabs>
          <w:tab w:val="left" w:pos="1158"/>
        </w:tabs>
        <w:spacing w:before="0" w:after="275" w:line="274" w:lineRule="exact"/>
        <w:ind w:left="20" w:right="60" w:firstLine="720"/>
        <w:jc w:val="both"/>
      </w:pPr>
      <w: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4C7CB1" w:rsidRDefault="0057591D" w:rsidP="0057591D">
      <w:pPr>
        <w:pStyle w:val="22"/>
        <w:keepNext/>
        <w:keepLines/>
        <w:numPr>
          <w:ilvl w:val="0"/>
          <w:numId w:val="1"/>
        </w:numPr>
        <w:shd w:val="clear" w:color="auto" w:fill="auto"/>
        <w:tabs>
          <w:tab w:val="left" w:pos="960"/>
        </w:tabs>
        <w:spacing w:before="0" w:after="230" w:line="230" w:lineRule="exact"/>
        <w:ind w:left="3180" w:right="880" w:hanging="2460"/>
        <w:jc w:val="left"/>
      </w:pPr>
      <w:bookmarkStart w:id="6" w:name="bookmark6"/>
      <w:r>
        <w:lastRenderedPageBreak/>
        <w:t>Общие требования к проектированию, организации и эксплуатации общественных пространств</w:t>
      </w:r>
      <w:bookmarkEnd w:id="6"/>
    </w:p>
    <w:p w:rsidR="004C7CB1" w:rsidRDefault="0057591D" w:rsidP="0057591D">
      <w:pPr>
        <w:pStyle w:val="3"/>
        <w:numPr>
          <w:ilvl w:val="0"/>
          <w:numId w:val="2"/>
        </w:numPr>
        <w:shd w:val="clear" w:color="auto" w:fill="auto"/>
        <w:tabs>
          <w:tab w:val="left" w:pos="418"/>
        </w:tabs>
        <w:spacing w:before="0" w:after="0" w:line="240" w:lineRule="exact"/>
        <w:ind w:left="20" w:firstLine="720"/>
        <w:jc w:val="both"/>
      </w:pPr>
      <w:r>
        <w:t>На территориях общественных пространств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w:t>
      </w:r>
      <w:r w:rsidR="00CC2A08">
        <w:t>оустройства с окружающей средой</w:t>
      </w:r>
      <w:r>
        <w:t>.</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Участки общественной застройки с активным режимом посещения представляют собой территории административных объектов, объектов с</w:t>
      </w:r>
      <w:r w:rsidR="00CC2A08">
        <w:t>оциальной сферы, торговли и т.п</w:t>
      </w:r>
      <w:r>
        <w:t>.</w:t>
      </w:r>
    </w:p>
    <w:p w:rsidR="004C7CB1" w:rsidRDefault="0057591D" w:rsidP="0057591D">
      <w:pPr>
        <w:pStyle w:val="3"/>
        <w:numPr>
          <w:ilvl w:val="0"/>
          <w:numId w:val="2"/>
        </w:numPr>
        <w:shd w:val="clear" w:color="auto" w:fill="auto"/>
        <w:tabs>
          <w:tab w:val="left" w:pos="1143"/>
        </w:tabs>
        <w:spacing w:before="0" w:after="0" w:line="274" w:lineRule="exact"/>
        <w:ind w:left="20" w:right="20" w:firstLine="700"/>
        <w:jc w:val="both"/>
      </w:pPr>
      <w:r>
        <w:t>Участки озеленения на территории общественных пространств проектируются в виде цветников, газонов, одиночных, групповых, рядовых посадок, вертикальных форм озеленения.</w:t>
      </w:r>
    </w:p>
    <w:p w:rsidR="004C7CB1" w:rsidRDefault="0057591D" w:rsidP="0057591D">
      <w:pPr>
        <w:pStyle w:val="3"/>
        <w:numPr>
          <w:ilvl w:val="0"/>
          <w:numId w:val="2"/>
        </w:numPr>
        <w:shd w:val="clear" w:color="auto" w:fill="auto"/>
        <w:tabs>
          <w:tab w:val="left" w:pos="1158"/>
        </w:tabs>
        <w:spacing w:before="0" w:after="275" w:line="274" w:lineRule="exact"/>
        <w:ind w:left="20" w:right="20" w:firstLine="700"/>
        <w:jc w:val="both"/>
      </w:pPr>
      <w:r>
        <w:t>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МПА и настоящими Правилами.</w:t>
      </w:r>
    </w:p>
    <w:p w:rsidR="004C7CB1" w:rsidRDefault="0057591D" w:rsidP="0057591D">
      <w:pPr>
        <w:pStyle w:val="22"/>
        <w:keepNext/>
        <w:keepLines/>
        <w:numPr>
          <w:ilvl w:val="0"/>
          <w:numId w:val="1"/>
        </w:numPr>
        <w:shd w:val="clear" w:color="auto" w:fill="auto"/>
        <w:tabs>
          <w:tab w:val="left" w:pos="240"/>
        </w:tabs>
        <w:spacing w:before="0" w:after="203" w:line="230" w:lineRule="exact"/>
        <w:ind w:firstLine="0"/>
      </w:pPr>
      <w:bookmarkStart w:id="7" w:name="bookmark7"/>
      <w:r>
        <w:t>Особые требования к доступности территорий</w:t>
      </w:r>
      <w:bookmarkEnd w:id="7"/>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При разработке проектов пл</w:t>
      </w:r>
      <w:r w:rsidR="00CC2A08">
        <w:t>анировки и застройки территорий Александровского сельскогопоселения</w:t>
      </w:r>
      <w: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маломобильных групп населения.</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w:t>
      </w:r>
    </w:p>
    <w:p w:rsidR="004C7CB1" w:rsidRDefault="0057591D" w:rsidP="0057591D">
      <w:pPr>
        <w:pStyle w:val="3"/>
        <w:numPr>
          <w:ilvl w:val="0"/>
          <w:numId w:val="12"/>
        </w:numPr>
        <w:shd w:val="clear" w:color="auto" w:fill="auto"/>
        <w:tabs>
          <w:tab w:val="left" w:pos="960"/>
        </w:tabs>
        <w:spacing w:before="0" w:after="0" w:line="274" w:lineRule="exact"/>
        <w:ind w:left="20" w:firstLine="700"/>
        <w:jc w:val="both"/>
      </w:pPr>
      <w:r>
        <w:t>пандусами и поручнями;</w:t>
      </w:r>
    </w:p>
    <w:p w:rsidR="004C7CB1" w:rsidRDefault="0057591D" w:rsidP="0057591D">
      <w:pPr>
        <w:pStyle w:val="3"/>
        <w:numPr>
          <w:ilvl w:val="0"/>
          <w:numId w:val="12"/>
        </w:numPr>
        <w:shd w:val="clear" w:color="auto" w:fill="auto"/>
        <w:tabs>
          <w:tab w:val="left" w:pos="979"/>
        </w:tabs>
        <w:spacing w:before="0" w:after="0" w:line="274" w:lineRule="exact"/>
        <w:ind w:left="20" w:firstLine="700"/>
        <w:jc w:val="both"/>
      </w:pPr>
      <w:r>
        <w:t>лифтами и подъемными платформами (при необходимости);</w:t>
      </w:r>
    </w:p>
    <w:p w:rsidR="004C7CB1" w:rsidRDefault="0057591D" w:rsidP="0057591D">
      <w:pPr>
        <w:pStyle w:val="3"/>
        <w:numPr>
          <w:ilvl w:val="0"/>
          <w:numId w:val="12"/>
        </w:numPr>
        <w:shd w:val="clear" w:color="auto" w:fill="auto"/>
        <w:tabs>
          <w:tab w:val="left" w:pos="974"/>
        </w:tabs>
        <w:spacing w:before="0" w:after="0" w:line="274" w:lineRule="exact"/>
        <w:ind w:left="20" w:firstLine="700"/>
        <w:jc w:val="both"/>
      </w:pPr>
      <w:r>
        <w:t>местами для хранения кресел-колясок;</w:t>
      </w:r>
    </w:p>
    <w:p w:rsidR="004C7CB1" w:rsidRDefault="0057591D" w:rsidP="0057591D">
      <w:pPr>
        <w:pStyle w:val="3"/>
        <w:numPr>
          <w:ilvl w:val="0"/>
          <w:numId w:val="12"/>
        </w:numPr>
        <w:shd w:val="clear" w:color="auto" w:fill="auto"/>
        <w:tabs>
          <w:tab w:val="left" w:pos="984"/>
        </w:tabs>
        <w:spacing w:before="0" w:after="0" w:line="274" w:lineRule="exact"/>
        <w:ind w:left="20" w:firstLine="700"/>
        <w:jc w:val="both"/>
      </w:pPr>
      <w:r>
        <w:t>санитарно-гигиеническими помещениями;</w:t>
      </w:r>
    </w:p>
    <w:p w:rsidR="004C7CB1" w:rsidRDefault="0057591D" w:rsidP="0057591D">
      <w:pPr>
        <w:pStyle w:val="3"/>
        <w:numPr>
          <w:ilvl w:val="0"/>
          <w:numId w:val="12"/>
        </w:numPr>
        <w:shd w:val="clear" w:color="auto" w:fill="auto"/>
        <w:tabs>
          <w:tab w:val="left" w:pos="974"/>
        </w:tabs>
        <w:spacing w:before="0" w:after="0" w:line="274" w:lineRule="exact"/>
        <w:ind w:left="20" w:firstLine="700"/>
        <w:jc w:val="both"/>
      </w:pPr>
      <w:r>
        <w:t>специальными указателями переходов улиц;</w:t>
      </w:r>
    </w:p>
    <w:p w:rsidR="004C7CB1" w:rsidRDefault="0057591D" w:rsidP="0057591D">
      <w:pPr>
        <w:pStyle w:val="3"/>
        <w:numPr>
          <w:ilvl w:val="0"/>
          <w:numId w:val="12"/>
        </w:numPr>
        <w:shd w:val="clear" w:color="auto" w:fill="auto"/>
        <w:tabs>
          <w:tab w:val="left" w:pos="970"/>
        </w:tabs>
        <w:spacing w:before="0" w:after="0" w:line="274" w:lineRule="exact"/>
        <w:ind w:left="20" w:firstLine="700"/>
        <w:jc w:val="both"/>
      </w:pPr>
      <w:r>
        <w:t>звуковой сигнализацией для незрячих и слабовидящих граждан;</w:t>
      </w:r>
    </w:p>
    <w:p w:rsidR="004C7CB1" w:rsidRDefault="0057591D" w:rsidP="0057591D">
      <w:pPr>
        <w:pStyle w:val="3"/>
        <w:numPr>
          <w:ilvl w:val="0"/>
          <w:numId w:val="12"/>
        </w:numPr>
        <w:shd w:val="clear" w:color="auto" w:fill="auto"/>
        <w:tabs>
          <w:tab w:val="left" w:pos="979"/>
        </w:tabs>
        <w:spacing w:before="0" w:after="0" w:line="274" w:lineRule="exact"/>
        <w:ind w:left="20" w:firstLine="700"/>
        <w:jc w:val="both"/>
      </w:pPr>
      <w:r>
        <w:t>местами парковок транспортных средств</w:t>
      </w:r>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4C7CB1" w:rsidRDefault="0057591D" w:rsidP="0057591D">
      <w:pPr>
        <w:pStyle w:val="3"/>
        <w:numPr>
          <w:ilvl w:val="0"/>
          <w:numId w:val="2"/>
        </w:numPr>
        <w:shd w:val="clear" w:color="auto" w:fill="auto"/>
        <w:tabs>
          <w:tab w:val="left" w:pos="1143"/>
        </w:tabs>
        <w:spacing w:before="0" w:after="0" w:line="274" w:lineRule="exact"/>
        <w:ind w:left="20" w:right="20" w:firstLine="700"/>
        <w:jc w:val="both"/>
      </w:pPr>
      <w:r>
        <w:t xml:space="preserve">Владелец здания и сооружения </w:t>
      </w:r>
      <w:r w:rsidR="007F740C">
        <w:t>должен</w:t>
      </w:r>
      <w:r>
        <w:t xml:space="preserve">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4C7CB1" w:rsidRDefault="0057591D">
      <w:pPr>
        <w:pStyle w:val="3"/>
        <w:shd w:val="clear" w:color="auto" w:fill="auto"/>
        <w:spacing w:before="0" w:after="0" w:line="274" w:lineRule="exact"/>
        <w:ind w:left="20" w:right="640" w:firstLine="700"/>
      </w:pPr>
      <w:r>
        <w:lastRenderedPageBreak/>
        <w:t>Наружные лестницы и пандусы оборудуются поручнями с учетом требований государственного стандарта к опорным стационарным устройствам.</w:t>
      </w:r>
    </w:p>
    <w:p w:rsidR="004C7CB1" w:rsidRDefault="0057591D" w:rsidP="0057591D">
      <w:pPr>
        <w:pStyle w:val="3"/>
        <w:numPr>
          <w:ilvl w:val="0"/>
          <w:numId w:val="2"/>
        </w:numPr>
        <w:shd w:val="clear" w:color="auto" w:fill="auto"/>
        <w:tabs>
          <w:tab w:val="left" w:pos="1143"/>
        </w:tabs>
        <w:spacing w:before="0" w:after="240" w:line="274" w:lineRule="exact"/>
        <w:ind w:left="20" w:right="20" w:firstLine="700"/>
        <w:jc w:val="both"/>
      </w:pPr>
      <w: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4C7CB1" w:rsidRDefault="0057591D" w:rsidP="00444DB6">
      <w:pPr>
        <w:pStyle w:val="22"/>
        <w:keepNext/>
        <w:keepLines/>
        <w:numPr>
          <w:ilvl w:val="0"/>
          <w:numId w:val="1"/>
        </w:numPr>
        <w:shd w:val="clear" w:color="auto" w:fill="auto"/>
        <w:tabs>
          <w:tab w:val="left" w:pos="2110"/>
        </w:tabs>
        <w:spacing w:before="0"/>
        <w:ind w:left="1500" w:right="1520" w:firstLine="360"/>
      </w:pPr>
      <w:bookmarkStart w:id="8" w:name="bookmark8"/>
      <w:r>
        <w:t xml:space="preserve">Общие положения о благоустройстве </w:t>
      </w:r>
      <w:r w:rsidR="00444DB6">
        <w:t xml:space="preserve">и санитарном содержании </w:t>
      </w:r>
      <w:r>
        <w:t>территори</w:t>
      </w:r>
      <w:r w:rsidR="00444DB6">
        <w:t>й</w:t>
      </w:r>
      <w:r>
        <w:t xml:space="preserve"> муниципального образования </w:t>
      </w:r>
      <w:bookmarkEnd w:id="8"/>
      <w:r w:rsidR="00444DB6">
        <w:t>Александровское сельское поселение</w:t>
      </w:r>
    </w:p>
    <w:p w:rsidR="004C7CB1" w:rsidRDefault="0057591D" w:rsidP="0057591D">
      <w:pPr>
        <w:pStyle w:val="3"/>
        <w:numPr>
          <w:ilvl w:val="0"/>
          <w:numId w:val="2"/>
        </w:numPr>
        <w:shd w:val="clear" w:color="auto" w:fill="auto"/>
        <w:tabs>
          <w:tab w:val="left" w:pos="1167"/>
        </w:tabs>
        <w:spacing w:before="0" w:after="0" w:line="274" w:lineRule="exact"/>
        <w:ind w:left="20" w:firstLine="720"/>
        <w:jc w:val="both"/>
      </w:pPr>
      <w:r>
        <w:t>Субъекты благоустройства обязаны:</w:t>
      </w:r>
    </w:p>
    <w:p w:rsidR="004C7CB1" w:rsidRDefault="0057591D" w:rsidP="0057591D">
      <w:pPr>
        <w:pStyle w:val="3"/>
        <w:numPr>
          <w:ilvl w:val="0"/>
          <w:numId w:val="13"/>
        </w:numPr>
        <w:shd w:val="clear" w:color="auto" w:fill="auto"/>
        <w:tabs>
          <w:tab w:val="left" w:pos="999"/>
        </w:tabs>
        <w:spacing w:before="0" w:after="0" w:line="274" w:lineRule="exact"/>
        <w:ind w:left="20" w:right="20" w:firstLine="720"/>
        <w:jc w:val="both"/>
      </w:pPr>
      <w:r>
        <w:t xml:space="preserve">соблюдать чистоту и порядок на всей территории </w:t>
      </w:r>
      <w:r w:rsidR="00675E8D">
        <w:t>Александровского сельского поселения</w:t>
      </w:r>
      <w:r>
        <w:t xml:space="preserve"> в соответствии с настоящими Правилами;</w:t>
      </w:r>
    </w:p>
    <w:p w:rsidR="004C7CB1" w:rsidRDefault="0057591D" w:rsidP="0057591D">
      <w:pPr>
        <w:pStyle w:val="3"/>
        <w:numPr>
          <w:ilvl w:val="0"/>
          <w:numId w:val="13"/>
        </w:numPr>
        <w:shd w:val="clear" w:color="auto" w:fill="auto"/>
        <w:tabs>
          <w:tab w:val="left" w:pos="1134"/>
        </w:tabs>
        <w:spacing w:before="0" w:after="0" w:line="274" w:lineRule="exact"/>
        <w:ind w:left="20" w:right="20" w:firstLine="720"/>
        <w:jc w:val="both"/>
      </w:pPr>
      <w:r>
        <w:t>осуществлять благоустройство (включая своевременную и качественную очистку и уборку) объектов благоустройства на прилегающей территории в соответствии с настоящими Правилами.</w:t>
      </w:r>
    </w:p>
    <w:p w:rsidR="004C7CB1" w:rsidRDefault="0057591D" w:rsidP="0057591D">
      <w:pPr>
        <w:pStyle w:val="3"/>
        <w:numPr>
          <w:ilvl w:val="0"/>
          <w:numId w:val="2"/>
        </w:numPr>
        <w:shd w:val="clear" w:color="auto" w:fill="auto"/>
        <w:tabs>
          <w:tab w:val="left" w:pos="1138"/>
        </w:tabs>
        <w:spacing w:before="0" w:after="0" w:line="274" w:lineRule="exact"/>
        <w:ind w:left="20" w:right="20" w:firstLine="720"/>
        <w:jc w:val="both"/>
      </w:pPr>
      <w:r>
        <w:t>При организации благоустройства территории (в предусмотренных настоящими Правилами случаях - прилегающей территории) в любое время года осуществляются следующие виды работ:</w:t>
      </w:r>
    </w:p>
    <w:p w:rsidR="004C7CB1" w:rsidRDefault="0057591D" w:rsidP="0057591D">
      <w:pPr>
        <w:pStyle w:val="3"/>
        <w:numPr>
          <w:ilvl w:val="0"/>
          <w:numId w:val="14"/>
        </w:numPr>
        <w:shd w:val="clear" w:color="auto" w:fill="auto"/>
        <w:tabs>
          <w:tab w:val="left" w:pos="1153"/>
        </w:tabs>
        <w:spacing w:before="0" w:after="0" w:line="274" w:lineRule="exact"/>
        <w:ind w:left="20" w:firstLine="720"/>
        <w:jc w:val="both"/>
      </w:pPr>
      <w:r>
        <w:t>регулярная уборка;</w:t>
      </w:r>
    </w:p>
    <w:p w:rsidR="004C7CB1" w:rsidRDefault="0057591D" w:rsidP="0057591D">
      <w:pPr>
        <w:pStyle w:val="3"/>
        <w:numPr>
          <w:ilvl w:val="0"/>
          <w:numId w:val="14"/>
        </w:numPr>
        <w:shd w:val="clear" w:color="auto" w:fill="auto"/>
        <w:tabs>
          <w:tab w:val="left" w:pos="1162"/>
        </w:tabs>
        <w:spacing w:before="0" w:after="0" w:line="274" w:lineRule="exact"/>
        <w:ind w:left="20" w:right="20" w:firstLine="720"/>
        <w:jc w:val="both"/>
      </w:pPr>
      <w:r>
        <w:t>обеспечение накопления, сбора и вывоза отходов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в том числе ограждений территории, объектов наружного освещения, а также иных элементов благоустройства и озеленения в соответствии с настоящими Правилами;</w:t>
      </w:r>
    </w:p>
    <w:p w:rsidR="004C7CB1" w:rsidRDefault="0057591D" w:rsidP="0057591D">
      <w:pPr>
        <w:pStyle w:val="3"/>
        <w:numPr>
          <w:ilvl w:val="0"/>
          <w:numId w:val="14"/>
        </w:numPr>
        <w:shd w:val="clear" w:color="auto" w:fill="auto"/>
        <w:tabs>
          <w:tab w:val="left" w:pos="1143"/>
        </w:tabs>
        <w:spacing w:before="0" w:after="0" w:line="274" w:lineRule="exact"/>
        <w:ind w:left="20" w:right="20" w:firstLine="720"/>
        <w:jc w:val="both"/>
      </w:pPr>
      <w:r>
        <w:t>уборка и прочистка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4C7CB1" w:rsidRDefault="0057591D" w:rsidP="0057591D">
      <w:pPr>
        <w:pStyle w:val="3"/>
        <w:numPr>
          <w:ilvl w:val="0"/>
          <w:numId w:val="14"/>
        </w:numPr>
        <w:shd w:val="clear" w:color="auto" w:fill="auto"/>
        <w:tabs>
          <w:tab w:val="left" w:pos="1167"/>
        </w:tabs>
        <w:spacing w:before="0" w:after="0" w:line="274" w:lineRule="exact"/>
        <w:ind w:left="20" w:right="20" w:firstLine="720"/>
        <w:jc w:val="both"/>
      </w:pPr>
      <w:r>
        <w:t>обеспечение наличия на фасаде здания, сооружения знаков адресации с указанием номера здания, сооружения и наименования улицы;</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проведение земляных и строительных работ в соответствии с требованиями, предусмотренными</w:t>
      </w:r>
      <w:r w:rsidR="00675E8D">
        <w:t xml:space="preserve"> действующим законодательством </w:t>
      </w:r>
      <w:r>
        <w:t>и настоящими Правилами;</w:t>
      </w:r>
    </w:p>
    <w:p w:rsidR="004C7CB1" w:rsidRDefault="0057591D" w:rsidP="0057591D">
      <w:pPr>
        <w:pStyle w:val="3"/>
        <w:numPr>
          <w:ilvl w:val="0"/>
          <w:numId w:val="14"/>
        </w:numPr>
        <w:shd w:val="clear" w:color="auto" w:fill="auto"/>
        <w:tabs>
          <w:tab w:val="left" w:pos="1162"/>
        </w:tabs>
        <w:spacing w:before="0" w:after="0" w:line="274" w:lineRule="exact"/>
        <w:ind w:left="20" w:right="20" w:firstLine="720"/>
        <w:jc w:val="both"/>
      </w:pPr>
      <w:r>
        <w:t>проведение работ по посадке, содержанию, а в случае необходимости - сносу зеленых насаждений и компенсационной посадке зеленых насаждений в соответствии с настоящими Правилами;</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объектам благоустройства;</w:t>
      </w:r>
    </w:p>
    <w:p w:rsidR="004C7CB1" w:rsidRDefault="0057591D" w:rsidP="0057591D">
      <w:pPr>
        <w:pStyle w:val="3"/>
        <w:numPr>
          <w:ilvl w:val="0"/>
          <w:numId w:val="14"/>
        </w:numPr>
        <w:shd w:val="clear" w:color="auto" w:fill="auto"/>
        <w:tabs>
          <w:tab w:val="left" w:pos="1167"/>
        </w:tabs>
        <w:spacing w:before="0" w:after="0" w:line="274" w:lineRule="exact"/>
        <w:ind w:left="20" w:right="20" w:firstLine="720"/>
        <w:jc w:val="both"/>
      </w:pPr>
      <w:r>
        <w:t>обеспечение беспрепятственного доступа к люкам смотровых колодцев, узлам управления инженерными сетями, источникам пожарного водоснабжения;</w:t>
      </w:r>
    </w:p>
    <w:p w:rsidR="004C7CB1" w:rsidRDefault="0057591D" w:rsidP="0057591D">
      <w:pPr>
        <w:pStyle w:val="3"/>
        <w:numPr>
          <w:ilvl w:val="0"/>
          <w:numId w:val="14"/>
        </w:numPr>
        <w:shd w:val="clear" w:color="auto" w:fill="auto"/>
        <w:tabs>
          <w:tab w:val="left" w:pos="1153"/>
        </w:tabs>
        <w:spacing w:before="0" w:after="0" w:line="274" w:lineRule="exact"/>
        <w:ind w:left="20" w:right="20" w:firstLine="720"/>
        <w:jc w:val="both"/>
      </w:pPr>
      <w:r>
        <w:t>ремонт и прочистку люков и решеток смотровых и ливнеприемных колодцев, дренажей, лотков, перепускных труб, трубопроводов;</w:t>
      </w:r>
    </w:p>
    <w:p w:rsidR="004C7CB1" w:rsidRDefault="0057591D" w:rsidP="0057591D">
      <w:pPr>
        <w:pStyle w:val="3"/>
        <w:numPr>
          <w:ilvl w:val="0"/>
          <w:numId w:val="14"/>
        </w:numPr>
        <w:shd w:val="clear" w:color="auto" w:fill="auto"/>
        <w:tabs>
          <w:tab w:val="left" w:pos="1220"/>
        </w:tabs>
        <w:spacing w:before="0" w:after="0" w:line="274" w:lineRule="exact"/>
        <w:ind w:left="20" w:right="20" w:firstLine="720"/>
        <w:jc w:val="both"/>
      </w:pPr>
      <w:r>
        <w:t>обеспечение наружного освещения, а также наличия архитектурно</w:t>
      </w:r>
      <w:r>
        <w:softHyphen/>
        <w:t xml:space="preserve">художественной подсветки в случаях, предусмотренных действующим </w:t>
      </w:r>
      <w:r>
        <w:lastRenderedPageBreak/>
        <w:t>законодательством и настоящими Правилами;</w:t>
      </w:r>
    </w:p>
    <w:p w:rsidR="004C7CB1" w:rsidRDefault="0057591D" w:rsidP="0057591D">
      <w:pPr>
        <w:pStyle w:val="3"/>
        <w:numPr>
          <w:ilvl w:val="0"/>
          <w:numId w:val="14"/>
        </w:numPr>
        <w:shd w:val="clear" w:color="auto" w:fill="auto"/>
        <w:tabs>
          <w:tab w:val="left" w:pos="1206"/>
        </w:tabs>
        <w:spacing w:before="0" w:after="0" w:line="274" w:lineRule="exact"/>
        <w:ind w:left="20" w:firstLine="720"/>
        <w:jc w:val="both"/>
      </w:pPr>
      <w:r>
        <w:t>содержание, текущий и капитальный ремонт малых архитектурных форм;</w:t>
      </w:r>
    </w:p>
    <w:p w:rsidR="004C7CB1" w:rsidRDefault="0057591D" w:rsidP="0057591D">
      <w:pPr>
        <w:pStyle w:val="3"/>
        <w:numPr>
          <w:ilvl w:val="0"/>
          <w:numId w:val="14"/>
        </w:numPr>
        <w:shd w:val="clear" w:color="auto" w:fill="auto"/>
        <w:tabs>
          <w:tab w:val="left" w:pos="1220"/>
        </w:tabs>
        <w:spacing w:before="0" w:after="0" w:line="274" w:lineRule="exact"/>
        <w:ind w:left="20" w:right="20" w:firstLine="720"/>
        <w:jc w:val="both"/>
      </w:pPr>
      <w:r>
        <w:t>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4C7CB1" w:rsidRDefault="0057591D" w:rsidP="0057591D">
      <w:pPr>
        <w:pStyle w:val="3"/>
        <w:numPr>
          <w:ilvl w:val="0"/>
          <w:numId w:val="14"/>
        </w:numPr>
        <w:shd w:val="clear" w:color="auto" w:fill="auto"/>
        <w:tabs>
          <w:tab w:val="left" w:pos="1206"/>
        </w:tabs>
        <w:spacing w:before="0" w:after="0" w:line="274" w:lineRule="exact"/>
        <w:ind w:left="20" w:firstLine="720"/>
        <w:jc w:val="both"/>
      </w:pPr>
      <w:r>
        <w:t>выполнение обязательных иных работ, предусмотренных действующим</w:t>
      </w:r>
    </w:p>
    <w:p w:rsidR="004C7CB1" w:rsidRDefault="0057591D">
      <w:pPr>
        <w:pStyle w:val="3"/>
        <w:shd w:val="clear" w:color="auto" w:fill="auto"/>
        <w:spacing w:before="0" w:after="0" w:line="274" w:lineRule="exact"/>
        <w:ind w:left="20" w:firstLine="0"/>
      </w:pPr>
      <w:r>
        <w:t>законодательством и настоящими Правилами.</w:t>
      </w:r>
    </w:p>
    <w:p w:rsidR="004C7CB1" w:rsidRDefault="0057591D" w:rsidP="0057591D">
      <w:pPr>
        <w:pStyle w:val="3"/>
        <w:numPr>
          <w:ilvl w:val="0"/>
          <w:numId w:val="2"/>
        </w:numPr>
        <w:shd w:val="clear" w:color="auto" w:fill="auto"/>
        <w:tabs>
          <w:tab w:val="left" w:pos="1138"/>
        </w:tabs>
        <w:spacing w:before="0" w:after="0" w:line="274" w:lineRule="exact"/>
        <w:ind w:left="20" w:firstLine="700"/>
        <w:jc w:val="both"/>
      </w:pPr>
      <w:r>
        <w:t>При организации благоустройства территории (в предусмотренных настоящими Правилами случаях - прилегающей территории) в летний период осуществляются следующие виды работ:</w:t>
      </w:r>
    </w:p>
    <w:p w:rsidR="004C7CB1" w:rsidRDefault="0057591D" w:rsidP="0057591D">
      <w:pPr>
        <w:pStyle w:val="3"/>
        <w:numPr>
          <w:ilvl w:val="0"/>
          <w:numId w:val="15"/>
        </w:numPr>
        <w:shd w:val="clear" w:color="auto" w:fill="auto"/>
        <w:tabs>
          <w:tab w:val="left" w:pos="1162"/>
        </w:tabs>
        <w:spacing w:before="0" w:after="0" w:line="274" w:lineRule="exact"/>
        <w:ind w:left="20" w:firstLine="700"/>
        <w:jc w:val="both"/>
      </w:pPr>
      <w:r>
        <w:t>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4C7CB1" w:rsidRDefault="0057591D" w:rsidP="0057591D">
      <w:pPr>
        <w:pStyle w:val="3"/>
        <w:numPr>
          <w:ilvl w:val="0"/>
          <w:numId w:val="15"/>
        </w:numPr>
        <w:shd w:val="clear" w:color="auto" w:fill="auto"/>
        <w:tabs>
          <w:tab w:val="left" w:pos="1152"/>
        </w:tabs>
        <w:spacing w:before="0" w:after="0" w:line="274" w:lineRule="exact"/>
        <w:ind w:left="20" w:firstLine="700"/>
        <w:jc w:val="both"/>
      </w:pPr>
      <w:r>
        <w:t>поливка и мойка тротуаров;</w:t>
      </w:r>
    </w:p>
    <w:p w:rsidR="004C7CB1" w:rsidRDefault="0057591D" w:rsidP="0057591D">
      <w:pPr>
        <w:pStyle w:val="3"/>
        <w:numPr>
          <w:ilvl w:val="0"/>
          <w:numId w:val="15"/>
        </w:numPr>
        <w:shd w:val="clear" w:color="auto" w:fill="auto"/>
        <w:tabs>
          <w:tab w:val="left" w:pos="1153"/>
        </w:tabs>
        <w:spacing w:before="0" w:after="0" w:line="274" w:lineRule="exact"/>
        <w:ind w:left="20" w:firstLine="700"/>
        <w:jc w:val="both"/>
      </w:pPr>
      <w:r>
        <w:t>ежедневное подметание дорожных покрытий, тротуаров механизированным или ручным способом;</w:t>
      </w:r>
    </w:p>
    <w:p w:rsidR="004C7CB1" w:rsidRDefault="0057591D" w:rsidP="0057591D">
      <w:pPr>
        <w:pStyle w:val="3"/>
        <w:numPr>
          <w:ilvl w:val="0"/>
          <w:numId w:val="15"/>
        </w:numPr>
        <w:shd w:val="clear" w:color="auto" w:fill="auto"/>
        <w:tabs>
          <w:tab w:val="left" w:pos="1158"/>
        </w:tabs>
        <w:spacing w:before="0" w:after="0" w:line="274" w:lineRule="exact"/>
        <w:ind w:left="20" w:firstLine="700"/>
        <w:jc w:val="both"/>
      </w:pPr>
      <w:r>
        <w:t>выполнение иных работ, предусмотренных</w:t>
      </w:r>
      <w:r w:rsidR="006C1661">
        <w:t xml:space="preserve"> действующим законодательством </w:t>
      </w:r>
      <w:r>
        <w:t>и настоящими Правилами для летнего периода;</w:t>
      </w:r>
    </w:p>
    <w:p w:rsidR="004C7CB1" w:rsidRDefault="0057591D" w:rsidP="0057591D">
      <w:pPr>
        <w:pStyle w:val="3"/>
        <w:numPr>
          <w:ilvl w:val="0"/>
          <w:numId w:val="2"/>
        </w:numPr>
        <w:shd w:val="clear" w:color="auto" w:fill="auto"/>
        <w:tabs>
          <w:tab w:val="left" w:pos="1143"/>
        </w:tabs>
        <w:spacing w:before="0" w:after="0" w:line="274" w:lineRule="exact"/>
        <w:ind w:left="20" w:firstLine="700"/>
        <w:jc w:val="both"/>
      </w:pPr>
      <w:r>
        <w:t>При организации благоустройства территории (в предусмотренных настоящими Правилами случаях - прилегающей территории) в зимний период осуществляются следующие виды работ:</w:t>
      </w:r>
    </w:p>
    <w:p w:rsidR="004C7CB1" w:rsidRDefault="0057591D" w:rsidP="0057591D">
      <w:pPr>
        <w:pStyle w:val="3"/>
        <w:numPr>
          <w:ilvl w:val="0"/>
          <w:numId w:val="16"/>
        </w:numPr>
        <w:shd w:val="clear" w:color="auto" w:fill="auto"/>
        <w:tabs>
          <w:tab w:val="left" w:pos="1143"/>
        </w:tabs>
        <w:spacing w:before="0" w:after="0" w:line="274" w:lineRule="exact"/>
        <w:ind w:left="20" w:firstLine="700"/>
        <w:jc w:val="both"/>
      </w:pPr>
      <w:r>
        <w:t xml:space="preserve">территории подлежат регулярной очистке от снега и льда. Снежная масса подлежит вывозу на специализированные площадки размещения снега и льда. Временное складирование снежной массы на территории </w:t>
      </w:r>
      <w:r w:rsidR="006C1661">
        <w:t>Александровского сельского поселения д</w:t>
      </w:r>
      <w:r>
        <w:t xml:space="preserve">опускается на </w:t>
      </w:r>
      <w:r w:rsidR="006C1661">
        <w:t>обочинах проезжей части.</w:t>
      </w:r>
    </w:p>
    <w:p w:rsidR="004C7CB1" w:rsidRDefault="0057591D" w:rsidP="0057591D">
      <w:pPr>
        <w:pStyle w:val="3"/>
        <w:numPr>
          <w:ilvl w:val="0"/>
          <w:numId w:val="16"/>
        </w:numPr>
        <w:shd w:val="clear" w:color="auto" w:fill="auto"/>
        <w:tabs>
          <w:tab w:val="left" w:pos="1143"/>
        </w:tabs>
        <w:spacing w:before="0" w:after="0" w:line="274" w:lineRule="exact"/>
        <w:ind w:left="20" w:firstLine="700"/>
        <w:jc w:val="both"/>
      </w:pPr>
      <w:r>
        <w:t>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механизированным способом или вручную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C7CB1" w:rsidRDefault="0057591D" w:rsidP="0057591D">
      <w:pPr>
        <w:pStyle w:val="3"/>
        <w:numPr>
          <w:ilvl w:val="0"/>
          <w:numId w:val="16"/>
        </w:numPr>
        <w:shd w:val="clear" w:color="auto" w:fill="auto"/>
        <w:tabs>
          <w:tab w:val="left" w:pos="1158"/>
        </w:tabs>
        <w:spacing w:before="0" w:after="0" w:line="274" w:lineRule="exact"/>
        <w:ind w:left="20" w:firstLine="700"/>
        <w:jc w:val="both"/>
      </w:pPr>
      <w:r>
        <w:t>временно складируемая снежная масса, счищаемая с тротуаров, пешеходных дорожек, мест стоянки транспортных средств, не должна препятствовать безопасному и свободному движению пешеходов и проезду транспортных средств. Повреждение зеленых насаждений при временном складировании снежных масс не допускается;</w:t>
      </w:r>
    </w:p>
    <w:p w:rsidR="004C7CB1" w:rsidRDefault="0057591D" w:rsidP="0057591D">
      <w:pPr>
        <w:pStyle w:val="3"/>
        <w:numPr>
          <w:ilvl w:val="0"/>
          <w:numId w:val="16"/>
        </w:numPr>
        <w:shd w:val="clear" w:color="auto" w:fill="auto"/>
        <w:tabs>
          <w:tab w:val="left" w:pos="1162"/>
        </w:tabs>
        <w:spacing w:before="0" w:after="0" w:line="274" w:lineRule="exact"/>
        <w:ind w:left="20" w:firstLine="700"/>
        <w:jc w:val="both"/>
      </w:pPr>
      <w:r>
        <w:t>при уборке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w:t>
      </w:r>
      <w:r w:rsidR="006C1661">
        <w:t>лощадкам сбора крупногабаритных;</w:t>
      </w:r>
    </w:p>
    <w:p w:rsidR="004C7CB1" w:rsidRDefault="0057591D" w:rsidP="0057591D">
      <w:pPr>
        <w:pStyle w:val="3"/>
        <w:numPr>
          <w:ilvl w:val="0"/>
          <w:numId w:val="16"/>
        </w:numPr>
        <w:shd w:val="clear" w:color="auto" w:fill="auto"/>
        <w:tabs>
          <w:tab w:val="left" w:pos="1162"/>
        </w:tabs>
        <w:spacing w:before="0" w:after="0" w:line="274" w:lineRule="exact"/>
        <w:ind w:left="20" w:firstLine="700"/>
        <w:jc w:val="both"/>
      </w:pPr>
      <w:r>
        <w:t>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 Указанные действия в отношении многоквартирных домов осуществляются жилищно-эксплуатационной организацией;</w:t>
      </w:r>
    </w:p>
    <w:p w:rsidR="004C7CB1" w:rsidRDefault="0057591D" w:rsidP="0057591D">
      <w:pPr>
        <w:pStyle w:val="3"/>
        <w:numPr>
          <w:ilvl w:val="0"/>
          <w:numId w:val="16"/>
        </w:numPr>
        <w:shd w:val="clear" w:color="auto" w:fill="auto"/>
        <w:tabs>
          <w:tab w:val="left" w:pos="1162"/>
        </w:tabs>
        <w:spacing w:before="0" w:after="0" w:line="274" w:lineRule="exact"/>
        <w:ind w:left="20" w:firstLine="700"/>
        <w:jc w:val="both"/>
      </w:pPr>
      <w:r>
        <w:t>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w:t>
      </w:r>
    </w:p>
    <w:p w:rsidR="004C7CB1" w:rsidRDefault="0057591D" w:rsidP="0057591D">
      <w:pPr>
        <w:pStyle w:val="3"/>
        <w:numPr>
          <w:ilvl w:val="0"/>
          <w:numId w:val="16"/>
        </w:numPr>
        <w:shd w:val="clear" w:color="auto" w:fill="auto"/>
        <w:tabs>
          <w:tab w:val="left" w:pos="1158"/>
        </w:tabs>
        <w:spacing w:before="0" w:after="0" w:line="274" w:lineRule="exact"/>
        <w:ind w:left="20" w:firstLine="700"/>
        <w:jc w:val="both"/>
      </w:pPr>
      <w:r>
        <w:t xml:space="preserve">вывоз снега и ледяных образований с территорий и их последующее </w:t>
      </w:r>
      <w:r>
        <w:lastRenderedPageBreak/>
        <w:t>размещение на специально отведенные участки под складирование снега, осуществляется собственниками (владельцами) указанных объектов. Указанные действия в отношении многоквартирных домов осуществляются жилищно-эксплуатационной организацией.</w:t>
      </w:r>
    </w:p>
    <w:p w:rsidR="004C7CB1" w:rsidRDefault="0057591D" w:rsidP="0057591D">
      <w:pPr>
        <w:pStyle w:val="3"/>
        <w:numPr>
          <w:ilvl w:val="0"/>
          <w:numId w:val="2"/>
        </w:numPr>
        <w:shd w:val="clear" w:color="auto" w:fill="auto"/>
        <w:tabs>
          <w:tab w:val="left" w:pos="1148"/>
        </w:tabs>
        <w:spacing w:before="0" w:after="0" w:line="274" w:lineRule="exact"/>
        <w:ind w:left="20" w:firstLine="700"/>
        <w:jc w:val="both"/>
      </w:pPr>
      <w:r>
        <w:t>Организация благоустройства дворовых территорий (в предусмотренных настоящими Правилами случаях - прилегающей территории) в зимний период, помимо выполнения перечня работ, предусмотренного пунктом 28 настоящих Правил, осуществляется с учетом следующих требований:</w:t>
      </w:r>
    </w:p>
    <w:p w:rsidR="004C7CB1" w:rsidRDefault="0057591D" w:rsidP="0057591D">
      <w:pPr>
        <w:pStyle w:val="3"/>
        <w:numPr>
          <w:ilvl w:val="0"/>
          <w:numId w:val="17"/>
        </w:numPr>
        <w:shd w:val="clear" w:color="auto" w:fill="auto"/>
        <w:tabs>
          <w:tab w:val="left" w:pos="1158"/>
        </w:tabs>
        <w:spacing w:before="0" w:after="0" w:line="274" w:lineRule="exact"/>
        <w:ind w:left="20" w:right="20" w:firstLine="700"/>
        <w:jc w:val="both"/>
      </w:pPr>
      <w:r>
        <w:t>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4C7CB1" w:rsidRDefault="0057591D" w:rsidP="0057591D">
      <w:pPr>
        <w:pStyle w:val="3"/>
        <w:numPr>
          <w:ilvl w:val="0"/>
          <w:numId w:val="17"/>
        </w:numPr>
        <w:shd w:val="clear" w:color="auto" w:fill="auto"/>
        <w:tabs>
          <w:tab w:val="left" w:pos="1153"/>
        </w:tabs>
        <w:spacing w:before="0" w:after="0" w:line="274" w:lineRule="exact"/>
        <w:ind w:left="20" w:right="20" w:firstLine="700"/>
        <w:jc w:val="both"/>
      </w:pPr>
      <w:r>
        <w:t>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4C7CB1" w:rsidRDefault="0057591D" w:rsidP="0057591D">
      <w:pPr>
        <w:pStyle w:val="3"/>
        <w:numPr>
          <w:ilvl w:val="0"/>
          <w:numId w:val="17"/>
        </w:numPr>
        <w:shd w:val="clear" w:color="auto" w:fill="auto"/>
        <w:tabs>
          <w:tab w:val="left" w:pos="1153"/>
        </w:tabs>
        <w:spacing w:before="0" w:after="0" w:line="274" w:lineRule="exact"/>
        <w:ind w:left="20" w:right="20" w:firstLine="700"/>
        <w:jc w:val="both"/>
      </w:pPr>
      <w:r>
        <w:t>складирование снежной массы производится с учетом обеспечения возможности отвода талых вод в период таяния снега;</w:t>
      </w:r>
    </w:p>
    <w:p w:rsidR="004C7CB1" w:rsidRDefault="0057591D" w:rsidP="0057591D">
      <w:pPr>
        <w:pStyle w:val="3"/>
        <w:numPr>
          <w:ilvl w:val="0"/>
          <w:numId w:val="17"/>
        </w:numPr>
        <w:shd w:val="clear" w:color="auto" w:fill="auto"/>
        <w:tabs>
          <w:tab w:val="left" w:pos="1158"/>
        </w:tabs>
        <w:spacing w:before="0" w:after="0" w:line="274" w:lineRule="exact"/>
        <w:ind w:left="20" w:right="20" w:firstLine="700"/>
        <w:jc w:val="both"/>
      </w:pPr>
      <w:r>
        <w:t>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4C7CB1" w:rsidRDefault="0057591D" w:rsidP="0057591D">
      <w:pPr>
        <w:pStyle w:val="3"/>
        <w:numPr>
          <w:ilvl w:val="0"/>
          <w:numId w:val="17"/>
        </w:numPr>
        <w:shd w:val="clear" w:color="auto" w:fill="auto"/>
        <w:tabs>
          <w:tab w:val="left" w:pos="1162"/>
        </w:tabs>
        <w:spacing w:before="0" w:after="0" w:line="274" w:lineRule="exact"/>
        <w:ind w:left="20" w:right="20" w:firstLine="700"/>
        <w:jc w:val="both"/>
      </w:pPr>
      <w:r>
        <w:t>вывоз снега и ледяных образований с дворовых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4C7CB1" w:rsidRDefault="0057591D" w:rsidP="0057591D">
      <w:pPr>
        <w:pStyle w:val="3"/>
        <w:numPr>
          <w:ilvl w:val="0"/>
          <w:numId w:val="17"/>
        </w:numPr>
        <w:shd w:val="clear" w:color="auto" w:fill="auto"/>
        <w:tabs>
          <w:tab w:val="left" w:pos="1162"/>
        </w:tabs>
        <w:spacing w:before="0" w:after="0" w:line="274" w:lineRule="exact"/>
        <w:ind w:left="20" w:right="20" w:firstLine="700"/>
        <w:jc w:val="both"/>
      </w:pPr>
      <w:r>
        <w:t>периодичность и технология проведения механизированной и ручной уборки территории в зимний период осуществляется в соответствии с установленными Правилами и нормами технической эксплуатации жилищного фонда.</w:t>
      </w:r>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Организация благоустройства территорий индивидуальных жилых домов (в предусмотренных настоящими Правилами случаях - прилегающей территории) в зимний период, помимо выполнения перечня работ, предусмотренных пунктом 28 настоящих Правил, осуществляется с учетом следующих требований:</w:t>
      </w:r>
    </w:p>
    <w:p w:rsidR="004C7CB1" w:rsidRDefault="0057591D" w:rsidP="0057591D">
      <w:pPr>
        <w:pStyle w:val="3"/>
        <w:numPr>
          <w:ilvl w:val="0"/>
          <w:numId w:val="18"/>
        </w:numPr>
        <w:shd w:val="clear" w:color="auto" w:fill="auto"/>
        <w:tabs>
          <w:tab w:val="left" w:pos="1162"/>
        </w:tabs>
        <w:spacing w:before="0" w:after="0" w:line="274" w:lineRule="exact"/>
        <w:ind w:left="20" w:right="20" w:firstLine="700"/>
        <w:jc w:val="both"/>
      </w:pPr>
      <w: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4C7CB1" w:rsidRDefault="0057591D" w:rsidP="0057591D">
      <w:pPr>
        <w:pStyle w:val="3"/>
        <w:numPr>
          <w:ilvl w:val="0"/>
          <w:numId w:val="18"/>
        </w:numPr>
        <w:shd w:val="clear" w:color="auto" w:fill="auto"/>
        <w:tabs>
          <w:tab w:val="left" w:pos="1162"/>
        </w:tabs>
        <w:spacing w:before="0" w:after="0" w:line="274" w:lineRule="exact"/>
        <w:ind w:left="20" w:right="20" w:firstLine="700"/>
        <w:jc w:val="both"/>
      </w:pPr>
      <w:r>
        <w:t>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 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4C7CB1" w:rsidRDefault="0057591D" w:rsidP="0057591D">
      <w:pPr>
        <w:pStyle w:val="3"/>
        <w:numPr>
          <w:ilvl w:val="0"/>
          <w:numId w:val="18"/>
        </w:numPr>
        <w:shd w:val="clear" w:color="auto" w:fill="auto"/>
        <w:tabs>
          <w:tab w:val="left" w:pos="1158"/>
        </w:tabs>
        <w:spacing w:before="0" w:after="0" w:line="274" w:lineRule="exact"/>
        <w:ind w:left="20" w:right="20" w:firstLine="700"/>
        <w:jc w:val="both"/>
      </w:pPr>
      <w:r>
        <w:t xml:space="preserve">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w:t>
      </w:r>
      <w:r>
        <w:lastRenderedPageBreak/>
        <w:t>охранных мероприятий, обеспечивающих безопасность;</w:t>
      </w:r>
    </w:p>
    <w:p w:rsidR="004C7CB1" w:rsidRDefault="0057591D" w:rsidP="0057591D">
      <w:pPr>
        <w:pStyle w:val="3"/>
        <w:numPr>
          <w:ilvl w:val="0"/>
          <w:numId w:val="18"/>
        </w:numPr>
        <w:shd w:val="clear" w:color="auto" w:fill="auto"/>
        <w:tabs>
          <w:tab w:val="left" w:pos="1158"/>
        </w:tabs>
        <w:spacing w:before="0" w:after="0" w:line="274" w:lineRule="exact"/>
        <w:ind w:left="20" w:right="20" w:firstLine="700"/>
        <w:jc w:val="both"/>
      </w:pPr>
      <w:r>
        <w:t>вывоз снега и ледяных образований с территорий индивидуальных жилых домов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4C7CB1" w:rsidRDefault="0057591D" w:rsidP="0057591D">
      <w:pPr>
        <w:pStyle w:val="3"/>
        <w:numPr>
          <w:ilvl w:val="0"/>
          <w:numId w:val="2"/>
        </w:numPr>
        <w:shd w:val="clear" w:color="auto" w:fill="auto"/>
        <w:tabs>
          <w:tab w:val="left" w:pos="1200"/>
        </w:tabs>
        <w:spacing w:before="0" w:after="0" w:line="274" w:lineRule="exact"/>
        <w:ind w:left="20" w:firstLine="700"/>
        <w:jc w:val="both"/>
      </w:pPr>
      <w:r>
        <w:t xml:space="preserve">На территории </w:t>
      </w:r>
      <w:r w:rsidR="00914201">
        <w:t>Александровского сельского поселения</w:t>
      </w:r>
      <w:r>
        <w:t xml:space="preserve"> запрещается:</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w:t>
      </w:r>
    </w:p>
    <w:p w:rsidR="004C7CB1" w:rsidRDefault="0057591D" w:rsidP="0057591D">
      <w:pPr>
        <w:pStyle w:val="3"/>
        <w:numPr>
          <w:ilvl w:val="0"/>
          <w:numId w:val="19"/>
        </w:numPr>
        <w:shd w:val="clear" w:color="auto" w:fill="auto"/>
        <w:tabs>
          <w:tab w:val="left" w:pos="1162"/>
        </w:tabs>
        <w:spacing w:before="0" w:after="0" w:line="274" w:lineRule="exact"/>
        <w:ind w:left="20" w:right="20" w:firstLine="720"/>
        <w:jc w:val="both"/>
      </w:pPr>
      <w:r>
        <w:t>сброс отходов производства и потребления с балконов, лоджий и из окон зданий и сооружений;</w:t>
      </w:r>
    </w:p>
    <w:p w:rsidR="004C7CB1" w:rsidRDefault="0057591D" w:rsidP="0057591D">
      <w:pPr>
        <w:pStyle w:val="3"/>
        <w:numPr>
          <w:ilvl w:val="0"/>
          <w:numId w:val="19"/>
        </w:numPr>
        <w:shd w:val="clear" w:color="auto" w:fill="auto"/>
        <w:tabs>
          <w:tab w:val="left" w:pos="1220"/>
        </w:tabs>
        <w:spacing w:before="0" w:after="0" w:line="274" w:lineRule="exact"/>
        <w:ind w:left="20" w:right="20" w:firstLine="720"/>
        <w:jc w:val="both"/>
      </w:pPr>
      <w:r>
        <w:t>складирование (размещение) строительных материалов, строительных отходов, жидких отходов, дров, навоза, металлолома и крупногабаритного мусора, снега и льда в неустановленных для этого местах в соответствии с действующим законодательством и настоящими Правилами;</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размещение (хранение) разукомплектованных транспортных средств, прицепов;</w:t>
      </w:r>
    </w:p>
    <w:p w:rsidR="004C7CB1" w:rsidRDefault="0057591D" w:rsidP="0057591D">
      <w:pPr>
        <w:pStyle w:val="3"/>
        <w:numPr>
          <w:ilvl w:val="0"/>
          <w:numId w:val="19"/>
        </w:numPr>
        <w:shd w:val="clear" w:color="auto" w:fill="auto"/>
        <w:tabs>
          <w:tab w:val="left" w:pos="1148"/>
        </w:tabs>
        <w:spacing w:before="0" w:after="0" w:line="274" w:lineRule="exact"/>
        <w:ind w:left="20" w:right="20" w:firstLine="720"/>
        <w:jc w:val="both"/>
      </w:pPr>
      <w:r>
        <w:t>размещение (хранение) транспортных средств на газонах, иных объектах озеленения, детских и спортивных площадках;</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сжигание отходов, уличного смета, мусора, листьев, скошенной травы, порубочных остатков, упаковочной тары;</w:t>
      </w:r>
    </w:p>
    <w:p w:rsidR="004C7CB1" w:rsidRDefault="0057591D" w:rsidP="0057591D">
      <w:pPr>
        <w:pStyle w:val="3"/>
        <w:numPr>
          <w:ilvl w:val="0"/>
          <w:numId w:val="19"/>
        </w:numPr>
        <w:shd w:val="clear" w:color="auto" w:fill="auto"/>
        <w:tabs>
          <w:tab w:val="left" w:pos="1162"/>
        </w:tabs>
        <w:spacing w:before="0" w:after="0" w:line="274" w:lineRule="exact"/>
        <w:ind w:left="20" w:right="20" w:firstLine="720"/>
        <w:jc w:val="both"/>
      </w:pPr>
      <w:r>
        <w:t>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гаражной застройки, автомобильных парковок, стоянок, зеленых насаждений и иных объектов благоустройства, предусмотренных настоящими Правилами;</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загромождение проезжей части улиц, дорог и проездов при производстве земляных и строительных работ;</w:t>
      </w:r>
    </w:p>
    <w:p w:rsidR="004C7CB1" w:rsidRDefault="0057591D" w:rsidP="0057591D">
      <w:pPr>
        <w:pStyle w:val="3"/>
        <w:numPr>
          <w:ilvl w:val="0"/>
          <w:numId w:val="19"/>
        </w:numPr>
        <w:shd w:val="clear" w:color="auto" w:fill="auto"/>
        <w:tabs>
          <w:tab w:val="left" w:pos="1162"/>
        </w:tabs>
        <w:spacing w:before="0" w:after="0" w:line="274" w:lineRule="exact"/>
        <w:ind w:left="20" w:right="20" w:firstLine="720"/>
        <w:jc w:val="both"/>
      </w:pPr>
      <w:r>
        <w:t>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стоянок (парковок) транспортных средств, тротуаров, фасадов зданий, ограждений, инженерных сооружений, тепловых камер, трансформаторных подстанций, деревьев, опор линий освещения, опор рекламных конструкций, некапитальных нестационарных объектов, в том числе остановочных павильонов. 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4C7CB1" w:rsidRDefault="0057591D" w:rsidP="0057591D">
      <w:pPr>
        <w:pStyle w:val="3"/>
        <w:numPr>
          <w:ilvl w:val="0"/>
          <w:numId w:val="19"/>
        </w:numPr>
        <w:shd w:val="clear" w:color="auto" w:fill="auto"/>
        <w:tabs>
          <w:tab w:val="left" w:pos="1148"/>
        </w:tabs>
        <w:spacing w:before="0" w:after="0" w:line="274" w:lineRule="exact"/>
        <w:ind w:left="20" w:right="20" w:firstLine="720"/>
        <w:jc w:val="both"/>
      </w:pPr>
      <w:r>
        <w:t>производство земляных работ без необходимых разрешительных документов, предусмотренных настоящими Правилами или с нарушением установленных настоящими Правилами требований;</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w:t>
      </w:r>
      <w:r w:rsidR="001F50A2">
        <w:t>законодательством</w:t>
      </w:r>
      <w:r>
        <w:t xml:space="preserve"> и настоящими Правилами;</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 xml:space="preserve">осуществление сноса, подрезки, пересадки зеленых насаждений с нарушением требований, установленных </w:t>
      </w:r>
      <w:r w:rsidR="001F50A2">
        <w:t>законодательством</w:t>
      </w:r>
      <w:r>
        <w:t xml:space="preserve"> и настоящими Правилами;</w:t>
      </w:r>
    </w:p>
    <w:p w:rsidR="004C7CB1" w:rsidRDefault="0057591D" w:rsidP="0057591D">
      <w:pPr>
        <w:pStyle w:val="3"/>
        <w:numPr>
          <w:ilvl w:val="0"/>
          <w:numId w:val="19"/>
        </w:numPr>
        <w:shd w:val="clear" w:color="auto" w:fill="auto"/>
        <w:tabs>
          <w:tab w:val="left" w:pos="1138"/>
        </w:tabs>
        <w:spacing w:before="0" w:after="0" w:line="274" w:lineRule="exact"/>
        <w:ind w:left="20" w:right="20" w:firstLine="720"/>
        <w:jc w:val="both"/>
      </w:pPr>
      <w:r>
        <w:t>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другие неустановленные места;</w:t>
      </w:r>
    </w:p>
    <w:p w:rsidR="004C7CB1" w:rsidRDefault="0057591D" w:rsidP="0057591D">
      <w:pPr>
        <w:pStyle w:val="3"/>
        <w:numPr>
          <w:ilvl w:val="0"/>
          <w:numId w:val="19"/>
        </w:numPr>
        <w:shd w:val="clear" w:color="auto" w:fill="auto"/>
        <w:tabs>
          <w:tab w:val="left" w:pos="1148"/>
        </w:tabs>
        <w:spacing w:before="0" w:after="0" w:line="274" w:lineRule="exact"/>
        <w:ind w:left="20" w:right="20" w:firstLine="720"/>
        <w:jc w:val="both"/>
      </w:pPr>
      <w:r>
        <w:t xml:space="preserve">осуществление ремонта и мойки транспортных средств в неустановленных </w:t>
      </w:r>
      <w:r>
        <w:lastRenderedPageBreak/>
        <w:t>местах;</w:t>
      </w:r>
    </w:p>
    <w:p w:rsidR="004C7CB1" w:rsidRDefault="0057591D" w:rsidP="0057591D">
      <w:pPr>
        <w:pStyle w:val="3"/>
        <w:numPr>
          <w:ilvl w:val="0"/>
          <w:numId w:val="19"/>
        </w:numPr>
        <w:shd w:val="clear" w:color="auto" w:fill="auto"/>
        <w:tabs>
          <w:tab w:val="left" w:pos="1134"/>
        </w:tabs>
        <w:spacing w:before="0" w:after="0" w:line="274" w:lineRule="exact"/>
        <w:ind w:left="20" w:firstLine="720"/>
        <w:jc w:val="both"/>
      </w:pPr>
      <w:r>
        <w:t>установка металлических гаражей, контейнеров;</w:t>
      </w:r>
    </w:p>
    <w:p w:rsidR="004C7CB1" w:rsidRDefault="0057591D" w:rsidP="0057591D">
      <w:pPr>
        <w:pStyle w:val="3"/>
        <w:numPr>
          <w:ilvl w:val="0"/>
          <w:numId w:val="19"/>
        </w:numPr>
        <w:shd w:val="clear" w:color="auto" w:fill="auto"/>
        <w:tabs>
          <w:tab w:val="left" w:pos="1206"/>
        </w:tabs>
        <w:spacing w:before="0" w:after="0" w:line="274" w:lineRule="exact"/>
        <w:ind w:left="20" w:right="20" w:firstLine="720"/>
        <w:jc w:val="both"/>
      </w:pPr>
      <w:r>
        <w:t xml:space="preserve">установка некапитальных нестационарных объектов, ограждений территории с нарушением требований, установленных </w:t>
      </w:r>
      <w:r w:rsidR="00F84F04">
        <w:t>законодательством</w:t>
      </w:r>
      <w:r>
        <w:t xml:space="preserve"> и настоящими Правилами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4C7CB1" w:rsidRDefault="0057591D" w:rsidP="0057591D">
      <w:pPr>
        <w:pStyle w:val="3"/>
        <w:numPr>
          <w:ilvl w:val="0"/>
          <w:numId w:val="19"/>
        </w:numPr>
        <w:shd w:val="clear" w:color="auto" w:fill="auto"/>
        <w:tabs>
          <w:tab w:val="left" w:pos="1148"/>
        </w:tabs>
        <w:spacing w:before="0" w:after="0" w:line="278" w:lineRule="exact"/>
        <w:ind w:left="20" w:right="20" w:firstLine="720"/>
        <w:jc w:val="both"/>
      </w:pPr>
      <w:r>
        <w:t>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осуществление самовольного подключения хозяйственно-бытовой канализации в дренажную сеть, сети ливневой канализации, открытые водоемы (реки, ручьи, озера и т.п.);</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осуществление выпаса (выгула) домашних животных в неустановленных местах;</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4C7CB1" w:rsidRDefault="0057591D" w:rsidP="0057591D">
      <w:pPr>
        <w:pStyle w:val="3"/>
        <w:numPr>
          <w:ilvl w:val="0"/>
          <w:numId w:val="19"/>
        </w:numPr>
        <w:shd w:val="clear" w:color="auto" w:fill="auto"/>
        <w:tabs>
          <w:tab w:val="left" w:pos="1153"/>
        </w:tabs>
        <w:spacing w:before="0" w:after="0" w:line="274" w:lineRule="exact"/>
        <w:ind w:left="20" w:right="20" w:firstLine="720"/>
        <w:jc w:val="both"/>
      </w:pPr>
      <w:r>
        <w:t>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4C7CB1" w:rsidRDefault="0057591D" w:rsidP="0057591D">
      <w:pPr>
        <w:pStyle w:val="3"/>
        <w:numPr>
          <w:ilvl w:val="0"/>
          <w:numId w:val="19"/>
        </w:numPr>
        <w:shd w:val="clear" w:color="auto" w:fill="auto"/>
        <w:tabs>
          <w:tab w:val="left" w:pos="1158"/>
        </w:tabs>
        <w:spacing w:before="0" w:after="0" w:line="274" w:lineRule="exact"/>
        <w:ind w:left="20" w:right="20" w:firstLine="720"/>
        <w:jc w:val="both"/>
      </w:pPr>
      <w:r>
        <w:t>использование малых архитектурных форм, размещенных на территориях общего пользования, не по назначению (функциональному или художественно</w:t>
      </w:r>
      <w:r>
        <w:softHyphen/>
        <w:t>декоративному);</w:t>
      </w:r>
    </w:p>
    <w:p w:rsidR="004C7CB1" w:rsidRDefault="0057591D" w:rsidP="0057591D">
      <w:pPr>
        <w:pStyle w:val="3"/>
        <w:numPr>
          <w:ilvl w:val="0"/>
          <w:numId w:val="19"/>
        </w:numPr>
        <w:shd w:val="clear" w:color="auto" w:fill="auto"/>
        <w:tabs>
          <w:tab w:val="left" w:pos="1148"/>
        </w:tabs>
        <w:spacing w:before="0" w:after="236" w:line="274" w:lineRule="exact"/>
        <w:ind w:left="20" w:right="20" w:firstLine="720"/>
        <w:jc w:val="both"/>
      </w:pPr>
      <w:r>
        <w:t>установка индивидуальных металлических и сборных железобетонных гаражей, индивидуальных погребов, хозяйственных построек,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правоустанавливающих документов на земельные участки.</w:t>
      </w:r>
    </w:p>
    <w:p w:rsidR="004C7CB1" w:rsidRDefault="0057591D" w:rsidP="0057591D">
      <w:pPr>
        <w:pStyle w:val="22"/>
        <w:keepNext/>
        <w:keepLines/>
        <w:numPr>
          <w:ilvl w:val="0"/>
          <w:numId w:val="1"/>
        </w:numPr>
        <w:shd w:val="clear" w:color="auto" w:fill="auto"/>
        <w:tabs>
          <w:tab w:val="left" w:pos="960"/>
        </w:tabs>
        <w:spacing w:before="0" w:after="244" w:line="278" w:lineRule="exact"/>
        <w:ind w:left="2320" w:right="800" w:hanging="1600"/>
        <w:jc w:val="left"/>
      </w:pPr>
      <w:bookmarkStart w:id="9" w:name="bookmark9"/>
      <w:r>
        <w:t>Особенности организации благоустройства придомовых территорий, территорий индивидуальных жилых домов</w:t>
      </w:r>
      <w:bookmarkEnd w:id="9"/>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9F7B0C">
        <w:t xml:space="preserve"> действующим законодательством </w:t>
      </w:r>
      <w:r>
        <w:t>и настоящими Правилами.</w:t>
      </w:r>
    </w:p>
    <w:p w:rsidR="004C7CB1" w:rsidRDefault="0057591D" w:rsidP="0057591D">
      <w:pPr>
        <w:pStyle w:val="3"/>
        <w:numPr>
          <w:ilvl w:val="0"/>
          <w:numId w:val="2"/>
        </w:numPr>
        <w:shd w:val="clear" w:color="auto" w:fill="auto"/>
        <w:tabs>
          <w:tab w:val="left" w:pos="1162"/>
        </w:tabs>
        <w:spacing w:before="0" w:after="0" w:line="278" w:lineRule="exact"/>
        <w:ind w:left="20" w:right="20" w:firstLine="720"/>
        <w:jc w:val="both"/>
      </w:pPr>
      <w:r>
        <w:t>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4C7CB1" w:rsidRDefault="0057591D" w:rsidP="0057591D">
      <w:pPr>
        <w:pStyle w:val="3"/>
        <w:numPr>
          <w:ilvl w:val="0"/>
          <w:numId w:val="20"/>
        </w:numPr>
        <w:shd w:val="clear" w:color="auto" w:fill="auto"/>
        <w:tabs>
          <w:tab w:val="left" w:pos="1158"/>
        </w:tabs>
        <w:spacing w:before="0" w:after="0" w:line="274" w:lineRule="exact"/>
        <w:ind w:left="20" w:right="20" w:firstLine="720"/>
        <w:jc w:val="both"/>
      </w:pPr>
      <w:r>
        <w:t>обеспечение в неканализованных многоквартирных домах содержания в чистоте дворовых туалетов, производство их дезинфекции;</w:t>
      </w:r>
    </w:p>
    <w:p w:rsidR="004C7CB1" w:rsidRDefault="0057591D" w:rsidP="0057591D">
      <w:pPr>
        <w:pStyle w:val="3"/>
        <w:numPr>
          <w:ilvl w:val="0"/>
          <w:numId w:val="20"/>
        </w:numPr>
        <w:shd w:val="clear" w:color="auto" w:fill="auto"/>
        <w:tabs>
          <w:tab w:val="left" w:pos="1148"/>
        </w:tabs>
        <w:spacing w:before="0" w:after="0" w:line="274" w:lineRule="exact"/>
        <w:ind w:left="20" w:right="20" w:firstLine="720"/>
        <w:jc w:val="both"/>
      </w:pPr>
      <w:r>
        <w:t>регулярную (по мере заполнения) очистку выгребных ям (вывоз сточных вод), недопущение выхода на рельеф объекты сточных вод, а также сбр</w:t>
      </w:r>
      <w:r w:rsidR="009F7B0C">
        <w:t>ос сточных вод в водные объекты</w:t>
      </w:r>
      <w:r>
        <w:t>;</w:t>
      </w:r>
    </w:p>
    <w:p w:rsidR="004C7CB1" w:rsidRDefault="0057591D" w:rsidP="0057591D">
      <w:pPr>
        <w:pStyle w:val="3"/>
        <w:numPr>
          <w:ilvl w:val="0"/>
          <w:numId w:val="20"/>
        </w:numPr>
        <w:shd w:val="clear" w:color="auto" w:fill="auto"/>
        <w:tabs>
          <w:tab w:val="left" w:pos="1153"/>
        </w:tabs>
        <w:spacing w:before="0" w:after="0" w:line="274" w:lineRule="exact"/>
        <w:ind w:left="20" w:right="20" w:firstLine="720"/>
        <w:jc w:val="both"/>
      </w:pPr>
      <w:r>
        <w:t>организацию выпаса (выгула) домашних животных исключительно в местах, определенных в соответствии с действующим законодательством;</w:t>
      </w:r>
    </w:p>
    <w:p w:rsidR="00D72C3E" w:rsidRDefault="0057591D" w:rsidP="00D72C3E">
      <w:pPr>
        <w:pStyle w:val="3"/>
        <w:numPr>
          <w:ilvl w:val="0"/>
          <w:numId w:val="20"/>
        </w:numPr>
        <w:shd w:val="clear" w:color="auto" w:fill="auto"/>
        <w:tabs>
          <w:tab w:val="left" w:pos="1158"/>
        </w:tabs>
        <w:spacing w:before="0" w:after="0" w:line="274" w:lineRule="exact"/>
        <w:ind w:left="20" w:right="20" w:firstLine="700"/>
        <w:jc w:val="both"/>
      </w:pPr>
      <w:r>
        <w:t>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4C7CB1" w:rsidRDefault="0057591D" w:rsidP="00D72C3E">
      <w:pPr>
        <w:pStyle w:val="3"/>
        <w:numPr>
          <w:ilvl w:val="0"/>
          <w:numId w:val="20"/>
        </w:numPr>
        <w:shd w:val="clear" w:color="auto" w:fill="auto"/>
        <w:tabs>
          <w:tab w:val="left" w:pos="1158"/>
        </w:tabs>
        <w:spacing w:before="0" w:after="0" w:line="274" w:lineRule="exact"/>
        <w:ind w:left="20" w:right="20" w:firstLine="700"/>
        <w:jc w:val="both"/>
      </w:pPr>
      <w:r>
        <w:t xml:space="preserve">оборудование и очистка водоотводных канав и труб, обеспечение пропуска </w:t>
      </w:r>
      <w:r>
        <w:lastRenderedPageBreak/>
        <w:t>ливневых и талых вод, недопущение подтопления соседних участков, тротуаров, улиц и проездов;</w:t>
      </w:r>
    </w:p>
    <w:p w:rsidR="004C7CB1" w:rsidRDefault="0057591D" w:rsidP="00D72C3E">
      <w:pPr>
        <w:pStyle w:val="3"/>
        <w:numPr>
          <w:ilvl w:val="0"/>
          <w:numId w:val="20"/>
        </w:numPr>
        <w:shd w:val="clear" w:color="auto" w:fill="auto"/>
        <w:tabs>
          <w:tab w:val="left" w:pos="1152"/>
        </w:tabs>
        <w:spacing w:before="0" w:after="0" w:line="274" w:lineRule="exact"/>
        <w:ind w:left="20" w:firstLine="700"/>
        <w:jc w:val="both"/>
      </w:pPr>
      <w:r>
        <w:t>озеленение лицевых частей участков;</w:t>
      </w:r>
    </w:p>
    <w:p w:rsidR="004C7CB1" w:rsidRDefault="0057591D" w:rsidP="00D72C3E">
      <w:pPr>
        <w:pStyle w:val="3"/>
        <w:numPr>
          <w:ilvl w:val="0"/>
          <w:numId w:val="20"/>
        </w:numPr>
        <w:shd w:val="clear" w:color="auto" w:fill="auto"/>
        <w:tabs>
          <w:tab w:val="left" w:pos="1142"/>
        </w:tabs>
        <w:spacing w:before="0" w:after="0" w:line="274" w:lineRule="exact"/>
        <w:ind w:left="20" w:firstLine="700"/>
        <w:jc w:val="both"/>
      </w:pPr>
      <w:r>
        <w:t>организацию вывоза мусора на полигоны для твердых бытовых отходов;</w:t>
      </w:r>
    </w:p>
    <w:p w:rsidR="00D72C3E" w:rsidRDefault="0057591D" w:rsidP="00D72C3E">
      <w:pPr>
        <w:pStyle w:val="3"/>
        <w:numPr>
          <w:ilvl w:val="0"/>
          <w:numId w:val="20"/>
        </w:numPr>
        <w:shd w:val="clear" w:color="auto" w:fill="auto"/>
        <w:tabs>
          <w:tab w:val="left" w:pos="1153"/>
        </w:tabs>
        <w:spacing w:before="0" w:after="0" w:line="274" w:lineRule="exact"/>
        <w:ind w:left="20" w:right="20" w:firstLine="700"/>
        <w:jc w:val="both"/>
      </w:pPr>
      <w:r>
        <w:t xml:space="preserve">обеспечение вывоза отходов путем заключения договоров со специализированной организацией либо собственными силами. </w:t>
      </w:r>
    </w:p>
    <w:p w:rsidR="004C7CB1" w:rsidRDefault="0057591D" w:rsidP="00D72C3E">
      <w:pPr>
        <w:pStyle w:val="3"/>
        <w:numPr>
          <w:ilvl w:val="0"/>
          <w:numId w:val="20"/>
        </w:numPr>
        <w:shd w:val="clear" w:color="auto" w:fill="auto"/>
        <w:tabs>
          <w:tab w:val="left" w:pos="1153"/>
        </w:tabs>
        <w:spacing w:before="0" w:after="275" w:line="274" w:lineRule="exact"/>
        <w:ind w:left="20" w:right="20" w:firstLine="700"/>
        <w:jc w:val="both"/>
      </w:pPr>
      <w:r>
        <w:t>эксплуатацию земельного участка, индивидуального жилого дома, хозяйственных построек в соответствии с требованиями пожарной безопасности.</w:t>
      </w:r>
    </w:p>
    <w:p w:rsidR="004C7CB1" w:rsidRDefault="0057591D" w:rsidP="0057591D">
      <w:pPr>
        <w:pStyle w:val="22"/>
        <w:keepNext/>
        <w:keepLines/>
        <w:numPr>
          <w:ilvl w:val="0"/>
          <w:numId w:val="1"/>
        </w:numPr>
        <w:shd w:val="clear" w:color="auto" w:fill="auto"/>
        <w:tabs>
          <w:tab w:val="left" w:pos="350"/>
        </w:tabs>
        <w:spacing w:before="0" w:after="203" w:line="230" w:lineRule="exact"/>
        <w:ind w:right="20" w:firstLine="0"/>
      </w:pPr>
      <w:bookmarkStart w:id="10" w:name="bookmark10"/>
      <w:r>
        <w:t>Особенности организации благоустройства территорий объектов рекреации</w:t>
      </w:r>
      <w:bookmarkEnd w:id="10"/>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Организация благоустройства территории объектов рекреации (в предусмотренных настоящими Правилами случаях - прилегающей территории) осуществляется собственниками (владельцами) соответствующих территорий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 xml:space="preserve">Территория объекта рекреации должна быть подготовлена к принятию посетителей. Подготовка зон отдыха, расположенных на территориях общего пользования </w:t>
      </w:r>
      <w:r w:rsidR="00F86FBE">
        <w:t>Александровского сельского поселения</w:t>
      </w:r>
      <w:r>
        <w:t xml:space="preserve"> и находящихся в собственности, аренде или безвозмездном пользовании муниципального образования </w:t>
      </w:r>
      <w:r w:rsidR="00F86FBE">
        <w:t>Александровского сельского поселения</w:t>
      </w:r>
      <w:r>
        <w:t xml:space="preserve">, организуется Администрацией </w:t>
      </w:r>
      <w:r w:rsidR="00F86FBE">
        <w:t>Александровского сельского поселения</w:t>
      </w:r>
      <w:r>
        <w:t>.</w:t>
      </w:r>
    </w:p>
    <w:p w:rsidR="004C7CB1" w:rsidRDefault="0057591D" w:rsidP="0057591D">
      <w:pPr>
        <w:pStyle w:val="3"/>
        <w:numPr>
          <w:ilvl w:val="0"/>
          <w:numId w:val="2"/>
        </w:numPr>
        <w:shd w:val="clear" w:color="auto" w:fill="auto"/>
        <w:tabs>
          <w:tab w:val="left" w:pos="1162"/>
        </w:tabs>
        <w:spacing w:before="0" w:after="275" w:line="274" w:lineRule="exact"/>
        <w:ind w:left="20" w:right="20" w:firstLine="700"/>
        <w:jc w:val="both"/>
      </w:pPr>
      <w:r>
        <w:t>Организация благоустройства территории объектов рекреации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w:t>
      </w:r>
    </w:p>
    <w:p w:rsidR="004C7CB1" w:rsidRDefault="0057591D" w:rsidP="0057591D">
      <w:pPr>
        <w:pStyle w:val="22"/>
        <w:keepNext/>
        <w:keepLines/>
        <w:numPr>
          <w:ilvl w:val="0"/>
          <w:numId w:val="1"/>
        </w:numPr>
        <w:shd w:val="clear" w:color="auto" w:fill="auto"/>
        <w:tabs>
          <w:tab w:val="left" w:pos="735"/>
        </w:tabs>
        <w:spacing w:before="0" w:after="203" w:line="230" w:lineRule="exact"/>
        <w:ind w:left="720" w:right="360" w:hanging="340"/>
        <w:jc w:val="left"/>
      </w:pPr>
      <w:bookmarkStart w:id="11" w:name="bookmark11"/>
      <w:r>
        <w:t>Особенности организации благоустройства территорий административных объектов, объектов социальной сферы, торговли, общественного питания</w:t>
      </w:r>
      <w:bookmarkEnd w:id="11"/>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Организация благоустройства территории административных объектов, объектов социальной сферы, торговли, общественного питания (в предусмотренных настоящими Правилами случаях - прилегающей территории) осуществляется собственниками (иными законными владельцами) указанных объектов, либо уполномоченными ими лицами.</w:t>
      </w:r>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Организация благоустройства территории административных объектов, объектов социальной сферы, торговли, общественного питания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w:t>
      </w:r>
    </w:p>
    <w:p w:rsidR="004C7CB1" w:rsidRDefault="0057591D" w:rsidP="0057591D">
      <w:pPr>
        <w:pStyle w:val="3"/>
        <w:numPr>
          <w:ilvl w:val="0"/>
          <w:numId w:val="2"/>
        </w:numPr>
        <w:shd w:val="clear" w:color="auto" w:fill="auto"/>
        <w:tabs>
          <w:tab w:val="left" w:pos="1138"/>
        </w:tabs>
        <w:spacing w:before="0" w:after="0" w:line="274" w:lineRule="exact"/>
        <w:ind w:left="20" w:firstLine="700"/>
        <w:jc w:val="both"/>
      </w:pPr>
      <w:r>
        <w:t>При эксплуатации объектов торговли, общественного питания запрещается:</w:t>
      </w:r>
    </w:p>
    <w:p w:rsidR="004C7CB1" w:rsidRDefault="0057591D" w:rsidP="0057591D">
      <w:pPr>
        <w:pStyle w:val="3"/>
        <w:numPr>
          <w:ilvl w:val="0"/>
          <w:numId w:val="22"/>
        </w:numPr>
        <w:shd w:val="clear" w:color="auto" w:fill="auto"/>
        <w:tabs>
          <w:tab w:val="left" w:pos="1153"/>
        </w:tabs>
        <w:spacing w:before="0" w:after="0" w:line="274" w:lineRule="exact"/>
        <w:ind w:left="20" w:right="20" w:firstLine="700"/>
        <w:jc w:val="both"/>
      </w:pPr>
      <w:r>
        <w:t>производить выкладку, устанавливать столы, полки, витрины на территориях, прилегающих к объект</w:t>
      </w:r>
      <w:r w:rsidR="00C24CD0">
        <w:t>а</w:t>
      </w:r>
      <w:r>
        <w:t>м торговли и общественного питания;</w:t>
      </w:r>
    </w:p>
    <w:p w:rsidR="004C7CB1" w:rsidRDefault="0057591D" w:rsidP="0057591D">
      <w:pPr>
        <w:pStyle w:val="3"/>
        <w:numPr>
          <w:ilvl w:val="0"/>
          <w:numId w:val="22"/>
        </w:numPr>
        <w:shd w:val="clear" w:color="auto" w:fill="auto"/>
        <w:tabs>
          <w:tab w:val="left" w:pos="1153"/>
        </w:tabs>
        <w:spacing w:before="0" w:after="0" w:line="274" w:lineRule="exact"/>
        <w:ind w:left="20" w:right="20" w:firstLine="700"/>
        <w:jc w:val="both"/>
      </w:pPr>
      <w:r>
        <w:t>осуществлять выносную торговлю, размещать товар, запасы товаров и твердых бытовых отходов, складировать тару, производить выкладку, устанавливать столы, полки, витрины, киоски и иные нестационарные объекты на газонах и тротуарах;</w:t>
      </w:r>
    </w:p>
    <w:p w:rsidR="004C7CB1" w:rsidRDefault="0057591D" w:rsidP="0057591D">
      <w:pPr>
        <w:pStyle w:val="3"/>
        <w:numPr>
          <w:ilvl w:val="0"/>
          <w:numId w:val="22"/>
        </w:numPr>
        <w:shd w:val="clear" w:color="auto" w:fill="auto"/>
        <w:tabs>
          <w:tab w:val="left" w:pos="1152"/>
        </w:tabs>
        <w:spacing w:before="0" w:after="0" w:line="274" w:lineRule="exact"/>
        <w:ind w:left="20" w:firstLine="700"/>
        <w:jc w:val="both"/>
      </w:pPr>
      <w:r>
        <w:t>возводить навесы, козырьки, не предусмотренные проектной документацией;</w:t>
      </w:r>
    </w:p>
    <w:p w:rsidR="004C7CB1" w:rsidRDefault="0057591D" w:rsidP="0057591D">
      <w:pPr>
        <w:pStyle w:val="3"/>
        <w:numPr>
          <w:ilvl w:val="0"/>
          <w:numId w:val="22"/>
        </w:numPr>
        <w:shd w:val="clear" w:color="auto" w:fill="auto"/>
        <w:tabs>
          <w:tab w:val="left" w:pos="1167"/>
        </w:tabs>
        <w:spacing w:before="0" w:after="240" w:line="274" w:lineRule="exact"/>
        <w:ind w:left="20" w:right="20" w:firstLine="700"/>
        <w:jc w:val="both"/>
      </w:pPr>
      <w:r>
        <w:t xml:space="preserve">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w:t>
      </w:r>
      <w:r w:rsidR="00C24CD0">
        <w:t>постановлением администрации Александровского сельского поселения</w:t>
      </w:r>
      <w:r>
        <w:t>.</w:t>
      </w:r>
    </w:p>
    <w:p w:rsidR="00C24CD0" w:rsidRDefault="00C24CD0" w:rsidP="00C24CD0">
      <w:pPr>
        <w:pStyle w:val="3"/>
        <w:shd w:val="clear" w:color="auto" w:fill="auto"/>
        <w:tabs>
          <w:tab w:val="left" w:pos="1167"/>
        </w:tabs>
        <w:spacing w:before="0" w:after="240" w:line="274" w:lineRule="exact"/>
        <w:ind w:right="20" w:firstLine="0"/>
        <w:jc w:val="both"/>
      </w:pPr>
    </w:p>
    <w:p w:rsidR="004C7CB1" w:rsidRDefault="0057591D" w:rsidP="0057591D">
      <w:pPr>
        <w:pStyle w:val="22"/>
        <w:keepNext/>
        <w:keepLines/>
        <w:numPr>
          <w:ilvl w:val="0"/>
          <w:numId w:val="1"/>
        </w:numPr>
        <w:shd w:val="clear" w:color="auto" w:fill="auto"/>
        <w:tabs>
          <w:tab w:val="left" w:pos="1830"/>
        </w:tabs>
        <w:spacing w:before="0"/>
        <w:ind w:left="3060" w:right="1480" w:hanging="1580"/>
        <w:jc w:val="left"/>
      </w:pPr>
      <w:bookmarkStart w:id="12" w:name="bookmark12"/>
      <w:r>
        <w:lastRenderedPageBreak/>
        <w:t>Особенности организации благоустройства территорий розничных рынков и ярмарок</w:t>
      </w:r>
      <w:bookmarkEnd w:id="12"/>
    </w:p>
    <w:p w:rsidR="004C7CB1" w:rsidRDefault="0057591D" w:rsidP="0057591D">
      <w:pPr>
        <w:pStyle w:val="3"/>
        <w:numPr>
          <w:ilvl w:val="0"/>
          <w:numId w:val="2"/>
        </w:numPr>
        <w:shd w:val="clear" w:color="auto" w:fill="auto"/>
        <w:tabs>
          <w:tab w:val="left" w:pos="1158"/>
        </w:tabs>
        <w:spacing w:before="0" w:after="0" w:line="274" w:lineRule="exact"/>
        <w:ind w:left="20" w:right="20" w:firstLine="700"/>
        <w:jc w:val="both"/>
      </w:pPr>
      <w:r>
        <w:t>Организация благоустройства территории розничных рынков и ярмарок (в предусмотренных настоящими Правилами случаях - прилегающей территории) осуществляется управляющей розничным рынком компанией или организатором ярмарки соответственно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Организация благоустройства территории розничных рынков и ярмарок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Организация благоустройства территории розничных рынков и ярмарок, помимо выполнения требований, предусмотренных разделом 8 настоящих Правил, также включает:</w:t>
      </w:r>
    </w:p>
    <w:p w:rsidR="004C7CB1" w:rsidRDefault="0057591D" w:rsidP="0057591D">
      <w:pPr>
        <w:pStyle w:val="3"/>
        <w:numPr>
          <w:ilvl w:val="0"/>
          <w:numId w:val="23"/>
        </w:numPr>
        <w:shd w:val="clear" w:color="auto" w:fill="auto"/>
        <w:tabs>
          <w:tab w:val="left" w:pos="1009"/>
        </w:tabs>
        <w:spacing w:before="0" w:after="0" w:line="274" w:lineRule="exact"/>
        <w:ind w:left="20" w:right="20" w:firstLine="700"/>
        <w:jc w:val="both"/>
      </w:pPr>
      <w:r>
        <w:t>содержание и своевременный ремонт усовершенствованного твердого покрытия территории розничных рынков, ярмарок, входов и въездов;</w:t>
      </w:r>
    </w:p>
    <w:p w:rsidR="004C7CB1" w:rsidRDefault="0057591D" w:rsidP="0057591D">
      <w:pPr>
        <w:pStyle w:val="3"/>
        <w:numPr>
          <w:ilvl w:val="0"/>
          <w:numId w:val="23"/>
        </w:numPr>
        <w:shd w:val="clear" w:color="auto" w:fill="auto"/>
        <w:tabs>
          <w:tab w:val="left" w:pos="1018"/>
        </w:tabs>
        <w:spacing w:before="0" w:after="0" w:line="274" w:lineRule="exact"/>
        <w:ind w:left="20" w:right="20" w:firstLine="700"/>
        <w:jc w:val="both"/>
      </w:pPr>
      <w:r>
        <w:t>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4C7CB1" w:rsidRDefault="0057591D" w:rsidP="0057591D">
      <w:pPr>
        <w:pStyle w:val="3"/>
        <w:numPr>
          <w:ilvl w:val="0"/>
          <w:numId w:val="23"/>
        </w:numPr>
        <w:shd w:val="clear" w:color="auto" w:fill="auto"/>
        <w:tabs>
          <w:tab w:val="left" w:pos="1105"/>
        </w:tabs>
        <w:spacing w:before="0" w:after="275" w:line="274" w:lineRule="exact"/>
        <w:ind w:left="20" w:right="20" w:firstLine="700"/>
        <w:jc w:val="both"/>
      </w:pPr>
      <w:r>
        <w:t>оборудование и содержание на территории розничных рынков, ярмарок общественных туалетов (в том числе временных).</w:t>
      </w:r>
    </w:p>
    <w:p w:rsidR="004C7CB1" w:rsidRDefault="0057591D" w:rsidP="0057591D">
      <w:pPr>
        <w:pStyle w:val="22"/>
        <w:keepNext/>
        <w:keepLines/>
        <w:numPr>
          <w:ilvl w:val="0"/>
          <w:numId w:val="1"/>
        </w:numPr>
        <w:shd w:val="clear" w:color="auto" w:fill="auto"/>
        <w:tabs>
          <w:tab w:val="left" w:pos="355"/>
        </w:tabs>
        <w:spacing w:before="0" w:after="203" w:line="230" w:lineRule="exact"/>
        <w:ind w:firstLine="0"/>
      </w:pPr>
      <w:bookmarkStart w:id="13" w:name="bookmark13"/>
      <w:r>
        <w:t>Общие требования к некапитальным нестационарным объектам</w:t>
      </w:r>
      <w:bookmarkEnd w:id="13"/>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 xml:space="preserve">Размещение некапитальных нестационарных объектов на территории </w:t>
      </w:r>
      <w:r w:rsidR="00B06295">
        <w:t>Александровского сельского поселения</w:t>
      </w:r>
      <w:r>
        <w:t xml:space="preserve"> осуществляется в соответствии с требованиями действующего законодательства Российской Федерации, Томской области.</w:t>
      </w:r>
    </w:p>
    <w:p w:rsidR="004C7CB1" w:rsidRDefault="0057591D" w:rsidP="0057591D">
      <w:pPr>
        <w:pStyle w:val="3"/>
        <w:numPr>
          <w:ilvl w:val="0"/>
          <w:numId w:val="2"/>
        </w:numPr>
        <w:shd w:val="clear" w:color="auto" w:fill="auto"/>
        <w:tabs>
          <w:tab w:val="left" w:pos="1153"/>
        </w:tabs>
        <w:spacing w:before="0" w:after="0" w:line="274" w:lineRule="exact"/>
        <w:ind w:left="20" w:right="20" w:firstLine="700"/>
        <w:jc w:val="both"/>
      </w:pPr>
      <w:r>
        <w:t>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 Земельным кодексом Российской Федерации и принятыми во исполнение указанных федеральных законов нормативными правовыми актами Томской области и МПА.</w:t>
      </w:r>
    </w:p>
    <w:p w:rsidR="004C7CB1" w:rsidRDefault="0057591D" w:rsidP="0057591D">
      <w:pPr>
        <w:pStyle w:val="3"/>
        <w:numPr>
          <w:ilvl w:val="0"/>
          <w:numId w:val="2"/>
        </w:numPr>
        <w:shd w:val="clear" w:color="auto" w:fill="auto"/>
        <w:tabs>
          <w:tab w:val="left" w:pos="452"/>
        </w:tabs>
        <w:spacing w:before="0" w:after="0" w:line="274" w:lineRule="exact"/>
        <w:ind w:left="20" w:firstLine="700"/>
        <w:jc w:val="both"/>
      </w:pPr>
      <w:r>
        <w:t>Организация благоустройства территорий некапитальных нестационарных объектов (в предусмотренных настоящими Правилами случаях - прилегающие территории)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4C7CB1" w:rsidRDefault="0057591D" w:rsidP="0057591D">
      <w:pPr>
        <w:pStyle w:val="3"/>
        <w:numPr>
          <w:ilvl w:val="0"/>
          <w:numId w:val="2"/>
        </w:numPr>
        <w:shd w:val="clear" w:color="auto" w:fill="auto"/>
        <w:tabs>
          <w:tab w:val="left" w:pos="1153"/>
        </w:tabs>
        <w:spacing w:before="0" w:after="275" w:line="274" w:lineRule="exact"/>
        <w:ind w:left="20" w:right="20" w:firstLine="700"/>
        <w:jc w:val="both"/>
      </w:pPr>
      <w:r>
        <w:t>Правообладател</w:t>
      </w:r>
      <w:r w:rsidR="001964E5">
        <w:t>ю</w:t>
      </w:r>
      <w:r>
        <w:t xml:space="preserve"> некапитального нестационарного объекта </w:t>
      </w:r>
      <w:r w:rsidR="001964E5">
        <w:t>необходимо</w:t>
      </w:r>
      <w:r>
        <w:t xml:space="preserve"> </w:t>
      </w:r>
      <w:r>
        <w:lastRenderedPageBreak/>
        <w:t xml:space="preserve">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w:t>
      </w:r>
      <w:r w:rsidR="001964E5">
        <w:t>информационно-</w:t>
      </w:r>
      <w:r>
        <w:t>печатной продукции, производить санитарную уборку в границах прилегающей территории, и вывоз мусора (снега). Скамейки, урны и другие малые архитектурные формы, а также пространство вокруг них, подходы к ним в пределах прилегающей территории должны быть очищены от снега, наледи, мусора. Очистка урн должна производиться по мере их заполнения, но не реже одного раза в день.</w:t>
      </w:r>
    </w:p>
    <w:p w:rsidR="004C7CB1" w:rsidRDefault="0057591D" w:rsidP="0057591D">
      <w:pPr>
        <w:pStyle w:val="22"/>
        <w:keepNext/>
        <w:keepLines/>
        <w:numPr>
          <w:ilvl w:val="0"/>
          <w:numId w:val="1"/>
        </w:numPr>
        <w:shd w:val="clear" w:color="auto" w:fill="auto"/>
        <w:tabs>
          <w:tab w:val="left" w:pos="350"/>
        </w:tabs>
        <w:spacing w:before="0" w:after="203" w:line="230" w:lineRule="exact"/>
        <w:ind w:right="20" w:firstLine="0"/>
      </w:pPr>
      <w:bookmarkStart w:id="14" w:name="bookmark14"/>
      <w:r>
        <w:t>Общие требования по уборке и содержанию водных объектов</w:t>
      </w:r>
      <w:bookmarkEnd w:id="14"/>
    </w:p>
    <w:p w:rsidR="004C7CB1" w:rsidRDefault="0057591D" w:rsidP="0057591D">
      <w:pPr>
        <w:pStyle w:val="3"/>
        <w:numPr>
          <w:ilvl w:val="0"/>
          <w:numId w:val="2"/>
        </w:numPr>
        <w:shd w:val="clear" w:color="auto" w:fill="auto"/>
        <w:tabs>
          <w:tab w:val="left" w:pos="1162"/>
        </w:tabs>
        <w:spacing w:before="0" w:after="0" w:line="274" w:lineRule="exact"/>
        <w:ind w:left="20" w:right="20" w:firstLine="700"/>
        <w:jc w:val="both"/>
      </w:pPr>
      <w:r>
        <w:t>Содержание водных объектов осуществляется их владельцами в соответствии с действующим законодательством.</w:t>
      </w:r>
    </w:p>
    <w:p w:rsidR="004C7CB1" w:rsidRDefault="0057591D" w:rsidP="0057591D">
      <w:pPr>
        <w:pStyle w:val="3"/>
        <w:numPr>
          <w:ilvl w:val="0"/>
          <w:numId w:val="2"/>
        </w:numPr>
        <w:shd w:val="clear" w:color="auto" w:fill="auto"/>
        <w:tabs>
          <w:tab w:val="left" w:pos="1200"/>
        </w:tabs>
        <w:spacing w:before="0" w:after="0" w:line="274" w:lineRule="exact"/>
        <w:ind w:left="20" w:firstLine="700"/>
        <w:jc w:val="both"/>
      </w:pPr>
      <w:r>
        <w:t>Физические лица при осуществлении общего водопользования имеют право:</w:t>
      </w:r>
    </w:p>
    <w:p w:rsidR="004C7CB1" w:rsidRDefault="0057591D" w:rsidP="0057591D">
      <w:pPr>
        <w:pStyle w:val="3"/>
        <w:numPr>
          <w:ilvl w:val="0"/>
          <w:numId w:val="24"/>
        </w:numPr>
        <w:shd w:val="clear" w:color="auto" w:fill="auto"/>
        <w:tabs>
          <w:tab w:val="left" w:pos="1158"/>
        </w:tabs>
        <w:spacing w:before="0" w:after="0" w:line="274" w:lineRule="exact"/>
        <w:ind w:left="20" w:right="20" w:firstLine="700"/>
        <w:jc w:val="both"/>
      </w:pPr>
      <w:r>
        <w:t>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4C7CB1" w:rsidRDefault="0057591D" w:rsidP="0057591D">
      <w:pPr>
        <w:pStyle w:val="3"/>
        <w:numPr>
          <w:ilvl w:val="0"/>
          <w:numId w:val="24"/>
        </w:numPr>
        <w:shd w:val="clear" w:color="auto" w:fill="auto"/>
        <w:tabs>
          <w:tab w:val="left" w:pos="1210"/>
        </w:tabs>
        <w:spacing w:before="0" w:after="0" w:line="274" w:lineRule="exact"/>
        <w:ind w:left="20" w:right="20" w:firstLine="700"/>
        <w:jc w:val="both"/>
      </w:pPr>
      <w:r>
        <w:t>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4C7CB1" w:rsidRDefault="0057591D" w:rsidP="0057591D">
      <w:pPr>
        <w:pStyle w:val="3"/>
        <w:numPr>
          <w:ilvl w:val="0"/>
          <w:numId w:val="24"/>
        </w:numPr>
        <w:shd w:val="clear" w:color="auto" w:fill="auto"/>
        <w:tabs>
          <w:tab w:val="left" w:pos="1158"/>
        </w:tabs>
        <w:spacing w:before="0" w:after="0" w:line="274" w:lineRule="exact"/>
        <w:ind w:left="20" w:right="20" w:firstLine="700"/>
        <w:jc w:val="both"/>
      </w:pPr>
      <w:r>
        <w:t>осуществлять общее водопользование в соответствии с водным законодательством Российской Федерации.</w:t>
      </w:r>
    </w:p>
    <w:p w:rsidR="004C7CB1" w:rsidRDefault="0057591D" w:rsidP="0057591D">
      <w:pPr>
        <w:pStyle w:val="3"/>
        <w:numPr>
          <w:ilvl w:val="0"/>
          <w:numId w:val="2"/>
        </w:numPr>
        <w:shd w:val="clear" w:color="auto" w:fill="auto"/>
        <w:tabs>
          <w:tab w:val="left" w:pos="1128"/>
        </w:tabs>
        <w:spacing w:before="0" w:after="0" w:line="274" w:lineRule="exact"/>
        <w:ind w:left="20" w:firstLine="700"/>
        <w:jc w:val="both"/>
      </w:pPr>
      <w:r>
        <w:t>На водных объектах общего пользования в летний период запрещается:</w:t>
      </w:r>
    </w:p>
    <w:p w:rsidR="004C7CB1" w:rsidRDefault="0057591D" w:rsidP="0057591D">
      <w:pPr>
        <w:pStyle w:val="3"/>
        <w:numPr>
          <w:ilvl w:val="0"/>
          <w:numId w:val="25"/>
        </w:numPr>
        <w:shd w:val="clear" w:color="auto" w:fill="auto"/>
        <w:tabs>
          <w:tab w:val="left" w:pos="1153"/>
        </w:tabs>
        <w:spacing w:before="0" w:after="0" w:line="274" w:lineRule="exact"/>
        <w:ind w:left="20" w:right="20" w:firstLine="700"/>
        <w:jc w:val="both"/>
      </w:pPr>
      <w:r>
        <w:t>купаться в иных местах массового отдыха людей, где выставлены щиты (аншлаги) с предупреждающими и запрещающими знаками и надписями, а также у пристаней, причалов в пределах запретных и охраняемых зон отчуждения мостов, водопроводных и иных сооружений;</w:t>
      </w:r>
    </w:p>
    <w:p w:rsidR="004C7CB1" w:rsidRDefault="0057591D" w:rsidP="0057591D">
      <w:pPr>
        <w:pStyle w:val="3"/>
        <w:numPr>
          <w:ilvl w:val="0"/>
          <w:numId w:val="25"/>
        </w:numPr>
        <w:shd w:val="clear" w:color="auto" w:fill="auto"/>
        <w:tabs>
          <w:tab w:val="left" w:pos="1157"/>
        </w:tabs>
        <w:spacing w:before="0" w:after="0" w:line="274" w:lineRule="exact"/>
        <w:ind w:left="20" w:firstLine="700"/>
        <w:jc w:val="both"/>
      </w:pPr>
      <w:r>
        <w:t>стирать белье и купать животных в местах, отведенных для купания людей;</w:t>
      </w:r>
    </w:p>
    <w:p w:rsidR="004C7CB1" w:rsidRDefault="0057591D" w:rsidP="0057591D">
      <w:pPr>
        <w:pStyle w:val="3"/>
        <w:numPr>
          <w:ilvl w:val="0"/>
          <w:numId w:val="25"/>
        </w:numPr>
        <w:shd w:val="clear" w:color="auto" w:fill="auto"/>
        <w:tabs>
          <w:tab w:val="left" w:pos="1147"/>
        </w:tabs>
        <w:spacing w:before="0" w:after="0" w:line="274" w:lineRule="exact"/>
        <w:ind w:left="20" w:firstLine="700"/>
        <w:jc w:val="both"/>
      </w:pPr>
      <w:r>
        <w:t>распивать спиртные напитки, купаться в состоянии алкогольного опьянения;</w:t>
      </w:r>
    </w:p>
    <w:p w:rsidR="004C7CB1" w:rsidRDefault="0057591D" w:rsidP="0057591D">
      <w:pPr>
        <w:pStyle w:val="3"/>
        <w:numPr>
          <w:ilvl w:val="0"/>
          <w:numId w:val="25"/>
        </w:numPr>
        <w:shd w:val="clear" w:color="auto" w:fill="auto"/>
        <w:tabs>
          <w:tab w:val="left" w:pos="1142"/>
        </w:tabs>
        <w:spacing w:before="0" w:after="0" w:line="274" w:lineRule="exact"/>
        <w:ind w:left="20" w:firstLine="700"/>
        <w:jc w:val="both"/>
      </w:pPr>
      <w:r>
        <w:t>загрязнять и засорять водоемы и береговую полосу;</w:t>
      </w:r>
    </w:p>
    <w:p w:rsidR="004C7CB1" w:rsidRDefault="0057591D" w:rsidP="0057591D">
      <w:pPr>
        <w:pStyle w:val="3"/>
        <w:numPr>
          <w:ilvl w:val="0"/>
          <w:numId w:val="25"/>
        </w:numPr>
        <w:shd w:val="clear" w:color="auto" w:fill="auto"/>
        <w:tabs>
          <w:tab w:val="left" w:pos="1153"/>
        </w:tabs>
        <w:spacing w:before="0" w:after="0" w:line="274" w:lineRule="exact"/>
        <w:ind w:left="20" w:right="20" w:firstLine="700"/>
        <w:jc w:val="both"/>
      </w:pPr>
      <w:r>
        <w:t>осуществлять мойку автотранспортных средств и другой техники в водных объектах и на береговой полосе водного объекта;</w:t>
      </w:r>
    </w:p>
    <w:p w:rsidR="004C7CB1" w:rsidRDefault="0057591D" w:rsidP="0057591D">
      <w:pPr>
        <w:pStyle w:val="3"/>
        <w:numPr>
          <w:ilvl w:val="0"/>
          <w:numId w:val="25"/>
        </w:numPr>
        <w:shd w:val="clear" w:color="auto" w:fill="auto"/>
        <w:tabs>
          <w:tab w:val="left" w:pos="1162"/>
        </w:tabs>
        <w:spacing w:before="0" w:after="0" w:line="274" w:lineRule="exact"/>
        <w:ind w:left="20" w:right="20" w:firstLine="700"/>
        <w:jc w:val="both"/>
      </w:pPr>
      <w:r>
        <w:t>размещать отвалы размываемых грунтов, складировать бытовой и строительный мусор (захламлять), минеральные и органические удобрения и ядохимикаты на береговой полосе водного объекта;</w:t>
      </w:r>
    </w:p>
    <w:p w:rsidR="004C7CB1" w:rsidRDefault="0057591D" w:rsidP="0057591D">
      <w:pPr>
        <w:pStyle w:val="3"/>
        <w:numPr>
          <w:ilvl w:val="0"/>
          <w:numId w:val="25"/>
        </w:numPr>
        <w:shd w:val="clear" w:color="auto" w:fill="auto"/>
        <w:tabs>
          <w:tab w:val="left" w:pos="1153"/>
        </w:tabs>
        <w:spacing w:before="0" w:after="0" w:line="274" w:lineRule="exact"/>
        <w:ind w:left="20" w:right="20" w:firstLine="700"/>
        <w:jc w:val="both"/>
      </w:pPr>
      <w:r>
        <w:t>производить сброс в водные объекты жидких бытовых и твердых коммунальных отходов;</w:t>
      </w:r>
    </w:p>
    <w:p w:rsidR="004C7CB1" w:rsidRDefault="0057591D" w:rsidP="0057591D">
      <w:pPr>
        <w:pStyle w:val="3"/>
        <w:numPr>
          <w:ilvl w:val="0"/>
          <w:numId w:val="25"/>
        </w:numPr>
        <w:shd w:val="clear" w:color="auto" w:fill="auto"/>
        <w:tabs>
          <w:tab w:val="left" w:pos="1158"/>
        </w:tabs>
        <w:spacing w:before="0" w:after="0" w:line="274" w:lineRule="exact"/>
        <w:ind w:left="20" w:right="20" w:firstLine="700"/>
        <w:jc w:val="both"/>
      </w:pPr>
      <w:r>
        <w:t>осуществлять выпас сельскохозяйственных животных на прибрежной полосе водного объекта;</w:t>
      </w:r>
    </w:p>
    <w:p w:rsidR="004C7CB1" w:rsidRDefault="0057591D" w:rsidP="0057591D">
      <w:pPr>
        <w:pStyle w:val="3"/>
        <w:numPr>
          <w:ilvl w:val="0"/>
          <w:numId w:val="25"/>
        </w:numPr>
        <w:shd w:val="clear" w:color="auto" w:fill="auto"/>
        <w:tabs>
          <w:tab w:val="left" w:pos="1158"/>
        </w:tabs>
        <w:spacing w:before="0" w:after="0" w:line="274" w:lineRule="exact"/>
        <w:ind w:left="20" w:right="20" w:firstLine="700"/>
        <w:jc w:val="both"/>
      </w:pPr>
      <w:r>
        <w:t>размещать места захоронения отходов производства и потребления, радиоактивных, химических, взрывчатых, токсичных, отравляющих и ядовитых веществ.</w:t>
      </w:r>
    </w:p>
    <w:p w:rsidR="00E96CF8" w:rsidRDefault="0057591D" w:rsidP="0057591D">
      <w:pPr>
        <w:pStyle w:val="3"/>
        <w:numPr>
          <w:ilvl w:val="0"/>
          <w:numId w:val="2"/>
        </w:numPr>
        <w:shd w:val="clear" w:color="auto" w:fill="auto"/>
        <w:tabs>
          <w:tab w:val="left" w:pos="1148"/>
        </w:tabs>
        <w:spacing w:before="0" w:after="0" w:line="274" w:lineRule="exact"/>
        <w:ind w:left="20" w:right="20" w:firstLine="700"/>
        <w:jc w:val="both"/>
      </w:pPr>
      <w:r>
        <w:t>Место для массового организованного отдыха населения на водных объектах должно быть оборудовано общественными туалетами, контейнерами для сбора твердых коммунальных отходов, урнами для мелкого мусора, раздевалками, соответствующими аншлагами, стойками для спасательного инвентаря, лежаками, а также проведены работы: водолазное обследование и очистка дна акватории массового ор</w:t>
      </w:r>
      <w:r w:rsidR="00E96CF8">
        <w:t>ганизованного отдыха населения.</w:t>
      </w:r>
    </w:p>
    <w:p w:rsidR="004C7CB1" w:rsidRDefault="0057591D" w:rsidP="0057591D">
      <w:pPr>
        <w:pStyle w:val="3"/>
        <w:numPr>
          <w:ilvl w:val="0"/>
          <w:numId w:val="2"/>
        </w:numPr>
        <w:shd w:val="clear" w:color="auto" w:fill="auto"/>
        <w:tabs>
          <w:tab w:val="left" w:pos="1148"/>
        </w:tabs>
        <w:spacing w:before="0" w:after="0" w:line="274" w:lineRule="exact"/>
        <w:ind w:left="20" w:right="20" w:firstLine="700"/>
        <w:jc w:val="both"/>
      </w:pPr>
      <w:r>
        <w:t>В летний период вывоз коммунальных отходов должен производиться не реже двух раз в неделю.</w:t>
      </w:r>
    </w:p>
    <w:p w:rsidR="004C7CB1" w:rsidRDefault="0057591D" w:rsidP="0057591D">
      <w:pPr>
        <w:pStyle w:val="3"/>
        <w:numPr>
          <w:ilvl w:val="0"/>
          <w:numId w:val="2"/>
        </w:numPr>
        <w:shd w:val="clear" w:color="auto" w:fill="auto"/>
        <w:tabs>
          <w:tab w:val="left" w:pos="1138"/>
        </w:tabs>
        <w:spacing w:before="0" w:after="0" w:line="274" w:lineRule="exact"/>
        <w:ind w:left="20" w:right="20" w:firstLine="720"/>
        <w:jc w:val="both"/>
      </w:pPr>
      <w:r>
        <w:t>Ежегодно место для массового организованного отдыха населения должно подсыпаться чистым песком.</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 xml:space="preserve">Проведение строительных, дноуглубительных, взрывных, буровых и других </w:t>
      </w:r>
      <w:r>
        <w:lastRenderedPageBreak/>
        <w:t>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4C7CB1" w:rsidRDefault="0057591D" w:rsidP="0057591D">
      <w:pPr>
        <w:pStyle w:val="3"/>
        <w:numPr>
          <w:ilvl w:val="0"/>
          <w:numId w:val="2"/>
        </w:numPr>
        <w:shd w:val="clear" w:color="auto" w:fill="auto"/>
        <w:tabs>
          <w:tab w:val="left" w:pos="1162"/>
        </w:tabs>
        <w:spacing w:before="0" w:after="275" w:line="274" w:lineRule="exact"/>
        <w:ind w:left="20" w:right="20" w:firstLine="720"/>
        <w:jc w:val="both"/>
      </w:pPr>
      <w:r>
        <w:t>Физические лица при осуществлении общего водопользования соблюда</w:t>
      </w:r>
      <w:r w:rsidR="000F6435">
        <w:t>ют</w:t>
      </w:r>
      <w:r>
        <w:t xml:space="preserve"> иные требования общего водопользования, предусмотренные законодательством Российской Федерации, Томской области</w:t>
      </w:r>
      <w:r w:rsidR="00E96CF8">
        <w:t>.</w:t>
      </w:r>
    </w:p>
    <w:p w:rsidR="004C7CB1" w:rsidRDefault="0057591D" w:rsidP="0057591D">
      <w:pPr>
        <w:pStyle w:val="22"/>
        <w:keepNext/>
        <w:keepLines/>
        <w:numPr>
          <w:ilvl w:val="0"/>
          <w:numId w:val="1"/>
        </w:numPr>
        <w:shd w:val="clear" w:color="auto" w:fill="auto"/>
        <w:tabs>
          <w:tab w:val="left" w:pos="350"/>
        </w:tabs>
        <w:spacing w:before="0" w:after="203" w:line="230" w:lineRule="exact"/>
        <w:ind w:firstLine="0"/>
      </w:pPr>
      <w:bookmarkStart w:id="15" w:name="bookmark15"/>
      <w:r>
        <w:t>Общие требования по уборке и содержанию кладбищ</w:t>
      </w:r>
      <w:bookmarkEnd w:id="15"/>
    </w:p>
    <w:p w:rsidR="004C7CB1" w:rsidRDefault="0057591D" w:rsidP="0057591D">
      <w:pPr>
        <w:pStyle w:val="3"/>
        <w:numPr>
          <w:ilvl w:val="0"/>
          <w:numId w:val="2"/>
        </w:numPr>
        <w:shd w:val="clear" w:color="auto" w:fill="auto"/>
        <w:tabs>
          <w:tab w:val="left" w:pos="1162"/>
        </w:tabs>
        <w:spacing w:before="0" w:after="0" w:line="274" w:lineRule="exact"/>
        <w:ind w:left="20" w:right="20" w:firstLine="720"/>
        <w:jc w:val="both"/>
      </w:pPr>
      <w:r>
        <w:t>Содержание кладбищ осуществляется согласно федеральному законодательству и правилам содержания мест захоронения (кладбищ), установленным МПА.</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 xml:space="preserve">Санитарное содержание кладбищ осуществляет Администрация </w:t>
      </w:r>
      <w:r w:rsidR="00E41354">
        <w:t>Александровского сельского поселения</w:t>
      </w:r>
      <w:r>
        <w:t>.</w:t>
      </w:r>
    </w:p>
    <w:p w:rsidR="004C7CB1" w:rsidRDefault="0057591D" w:rsidP="0057591D">
      <w:pPr>
        <w:pStyle w:val="3"/>
        <w:numPr>
          <w:ilvl w:val="0"/>
          <w:numId w:val="2"/>
        </w:numPr>
        <w:shd w:val="clear" w:color="auto" w:fill="auto"/>
        <w:tabs>
          <w:tab w:val="left" w:pos="1167"/>
        </w:tabs>
        <w:spacing w:before="0" w:after="0" w:line="274" w:lineRule="exact"/>
        <w:ind w:left="20" w:firstLine="720"/>
        <w:jc w:val="both"/>
      </w:pPr>
      <w:r>
        <w:t>Требования к содержанию кладбищ:</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Содержание в исправном состоянии ограждения (по всему периметру) кладбища.</w:t>
      </w:r>
    </w:p>
    <w:p w:rsidR="004C7CB1" w:rsidRDefault="0057591D" w:rsidP="0057591D">
      <w:pPr>
        <w:pStyle w:val="3"/>
        <w:numPr>
          <w:ilvl w:val="0"/>
          <w:numId w:val="26"/>
        </w:numPr>
        <w:shd w:val="clear" w:color="auto" w:fill="auto"/>
        <w:tabs>
          <w:tab w:val="left" w:pos="1148"/>
        </w:tabs>
        <w:spacing w:before="0" w:after="0" w:line="274" w:lineRule="exact"/>
        <w:ind w:left="20" w:right="20" w:firstLine="720"/>
        <w:jc w:val="both"/>
      </w:pPr>
      <w:r>
        <w:t>Общественные туалеты на кладбищах должны находиться в чистом и исправном состоянии.</w:t>
      </w:r>
    </w:p>
    <w:p w:rsidR="004C7CB1" w:rsidRDefault="0057591D" w:rsidP="0057591D">
      <w:pPr>
        <w:pStyle w:val="3"/>
        <w:numPr>
          <w:ilvl w:val="0"/>
          <w:numId w:val="26"/>
        </w:numPr>
        <w:shd w:val="clear" w:color="auto" w:fill="auto"/>
        <w:tabs>
          <w:tab w:val="left" w:pos="1158"/>
        </w:tabs>
        <w:spacing w:before="0" w:after="0" w:line="274" w:lineRule="exact"/>
        <w:ind w:left="20" w:right="20" w:firstLine="720"/>
        <w:jc w:val="both"/>
      </w:pPr>
      <w:r>
        <w:t>Своевременная очистка от мусора на территории кладбища, а также за ограждением кладбища по периметру ограждения в радиусе 25-ти метров.</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Своевременная очистка от мусора территорий входных узлов (калиток), пешеходных дорожек между рядами мест захоронений.</w:t>
      </w:r>
    </w:p>
    <w:p w:rsidR="004C7CB1" w:rsidRDefault="0057591D" w:rsidP="0057591D">
      <w:pPr>
        <w:pStyle w:val="3"/>
        <w:numPr>
          <w:ilvl w:val="0"/>
          <w:numId w:val="26"/>
        </w:numPr>
        <w:shd w:val="clear" w:color="auto" w:fill="auto"/>
        <w:tabs>
          <w:tab w:val="left" w:pos="1158"/>
        </w:tabs>
        <w:spacing w:before="0" w:after="0" w:line="274" w:lineRule="exact"/>
        <w:ind w:left="20" w:right="20" w:firstLine="720"/>
        <w:jc w:val="both"/>
      </w:pPr>
      <w:r>
        <w:t xml:space="preserve">Своевременная уборка от мусора территорий контейнерных площадок, расположенных на территории кладбища и за ограждением кладбища. Сбор мусора производить в контейнеры для сбора ТБО (не допуская 90 </w:t>
      </w:r>
      <w:r>
        <w:rPr>
          <w:rStyle w:val="BookAntiqua115pt"/>
        </w:rPr>
        <w:t>%</w:t>
      </w:r>
      <w:r>
        <w:t xml:space="preserve"> наполняемости контейнеров). Вывоз ТБО осуществляется на полигон ТБО.</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Осуществлять вывоз крупногабаритного, строительного мусора, металлических конструкций (оград, надгробий, венков и т.д.) с мест, определенных под их складирование и с территории кладбища 1 раз в неделю на полигон ТБО.</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Входные ворота на общественном кладбище держать открытыми только во время прохождения траурной процессии, установки памятника или ограждения. На время посещения общественного кладбища должн</w:t>
      </w:r>
      <w:r w:rsidR="002E10B3">
        <w:t>ы быть открыты входные калитки.</w:t>
      </w:r>
    </w:p>
    <w:p w:rsidR="004C7CB1" w:rsidRDefault="0057591D" w:rsidP="0057591D">
      <w:pPr>
        <w:pStyle w:val="3"/>
        <w:numPr>
          <w:ilvl w:val="0"/>
          <w:numId w:val="26"/>
        </w:numPr>
        <w:shd w:val="clear" w:color="auto" w:fill="auto"/>
        <w:tabs>
          <w:tab w:val="left" w:pos="1153"/>
        </w:tabs>
        <w:spacing w:before="0" w:after="0" w:line="274" w:lineRule="exact"/>
        <w:ind w:left="20" w:right="20" w:firstLine="720"/>
        <w:jc w:val="both"/>
      </w:pPr>
      <w:r>
        <w:t>Своевременная вырубка аварийных деревьев и кустарников на дорожках и проходах между рядами захоронений, не допускается наличие поваленных деревьев и кустарников.</w:t>
      </w:r>
    </w:p>
    <w:p w:rsidR="004C7CB1" w:rsidRDefault="0057591D" w:rsidP="0057591D">
      <w:pPr>
        <w:pStyle w:val="3"/>
        <w:numPr>
          <w:ilvl w:val="0"/>
          <w:numId w:val="26"/>
        </w:numPr>
        <w:shd w:val="clear" w:color="auto" w:fill="auto"/>
        <w:tabs>
          <w:tab w:val="left" w:pos="1162"/>
        </w:tabs>
        <w:spacing w:before="0" w:after="0" w:line="274" w:lineRule="exact"/>
        <w:ind w:left="20" w:right="20" w:firstLine="720"/>
        <w:jc w:val="both"/>
      </w:pPr>
      <w:r>
        <w:t>В летний период производить покос травы (не допуская высоты травы более 20 см) обочин дорог на территории кладбища, подъездной дороги и вокруг автостоянки.</w:t>
      </w:r>
    </w:p>
    <w:p w:rsidR="00BA63DD" w:rsidRDefault="0057591D" w:rsidP="00BA63DD">
      <w:pPr>
        <w:pStyle w:val="3"/>
        <w:numPr>
          <w:ilvl w:val="0"/>
          <w:numId w:val="26"/>
        </w:numPr>
        <w:shd w:val="clear" w:color="auto" w:fill="auto"/>
        <w:tabs>
          <w:tab w:val="left" w:pos="1143"/>
        </w:tabs>
        <w:spacing w:before="0" w:after="0" w:line="274" w:lineRule="exact"/>
        <w:ind w:left="20" w:right="20" w:firstLine="720"/>
        <w:jc w:val="both"/>
      </w:pPr>
      <w:r>
        <w:t>В весенне-летний период не допускать зарастания кустарником и деревья</w:t>
      </w:r>
      <w:r w:rsidR="002E10B3">
        <w:t>ми свободные земельные участки</w:t>
      </w:r>
      <w:r>
        <w:t>.</w:t>
      </w:r>
    </w:p>
    <w:p w:rsidR="004C7CB1" w:rsidRDefault="00BA63DD" w:rsidP="00BA63DD">
      <w:pPr>
        <w:pStyle w:val="3"/>
        <w:numPr>
          <w:ilvl w:val="0"/>
          <w:numId w:val="26"/>
        </w:numPr>
        <w:shd w:val="clear" w:color="auto" w:fill="auto"/>
        <w:tabs>
          <w:tab w:val="left" w:pos="1143"/>
        </w:tabs>
        <w:spacing w:before="0" w:after="0" w:line="274" w:lineRule="exact"/>
        <w:ind w:left="20" w:right="20" w:firstLine="720"/>
        <w:jc w:val="both"/>
      </w:pPr>
      <w:r>
        <w:t xml:space="preserve">В </w:t>
      </w:r>
      <w:r w:rsidR="0057591D">
        <w:t>зимний период: своевременно очищать от снега подъездную дорогу к кладбищу, автостоянки и дороги на территории кладбища. Снег, счищенный с территории кладбища, сдвигается в места временного складирования снежной массы. Высота снежного вала не должна превышать 1,5 метров.</w:t>
      </w:r>
    </w:p>
    <w:p w:rsidR="00BA63DD" w:rsidRDefault="00BA63DD" w:rsidP="00BA63DD">
      <w:pPr>
        <w:pStyle w:val="3"/>
        <w:shd w:val="clear" w:color="auto" w:fill="auto"/>
        <w:tabs>
          <w:tab w:val="left" w:pos="1143"/>
        </w:tabs>
        <w:spacing w:before="0" w:after="0" w:line="274" w:lineRule="exact"/>
        <w:ind w:right="20" w:firstLine="0"/>
        <w:jc w:val="both"/>
      </w:pPr>
    </w:p>
    <w:p w:rsidR="004C7CB1" w:rsidRDefault="0057591D" w:rsidP="0057591D">
      <w:pPr>
        <w:pStyle w:val="22"/>
        <w:keepNext/>
        <w:keepLines/>
        <w:numPr>
          <w:ilvl w:val="0"/>
          <w:numId w:val="1"/>
        </w:numPr>
        <w:shd w:val="clear" w:color="auto" w:fill="auto"/>
        <w:tabs>
          <w:tab w:val="left" w:pos="1603"/>
        </w:tabs>
        <w:spacing w:before="0" w:after="258" w:line="230" w:lineRule="exact"/>
        <w:ind w:left="3780" w:right="1200"/>
        <w:jc w:val="left"/>
      </w:pPr>
      <w:bookmarkStart w:id="16" w:name="bookmark16"/>
      <w:r>
        <w:t>Порядок размещения передвижных зрелищных сооружений (цирков, аттракционов)</w:t>
      </w:r>
      <w:bookmarkEnd w:id="16"/>
    </w:p>
    <w:p w:rsidR="004C7CB1" w:rsidRDefault="0057591D" w:rsidP="0057591D">
      <w:pPr>
        <w:pStyle w:val="3"/>
        <w:numPr>
          <w:ilvl w:val="0"/>
          <w:numId w:val="2"/>
        </w:numPr>
        <w:shd w:val="clear" w:color="auto" w:fill="auto"/>
        <w:tabs>
          <w:tab w:val="left" w:pos="1148"/>
        </w:tabs>
        <w:spacing w:before="0" w:after="0" w:line="274" w:lineRule="exact"/>
        <w:ind w:left="20" w:right="20" w:firstLine="660"/>
        <w:jc w:val="both"/>
      </w:pPr>
      <w:r>
        <w:t xml:space="preserve">Площадки на территории </w:t>
      </w:r>
      <w:r w:rsidR="00A406BA">
        <w:t xml:space="preserve">Александровского сельского поселения </w:t>
      </w:r>
      <w:r>
        <w:t xml:space="preserve">для проведения массовых зрелищных мероприятий и размещения сборно-разборных </w:t>
      </w:r>
      <w:r>
        <w:lastRenderedPageBreak/>
        <w:t xml:space="preserve">конструкций и (или) гастролирующих передвижных зрелищных сооружений (цирков, аттракционов и др.) устанавливаются Администрацией </w:t>
      </w:r>
      <w:r w:rsidR="00A406BA">
        <w:t>Александровского сельского поселения</w:t>
      </w:r>
      <w:r>
        <w:t>.</w:t>
      </w:r>
    </w:p>
    <w:p w:rsidR="004C7CB1" w:rsidRDefault="0057591D" w:rsidP="0057591D">
      <w:pPr>
        <w:pStyle w:val="3"/>
        <w:numPr>
          <w:ilvl w:val="0"/>
          <w:numId w:val="2"/>
        </w:numPr>
        <w:shd w:val="clear" w:color="auto" w:fill="auto"/>
        <w:tabs>
          <w:tab w:val="left" w:pos="1143"/>
        </w:tabs>
        <w:spacing w:before="0" w:after="0" w:line="274" w:lineRule="exact"/>
        <w:ind w:left="20" w:right="20" w:firstLine="660"/>
        <w:jc w:val="both"/>
      </w:pPr>
      <w:r>
        <w:t xml:space="preserve">Размещение сборно-разборных конструкций и (или) гастролирующих передвижных зрелищных сооружений (далее - сооружения) осуществляется на основании договора аренды земельного участка и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на территории </w:t>
      </w:r>
      <w:r w:rsidR="00EF6205">
        <w:t>Александровского сельского поселения</w:t>
      </w:r>
      <w:r>
        <w:t xml:space="preserve"> с настоящими Правилами.</w:t>
      </w:r>
    </w:p>
    <w:p w:rsidR="004C7CB1" w:rsidRDefault="0057591D" w:rsidP="0057591D">
      <w:pPr>
        <w:pStyle w:val="3"/>
        <w:numPr>
          <w:ilvl w:val="0"/>
          <w:numId w:val="2"/>
        </w:numPr>
        <w:shd w:val="clear" w:color="auto" w:fill="auto"/>
        <w:tabs>
          <w:tab w:val="left" w:pos="1158"/>
        </w:tabs>
        <w:spacing w:before="0" w:after="0" w:line="274" w:lineRule="exact"/>
        <w:ind w:left="20" w:right="20" w:firstLine="660"/>
        <w:jc w:val="both"/>
      </w:pPr>
      <w:r>
        <w:t xml:space="preserve">Администрация гастролирующего учреждения культурно-массового отдыха на территории </w:t>
      </w:r>
      <w:r w:rsidR="00EF6205">
        <w:t>Александровского сельского поселения</w:t>
      </w:r>
      <w:r>
        <w:t xml:space="preserve"> </w:t>
      </w:r>
      <w:r w:rsidR="005B2137">
        <w:t>должн</w:t>
      </w:r>
      <w:r>
        <w:t>а:</w:t>
      </w:r>
    </w:p>
    <w:p w:rsidR="004C7CB1" w:rsidRDefault="0057591D" w:rsidP="0057591D">
      <w:pPr>
        <w:pStyle w:val="3"/>
        <w:numPr>
          <w:ilvl w:val="0"/>
          <w:numId w:val="28"/>
        </w:numPr>
        <w:shd w:val="clear" w:color="auto" w:fill="auto"/>
        <w:tabs>
          <w:tab w:val="left" w:pos="920"/>
        </w:tabs>
        <w:spacing w:before="0" w:after="0" w:line="274" w:lineRule="exact"/>
        <w:ind w:left="20" w:firstLine="660"/>
        <w:jc w:val="both"/>
      </w:pPr>
      <w:r>
        <w:t>обеспечить надежность сооружений при их эксплуатации;</w:t>
      </w:r>
    </w:p>
    <w:p w:rsidR="0076301D" w:rsidRDefault="0057591D" w:rsidP="0076301D">
      <w:pPr>
        <w:pStyle w:val="3"/>
        <w:numPr>
          <w:ilvl w:val="0"/>
          <w:numId w:val="28"/>
        </w:numPr>
        <w:shd w:val="clear" w:color="auto" w:fill="auto"/>
        <w:tabs>
          <w:tab w:val="left" w:pos="954"/>
        </w:tabs>
        <w:spacing w:before="0" w:after="0" w:line="274" w:lineRule="exact"/>
        <w:ind w:left="20" w:right="20" w:firstLine="660"/>
        <w:jc w:val="both"/>
      </w:pPr>
      <w:r>
        <w:t>обеспечить безопасность зрителей при проведении зрелищного мероприятия;</w:t>
      </w:r>
    </w:p>
    <w:p w:rsidR="0076301D" w:rsidRDefault="0057591D" w:rsidP="0076301D">
      <w:pPr>
        <w:pStyle w:val="3"/>
        <w:numPr>
          <w:ilvl w:val="0"/>
          <w:numId w:val="28"/>
        </w:numPr>
        <w:shd w:val="clear" w:color="auto" w:fill="auto"/>
        <w:tabs>
          <w:tab w:val="left" w:pos="954"/>
        </w:tabs>
        <w:spacing w:before="0" w:after="0" w:line="274" w:lineRule="exact"/>
        <w:ind w:left="20" w:right="20" w:firstLine="660"/>
        <w:jc w:val="both"/>
      </w:pPr>
      <w:r>
        <w:t>соблюдать в период гастролей чистоту и порядок на занимаемой территории;</w:t>
      </w:r>
    </w:p>
    <w:p w:rsidR="0076301D" w:rsidRDefault="0057591D" w:rsidP="0076301D">
      <w:pPr>
        <w:pStyle w:val="3"/>
        <w:numPr>
          <w:ilvl w:val="0"/>
          <w:numId w:val="28"/>
        </w:numPr>
        <w:shd w:val="clear" w:color="auto" w:fill="auto"/>
        <w:tabs>
          <w:tab w:val="left" w:pos="954"/>
        </w:tabs>
        <w:spacing w:before="0" w:after="0" w:line="274" w:lineRule="exact"/>
        <w:ind w:left="20" w:right="20" w:firstLine="660"/>
        <w:jc w:val="both"/>
      </w:pPr>
      <w:r>
        <w:t>заключить договоры со специализированными организациями на электроснабжение, транспортировку и утилизацию отходов, водоснабжение (при необходимости), ветеринарное обслуживание (при необходимости);</w:t>
      </w:r>
    </w:p>
    <w:p w:rsidR="0076301D" w:rsidRDefault="0057591D" w:rsidP="0076301D">
      <w:pPr>
        <w:pStyle w:val="3"/>
        <w:numPr>
          <w:ilvl w:val="0"/>
          <w:numId w:val="28"/>
        </w:numPr>
        <w:shd w:val="clear" w:color="auto" w:fill="auto"/>
        <w:tabs>
          <w:tab w:val="left" w:pos="939"/>
        </w:tabs>
        <w:spacing w:before="0" w:after="0" w:line="274" w:lineRule="exact"/>
        <w:ind w:left="20" w:right="20" w:firstLine="660"/>
        <w:jc w:val="both"/>
      </w:pPr>
      <w:r>
        <w:t>) после завершения проведения зрелищного мероприятия сдать земельный участок по акту приема-передачи;</w:t>
      </w:r>
    </w:p>
    <w:p w:rsidR="004C7CB1" w:rsidRDefault="0057591D" w:rsidP="0076301D">
      <w:pPr>
        <w:pStyle w:val="3"/>
        <w:numPr>
          <w:ilvl w:val="0"/>
          <w:numId w:val="28"/>
        </w:numPr>
        <w:shd w:val="clear" w:color="auto" w:fill="auto"/>
        <w:tabs>
          <w:tab w:val="left" w:pos="939"/>
        </w:tabs>
        <w:spacing w:before="0" w:after="236" w:line="274" w:lineRule="exact"/>
        <w:ind w:left="20" w:right="20" w:firstLine="660"/>
        <w:jc w:val="both"/>
      </w:pPr>
      <w:r>
        <w:t>соблюдать требования настоящих Правил.</w:t>
      </w:r>
    </w:p>
    <w:p w:rsidR="004C7CB1" w:rsidRDefault="0057591D" w:rsidP="0057591D">
      <w:pPr>
        <w:pStyle w:val="22"/>
        <w:keepNext/>
        <w:keepLines/>
        <w:numPr>
          <w:ilvl w:val="0"/>
          <w:numId w:val="1"/>
        </w:numPr>
        <w:shd w:val="clear" w:color="auto" w:fill="auto"/>
        <w:tabs>
          <w:tab w:val="left" w:pos="466"/>
        </w:tabs>
        <w:spacing w:before="0" w:after="244" w:line="278" w:lineRule="exact"/>
        <w:ind w:left="20" w:right="20" w:firstLine="180"/>
        <w:jc w:val="left"/>
      </w:pPr>
      <w:bookmarkStart w:id="17" w:name="bookmark17"/>
      <w:r>
        <w:t>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w:t>
      </w:r>
      <w:bookmarkEnd w:id="17"/>
    </w:p>
    <w:p w:rsidR="004C7CB1" w:rsidRDefault="0057591D" w:rsidP="0057591D">
      <w:pPr>
        <w:pStyle w:val="3"/>
        <w:numPr>
          <w:ilvl w:val="0"/>
          <w:numId w:val="2"/>
        </w:numPr>
        <w:shd w:val="clear" w:color="auto" w:fill="auto"/>
        <w:tabs>
          <w:tab w:val="left" w:pos="1158"/>
        </w:tabs>
        <w:spacing w:before="0" w:after="0" w:line="274" w:lineRule="exact"/>
        <w:ind w:left="20" w:right="20" w:firstLine="660"/>
        <w:jc w:val="both"/>
      </w:pPr>
      <w:r>
        <w:t>Субъекты благоустройства обеспечи</w:t>
      </w:r>
      <w:r w:rsidR="001164D4">
        <w:t>вают</w:t>
      </w:r>
      <w:r>
        <w:t xml:space="preserve">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4C7CB1" w:rsidRDefault="0057591D" w:rsidP="0057591D">
      <w:pPr>
        <w:pStyle w:val="3"/>
        <w:numPr>
          <w:ilvl w:val="0"/>
          <w:numId w:val="2"/>
        </w:numPr>
        <w:shd w:val="clear" w:color="auto" w:fill="auto"/>
        <w:tabs>
          <w:tab w:val="left" w:pos="1162"/>
        </w:tabs>
        <w:spacing w:before="0" w:after="0" w:line="274" w:lineRule="exact"/>
        <w:ind w:left="20" w:right="20" w:firstLine="660"/>
        <w:jc w:val="both"/>
      </w:pPr>
      <w:r>
        <w:t>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w:t>
      </w:r>
    </w:p>
    <w:p w:rsidR="004C7CB1" w:rsidRDefault="0057591D" w:rsidP="0057591D">
      <w:pPr>
        <w:pStyle w:val="3"/>
        <w:numPr>
          <w:ilvl w:val="0"/>
          <w:numId w:val="2"/>
        </w:numPr>
        <w:shd w:val="clear" w:color="auto" w:fill="auto"/>
        <w:tabs>
          <w:tab w:val="left" w:pos="1148"/>
        </w:tabs>
        <w:spacing w:before="0" w:after="0" w:line="274" w:lineRule="exact"/>
        <w:ind w:left="20" w:right="20" w:firstLine="660"/>
        <w:jc w:val="both"/>
      </w:pPr>
      <w:r>
        <w:t>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w:t>
      </w:r>
      <w:r w:rsidR="00EE43D0">
        <w:t xml:space="preserve"> действующим законодательством </w:t>
      </w:r>
      <w:r>
        <w:t>и настоящими Правилами. Расчетный объем контейнеров должен соответствовать фактическому накоплению отходов в периоды наибольшего их образования.</w:t>
      </w:r>
    </w:p>
    <w:p w:rsidR="004C7CB1" w:rsidRDefault="0057591D" w:rsidP="0057591D">
      <w:pPr>
        <w:pStyle w:val="3"/>
        <w:numPr>
          <w:ilvl w:val="0"/>
          <w:numId w:val="2"/>
        </w:numPr>
        <w:shd w:val="clear" w:color="auto" w:fill="auto"/>
        <w:tabs>
          <w:tab w:val="left" w:pos="1148"/>
        </w:tabs>
        <w:spacing w:before="0" w:after="0" w:line="274" w:lineRule="exact"/>
        <w:ind w:left="20" w:right="20" w:firstLine="660"/>
        <w:jc w:val="both"/>
      </w:pPr>
      <w:r>
        <w:t>Размещение контейнерных площадок для контейнеров сбора отходов и площадок для сбора крупногабаритных отходов выполняется в соответствии с СанПиН 42-128-4690-88 «Санитарные правила содержания территории ненаселенных мест».</w:t>
      </w:r>
    </w:p>
    <w:p w:rsidR="004C7CB1" w:rsidRDefault="0057591D" w:rsidP="0057591D">
      <w:pPr>
        <w:pStyle w:val="3"/>
        <w:numPr>
          <w:ilvl w:val="0"/>
          <w:numId w:val="2"/>
        </w:numPr>
        <w:shd w:val="clear" w:color="auto" w:fill="auto"/>
        <w:tabs>
          <w:tab w:val="left" w:pos="1143"/>
        </w:tabs>
        <w:spacing w:before="0" w:after="0" w:line="274" w:lineRule="exact"/>
        <w:ind w:left="20" w:right="20" w:firstLine="560"/>
        <w:jc w:val="both"/>
      </w:pPr>
      <w:r>
        <w:t>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4C7CB1" w:rsidRDefault="0057591D" w:rsidP="0057591D">
      <w:pPr>
        <w:pStyle w:val="3"/>
        <w:numPr>
          <w:ilvl w:val="0"/>
          <w:numId w:val="30"/>
        </w:numPr>
        <w:shd w:val="clear" w:color="auto" w:fill="auto"/>
        <w:tabs>
          <w:tab w:val="left" w:pos="1158"/>
        </w:tabs>
        <w:spacing w:before="0" w:after="0" w:line="274" w:lineRule="exact"/>
        <w:ind w:left="20" w:right="20" w:firstLine="560"/>
        <w:jc w:val="both"/>
      </w:pPr>
      <w:r>
        <w:t>наличие искусственного водонепроницаемого и химически стойкого покрытия (асфальт, керамзитобетон, полимербетон, керамическая плитка и др.) поверхности площадки;</w:t>
      </w:r>
    </w:p>
    <w:p w:rsidR="004C7CB1" w:rsidRDefault="0057591D" w:rsidP="0057591D">
      <w:pPr>
        <w:pStyle w:val="3"/>
        <w:numPr>
          <w:ilvl w:val="0"/>
          <w:numId w:val="30"/>
        </w:numPr>
        <w:shd w:val="clear" w:color="auto" w:fill="auto"/>
        <w:tabs>
          <w:tab w:val="left" w:pos="1153"/>
        </w:tabs>
        <w:spacing w:before="0" w:after="0" w:line="274" w:lineRule="exact"/>
        <w:ind w:left="20" w:right="20" w:firstLine="560"/>
        <w:jc w:val="both"/>
      </w:pPr>
      <w:r>
        <w:t>содержание контейнеров в надлежащем техническом состоянии, обеспечение их ремонта или замены;</w:t>
      </w:r>
    </w:p>
    <w:p w:rsidR="004C7CB1" w:rsidRDefault="0057591D" w:rsidP="0057591D">
      <w:pPr>
        <w:pStyle w:val="3"/>
        <w:numPr>
          <w:ilvl w:val="0"/>
          <w:numId w:val="30"/>
        </w:numPr>
        <w:shd w:val="clear" w:color="auto" w:fill="auto"/>
        <w:tabs>
          <w:tab w:val="left" w:pos="1153"/>
        </w:tabs>
        <w:spacing w:before="0" w:after="0" w:line="274" w:lineRule="exact"/>
        <w:ind w:left="20" w:right="20" w:firstLine="560"/>
        <w:jc w:val="both"/>
      </w:pPr>
      <w:r>
        <w:t>окраску контейнеров (бункеров) сбора отходов по мере необходимости, но не менее двух раз в год (весной и осенью);</w:t>
      </w:r>
    </w:p>
    <w:p w:rsidR="004C7CB1" w:rsidRDefault="0057591D" w:rsidP="0057591D">
      <w:pPr>
        <w:pStyle w:val="3"/>
        <w:numPr>
          <w:ilvl w:val="0"/>
          <w:numId w:val="2"/>
        </w:numPr>
        <w:shd w:val="clear" w:color="auto" w:fill="auto"/>
        <w:tabs>
          <w:tab w:val="left" w:pos="1146"/>
        </w:tabs>
        <w:spacing w:before="0" w:after="0" w:line="274" w:lineRule="exact"/>
        <w:ind w:left="20" w:firstLine="560"/>
        <w:jc w:val="both"/>
      </w:pPr>
      <w:r>
        <w:lastRenderedPageBreak/>
        <w:t>Общие требования к вывозу уличного смета, снега и льда:</w:t>
      </w:r>
    </w:p>
    <w:p w:rsidR="004C7CB1" w:rsidRDefault="004C7CB1" w:rsidP="00F85037">
      <w:pPr>
        <w:pStyle w:val="3"/>
        <w:shd w:val="clear" w:color="auto" w:fill="auto"/>
        <w:tabs>
          <w:tab w:val="left" w:pos="932"/>
        </w:tabs>
        <w:spacing w:before="0" w:after="0" w:line="274" w:lineRule="exact"/>
        <w:ind w:left="20" w:right="20" w:firstLine="0"/>
        <w:jc w:val="both"/>
      </w:pPr>
    </w:p>
    <w:p w:rsidR="004C7CB1" w:rsidRDefault="0057591D" w:rsidP="0057591D">
      <w:pPr>
        <w:pStyle w:val="3"/>
        <w:numPr>
          <w:ilvl w:val="0"/>
          <w:numId w:val="31"/>
        </w:numPr>
        <w:shd w:val="clear" w:color="auto" w:fill="auto"/>
        <w:tabs>
          <w:tab w:val="left" w:pos="951"/>
        </w:tabs>
        <w:spacing w:before="0" w:after="0" w:line="274" w:lineRule="exact"/>
        <w:ind w:left="20" w:right="20" w:firstLine="560"/>
        <w:jc w:val="both"/>
      </w:pPr>
      <w:r>
        <w:t xml:space="preserve">вывоз снега и льда с автомобильных дорог общего пользования местного значения, территорий общего пользования </w:t>
      </w:r>
      <w:r w:rsidR="00F85037">
        <w:t>Александровского сельского поселения</w:t>
      </w:r>
      <w:r>
        <w:t>, а также с территорий, указанных в настоящих Правилах, осуществляется на площадки под складирование снега.</w:t>
      </w:r>
    </w:p>
    <w:p w:rsidR="004C7CB1" w:rsidRDefault="0057591D" w:rsidP="0057591D">
      <w:pPr>
        <w:pStyle w:val="3"/>
        <w:numPr>
          <w:ilvl w:val="0"/>
          <w:numId w:val="2"/>
        </w:numPr>
        <w:shd w:val="clear" w:color="auto" w:fill="auto"/>
        <w:tabs>
          <w:tab w:val="left" w:pos="1158"/>
        </w:tabs>
        <w:spacing w:before="0" w:after="0" w:line="274" w:lineRule="exact"/>
        <w:ind w:left="20" w:right="20" w:firstLine="560"/>
        <w:jc w:val="both"/>
      </w:pPr>
      <w:r>
        <w:t>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 не более 0,35 куб. м (урны, баки).</w:t>
      </w:r>
    </w:p>
    <w:p w:rsidR="004C7CB1" w:rsidRDefault="0057591D" w:rsidP="0057591D">
      <w:pPr>
        <w:pStyle w:val="3"/>
        <w:numPr>
          <w:ilvl w:val="0"/>
          <w:numId w:val="2"/>
        </w:numPr>
        <w:shd w:val="clear" w:color="auto" w:fill="auto"/>
        <w:tabs>
          <w:tab w:val="left" w:pos="1148"/>
        </w:tabs>
        <w:spacing w:before="0" w:after="0" w:line="274" w:lineRule="exact"/>
        <w:ind w:left="20" w:right="20" w:firstLine="560"/>
        <w:jc w:val="both"/>
      </w:pPr>
      <w:r>
        <w:t>Установка, очистка и содержание емкостей для временного хранения отходов осуществляются лицами, ответственными за уборку соответствующих территорий, в том числе:</w:t>
      </w:r>
    </w:p>
    <w:p w:rsidR="004C7CB1" w:rsidRDefault="0057591D" w:rsidP="0057591D">
      <w:pPr>
        <w:pStyle w:val="3"/>
        <w:numPr>
          <w:ilvl w:val="0"/>
          <w:numId w:val="32"/>
        </w:numPr>
        <w:shd w:val="clear" w:color="auto" w:fill="auto"/>
        <w:tabs>
          <w:tab w:val="left" w:pos="1162"/>
        </w:tabs>
        <w:spacing w:before="0" w:after="0" w:line="274" w:lineRule="exact"/>
        <w:ind w:left="20" w:right="20" w:firstLine="560"/>
        <w:jc w:val="both"/>
      </w:pPr>
      <w:r>
        <w:t>собственниками предприятий, учреждений, в том числе торговли, общественного питания и бытового обслуживания, палаток, киосков, павильонов или уполномоченными ими лицами - у входа в объект, находящейся в их пользовании;</w:t>
      </w:r>
    </w:p>
    <w:p w:rsidR="004C7CB1" w:rsidRDefault="0057591D" w:rsidP="0057591D">
      <w:pPr>
        <w:pStyle w:val="3"/>
        <w:numPr>
          <w:ilvl w:val="0"/>
          <w:numId w:val="32"/>
        </w:numPr>
        <w:shd w:val="clear" w:color="auto" w:fill="auto"/>
        <w:tabs>
          <w:tab w:val="left" w:pos="898"/>
        </w:tabs>
        <w:spacing w:before="0" w:after="0" w:line="274" w:lineRule="exact"/>
        <w:ind w:left="20" w:right="20" w:firstLine="560"/>
        <w:jc w:val="both"/>
      </w:pPr>
      <w:r>
        <w:t>организациями, осуществляющими управление многоквартирными домами, - у входов в многоквартирный дом.</w:t>
      </w:r>
    </w:p>
    <w:p w:rsidR="004C7CB1" w:rsidRDefault="0057591D" w:rsidP="0057591D">
      <w:pPr>
        <w:pStyle w:val="3"/>
        <w:numPr>
          <w:ilvl w:val="0"/>
          <w:numId w:val="2"/>
        </w:numPr>
        <w:shd w:val="clear" w:color="auto" w:fill="auto"/>
        <w:tabs>
          <w:tab w:val="left" w:pos="1148"/>
        </w:tabs>
        <w:spacing w:before="0" w:after="0" w:line="274" w:lineRule="exact"/>
        <w:ind w:left="20" w:right="20" w:firstLine="560"/>
        <w:jc w:val="both"/>
      </w:pPr>
      <w:r>
        <w:t>Урны должны содержаться в исправном состоянии, без видимых повреждений, очищаться по мере накопления мусора, но не реже одного раза в сутки, и не реже одного раза в неделю промываться и дезинфицироваться.</w:t>
      </w:r>
    </w:p>
    <w:p w:rsidR="004C7CB1" w:rsidRDefault="0057591D" w:rsidP="0057591D">
      <w:pPr>
        <w:pStyle w:val="3"/>
        <w:numPr>
          <w:ilvl w:val="0"/>
          <w:numId w:val="2"/>
        </w:numPr>
        <w:shd w:val="clear" w:color="auto" w:fill="auto"/>
        <w:tabs>
          <w:tab w:val="left" w:pos="1143"/>
        </w:tabs>
        <w:spacing w:before="0" w:after="0" w:line="274" w:lineRule="exact"/>
        <w:ind w:left="20" w:right="20" w:firstLine="560"/>
        <w:jc w:val="both"/>
      </w:pPr>
      <w:r>
        <w:t>Урны устанавливаются с интервалом не более 100 метров на территории общего пользования.</w:t>
      </w:r>
    </w:p>
    <w:p w:rsidR="004C7CB1" w:rsidRDefault="0057591D" w:rsidP="0057591D">
      <w:pPr>
        <w:pStyle w:val="3"/>
        <w:numPr>
          <w:ilvl w:val="0"/>
          <w:numId w:val="2"/>
        </w:numPr>
        <w:shd w:val="clear" w:color="auto" w:fill="auto"/>
        <w:tabs>
          <w:tab w:val="left" w:pos="1143"/>
        </w:tabs>
        <w:spacing w:before="0" w:after="248" w:line="278" w:lineRule="exact"/>
        <w:ind w:left="20" w:right="20" w:firstLine="720"/>
        <w:jc w:val="both"/>
      </w:pPr>
      <w:r>
        <w:t>Запрещается оставление мусора вне контейнеров и иных емкостей, предназначенных для его сбора.</w:t>
      </w:r>
    </w:p>
    <w:p w:rsidR="004C7CB1" w:rsidRDefault="0057591D" w:rsidP="0057591D">
      <w:pPr>
        <w:pStyle w:val="22"/>
        <w:keepNext/>
        <w:keepLines/>
        <w:numPr>
          <w:ilvl w:val="0"/>
          <w:numId w:val="1"/>
        </w:numPr>
        <w:shd w:val="clear" w:color="auto" w:fill="auto"/>
        <w:tabs>
          <w:tab w:val="left" w:pos="890"/>
        </w:tabs>
        <w:spacing w:before="0" w:after="236" w:line="269" w:lineRule="exact"/>
        <w:ind w:left="1980" w:right="480" w:hanging="1440"/>
        <w:jc w:val="left"/>
      </w:pPr>
      <w:bookmarkStart w:id="18" w:name="bookmark18"/>
      <w:r>
        <w:t>Организация благоустройства автомобильных дорог общего пользования местного значения, внутриквартальных проездов</w:t>
      </w:r>
      <w:bookmarkEnd w:id="18"/>
    </w:p>
    <w:p w:rsidR="004C7CB1" w:rsidRDefault="0057591D" w:rsidP="0057591D">
      <w:pPr>
        <w:pStyle w:val="3"/>
        <w:numPr>
          <w:ilvl w:val="0"/>
          <w:numId w:val="2"/>
        </w:numPr>
        <w:shd w:val="clear" w:color="auto" w:fill="auto"/>
        <w:tabs>
          <w:tab w:val="left" w:pos="1162"/>
        </w:tabs>
        <w:spacing w:before="0" w:after="0" w:line="274" w:lineRule="exact"/>
        <w:ind w:left="20" w:firstLine="720"/>
        <w:jc w:val="both"/>
      </w:pPr>
      <w:r>
        <w:t xml:space="preserve">С целью сохранения дорожных покрытий на территории </w:t>
      </w:r>
      <w:r w:rsidR="0007157C">
        <w:t>поселения</w:t>
      </w:r>
      <w:r>
        <w:t xml:space="preserve"> запреща</w:t>
      </w:r>
      <w:r w:rsidR="0007157C">
        <w:t>е</w:t>
      </w:r>
      <w:r>
        <w:t>тся:</w:t>
      </w:r>
    </w:p>
    <w:p w:rsidR="004C7CB1" w:rsidRDefault="0057591D" w:rsidP="0057591D">
      <w:pPr>
        <w:pStyle w:val="3"/>
        <w:numPr>
          <w:ilvl w:val="0"/>
          <w:numId w:val="33"/>
        </w:numPr>
        <w:shd w:val="clear" w:color="auto" w:fill="auto"/>
        <w:tabs>
          <w:tab w:val="left" w:pos="1057"/>
        </w:tabs>
        <w:spacing w:before="0" w:after="0" w:line="274" w:lineRule="exact"/>
        <w:ind w:left="20" w:right="20" w:firstLine="720"/>
        <w:jc w:val="both"/>
      </w:pPr>
      <w:r>
        <w:t>сбрасывание при погрузочно-разгрузочных работах на улицах строительных материалов, тяжеловесных, крупногабаритных конструкций;</w:t>
      </w:r>
    </w:p>
    <w:p w:rsidR="004C7CB1" w:rsidRDefault="0057591D" w:rsidP="0057591D">
      <w:pPr>
        <w:pStyle w:val="3"/>
        <w:numPr>
          <w:ilvl w:val="0"/>
          <w:numId w:val="33"/>
        </w:numPr>
        <w:shd w:val="clear" w:color="auto" w:fill="auto"/>
        <w:tabs>
          <w:tab w:val="left" w:pos="999"/>
        </w:tabs>
        <w:spacing w:before="0" w:after="0" w:line="274" w:lineRule="exact"/>
        <w:ind w:left="20" w:right="20" w:firstLine="720"/>
        <w:jc w:val="both"/>
      </w:pPr>
      <w:r>
        <w:t>перегон по улицам населенных пунктов, имеющим твердое покрытие, машин на гусеничном ходу;</w:t>
      </w:r>
    </w:p>
    <w:p w:rsidR="004C7CB1" w:rsidRDefault="0057591D" w:rsidP="0057591D">
      <w:pPr>
        <w:pStyle w:val="3"/>
        <w:numPr>
          <w:ilvl w:val="0"/>
          <w:numId w:val="33"/>
        </w:numPr>
        <w:shd w:val="clear" w:color="auto" w:fill="auto"/>
        <w:tabs>
          <w:tab w:val="left" w:pos="1028"/>
        </w:tabs>
        <w:spacing w:before="0" w:after="0" w:line="274" w:lineRule="exact"/>
        <w:ind w:left="20" w:right="20" w:firstLine="720"/>
        <w:jc w:val="both"/>
      </w:pPr>
      <w:r>
        <w:t>движение и стоянка транспорта на пешеходных дорожках, тротуарах;</w:t>
      </w:r>
    </w:p>
    <w:p w:rsidR="004C7CB1" w:rsidRDefault="0057591D" w:rsidP="0057591D">
      <w:pPr>
        <w:pStyle w:val="3"/>
        <w:numPr>
          <w:ilvl w:val="0"/>
          <w:numId w:val="33"/>
        </w:numPr>
        <w:shd w:val="clear" w:color="auto" w:fill="auto"/>
        <w:tabs>
          <w:tab w:val="left" w:pos="990"/>
        </w:tabs>
        <w:spacing w:before="0" w:after="0" w:line="274" w:lineRule="exact"/>
        <w:ind w:left="20" w:right="20" w:firstLine="720"/>
        <w:jc w:val="both"/>
      </w:pPr>
      <w:r>
        <w:t>иные действия, запрещенные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C7CB1" w:rsidRDefault="0057591D" w:rsidP="0057591D">
      <w:pPr>
        <w:pStyle w:val="3"/>
        <w:numPr>
          <w:ilvl w:val="0"/>
          <w:numId w:val="2"/>
        </w:numPr>
        <w:shd w:val="clear" w:color="auto" w:fill="auto"/>
        <w:tabs>
          <w:tab w:val="left" w:pos="1143"/>
        </w:tabs>
        <w:spacing w:before="0" w:after="0" w:line="274" w:lineRule="exact"/>
        <w:ind w:left="20" w:right="20" w:firstLine="720"/>
        <w:jc w:val="both"/>
      </w:pPr>
      <w:r>
        <w:t xml:space="preserve">Должностные лица транспортных организаций, владельцы транспортных средств </w:t>
      </w:r>
      <w:r w:rsidR="00CC41B7">
        <w:t>должн</w:t>
      </w:r>
      <w:r>
        <w:t>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 xml:space="preserve">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w:t>
      </w:r>
      <w:r w:rsidR="00FB4785">
        <w:t>поселения</w:t>
      </w:r>
      <w:r>
        <w:t xml:space="preserve"> (за исключением автомобильных дорог общего пользования, и иных транспортных инженерных сооружений федерального и регионального значения) осуществляется специализированными организациями по муниципальным контрактам, заключенным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 xml:space="preserve">Эксплуатация, текущий и капитальный ремонт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муниципальным контрактам, </w:t>
      </w:r>
      <w:r>
        <w:lastRenderedPageBreak/>
        <w:t>заключенным в соответствии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 xml:space="preserve">Организации, во владении которых находятся подземные инженерные коммуникации (далее - коммуникации), </w:t>
      </w:r>
      <w:r w:rsidR="00CC41B7">
        <w:t>должны</w:t>
      </w:r>
      <w: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Крышки люков, колодцев, расположенных на проезжей части улиц и тротуаров, в случае их повреждения или разрушения должны быть немедленно с момента обнаружения огорожены и в течение 6 часов с момента обнаружения восстановлены организациями, во владении которых находятся коммуникации.</w:t>
      </w:r>
    </w:p>
    <w:p w:rsidR="004C7CB1" w:rsidRDefault="0057591D" w:rsidP="0057591D">
      <w:pPr>
        <w:pStyle w:val="3"/>
        <w:numPr>
          <w:ilvl w:val="0"/>
          <w:numId w:val="2"/>
        </w:numPr>
        <w:shd w:val="clear" w:color="auto" w:fill="auto"/>
        <w:tabs>
          <w:tab w:val="left" w:pos="1143"/>
        </w:tabs>
        <w:spacing w:before="0" w:after="0" w:line="274" w:lineRule="exact"/>
        <w:ind w:left="20" w:right="20" w:firstLine="720"/>
        <w:jc w:val="both"/>
      </w:pPr>
      <w:r>
        <w:t>Люки должны устанавливаться на бетонные плиты (кольца), применение кирпича и других штучных материалов запрещается.</w:t>
      </w:r>
    </w:p>
    <w:p w:rsidR="004C7CB1" w:rsidRDefault="0057591D" w:rsidP="0057591D">
      <w:pPr>
        <w:pStyle w:val="3"/>
        <w:numPr>
          <w:ilvl w:val="0"/>
          <w:numId w:val="2"/>
        </w:numPr>
        <w:shd w:val="clear" w:color="auto" w:fill="auto"/>
        <w:tabs>
          <w:tab w:val="left" w:pos="1148"/>
        </w:tabs>
        <w:spacing w:before="0" w:after="0" w:line="274" w:lineRule="exact"/>
        <w:ind w:left="20" w:right="20" w:firstLine="720"/>
        <w:jc w:val="both"/>
      </w:pPr>
      <w:r>
        <w:t xml:space="preserve">Лицо, независимо от организационно-правовой формы, в течение трех рабочих дней с момента заключения муниципального контракта на выполнение капитального ремонта (реконструкции) дорожного покрытия </w:t>
      </w:r>
      <w:r w:rsidR="00CC41B7">
        <w:t>уведомляет</w:t>
      </w:r>
      <w:r>
        <w:t xml:space="preserve"> о проведении работ организации, во владении которых находятся коммуникации.</w:t>
      </w:r>
    </w:p>
    <w:p w:rsidR="004C7CB1" w:rsidRDefault="0057591D" w:rsidP="0057591D">
      <w:pPr>
        <w:pStyle w:val="3"/>
        <w:numPr>
          <w:ilvl w:val="0"/>
          <w:numId w:val="2"/>
        </w:numPr>
        <w:shd w:val="clear" w:color="auto" w:fill="auto"/>
        <w:tabs>
          <w:tab w:val="left" w:pos="1158"/>
        </w:tabs>
        <w:spacing w:before="0" w:after="0" w:line="274" w:lineRule="exact"/>
        <w:ind w:left="20" w:right="20" w:firstLine="620"/>
        <w:jc w:val="both"/>
      </w:pPr>
      <w:r>
        <w:t>При производстве работ по капитальному ремонту и (или) реконструкции дорожного покрытия организация, ведущая работы, обязана установить люки на уровень дорожного покрытия вне зависимости от принадлежности существующих коммуникаций.</w:t>
      </w:r>
    </w:p>
    <w:p w:rsidR="004C7CB1" w:rsidRDefault="0057591D" w:rsidP="0057591D">
      <w:pPr>
        <w:pStyle w:val="3"/>
        <w:numPr>
          <w:ilvl w:val="0"/>
          <w:numId w:val="2"/>
        </w:numPr>
        <w:shd w:val="clear" w:color="auto" w:fill="auto"/>
        <w:tabs>
          <w:tab w:val="left" w:pos="1148"/>
        </w:tabs>
        <w:spacing w:before="0" w:after="0" w:line="274" w:lineRule="exact"/>
        <w:ind w:left="20" w:right="20" w:firstLine="620"/>
        <w:jc w:val="both"/>
      </w:pPr>
      <w:r>
        <w:t xml:space="preserve">При производстве работ по ремонту дорожного покрытия лицо, ведущее работы, </w:t>
      </w:r>
      <w:r w:rsidR="00393F41">
        <w:t xml:space="preserve">в течениие </w:t>
      </w:r>
      <w:r>
        <w:t>трех рабочих дней уведомляет о сроках производства работ организацию, во владении которой находятся коммуникации, люки которых расположены в месте проведения работ.</w:t>
      </w:r>
    </w:p>
    <w:p w:rsidR="004C7CB1" w:rsidRDefault="0057591D" w:rsidP="0057591D">
      <w:pPr>
        <w:pStyle w:val="3"/>
        <w:numPr>
          <w:ilvl w:val="0"/>
          <w:numId w:val="2"/>
        </w:numPr>
        <w:shd w:val="clear" w:color="auto" w:fill="auto"/>
        <w:tabs>
          <w:tab w:val="left" w:pos="1153"/>
        </w:tabs>
        <w:spacing w:before="0" w:after="275" w:line="274" w:lineRule="exact"/>
        <w:ind w:left="20" w:right="20" w:firstLine="620"/>
        <w:jc w:val="both"/>
      </w:pPr>
      <w:r>
        <w:t>Организация, во владении которой находятся коммуникации, люки которых расположены в месте проведения работ, обязана установить люки на уровень дорожного покрытия до окончания производства работ по ремонту дорожного покрытия.</w:t>
      </w:r>
    </w:p>
    <w:p w:rsidR="004C7CB1" w:rsidRDefault="0057591D" w:rsidP="0057591D">
      <w:pPr>
        <w:pStyle w:val="22"/>
        <w:keepNext/>
        <w:keepLines/>
        <w:numPr>
          <w:ilvl w:val="0"/>
          <w:numId w:val="1"/>
        </w:numPr>
        <w:shd w:val="clear" w:color="auto" w:fill="auto"/>
        <w:tabs>
          <w:tab w:val="left" w:pos="350"/>
        </w:tabs>
        <w:spacing w:before="0" w:after="203" w:line="230" w:lineRule="exact"/>
        <w:ind w:firstLine="0"/>
      </w:pPr>
      <w:bookmarkStart w:id="19" w:name="bookmark19"/>
      <w:r>
        <w:t>Общие требования к содержанию автотранспортных средств</w:t>
      </w:r>
      <w:bookmarkEnd w:id="19"/>
    </w:p>
    <w:p w:rsidR="004C7CB1" w:rsidRDefault="0057591D" w:rsidP="0057591D">
      <w:pPr>
        <w:pStyle w:val="3"/>
        <w:numPr>
          <w:ilvl w:val="0"/>
          <w:numId w:val="2"/>
        </w:numPr>
        <w:shd w:val="clear" w:color="auto" w:fill="auto"/>
        <w:tabs>
          <w:tab w:val="left" w:pos="1148"/>
        </w:tabs>
        <w:spacing w:before="0" w:after="0" w:line="274" w:lineRule="exact"/>
        <w:ind w:left="20" w:right="20" w:firstLine="620"/>
        <w:jc w:val="both"/>
      </w:pPr>
      <w:r>
        <w:t xml:space="preserve">Руководители автотранспортных предприятий, владельцы транспорта </w:t>
      </w:r>
      <w:r w:rsidR="00CC41B7">
        <w:t>должны</w:t>
      </w:r>
      <w:r>
        <w:t xml:space="preserve"> выпускать автотранспорт на улицы </w:t>
      </w:r>
      <w:r w:rsidR="00777B7E">
        <w:t>Александровского сельского поселения</w:t>
      </w:r>
      <w:r>
        <w:t xml:space="preserve">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4C7CB1" w:rsidRDefault="0057591D" w:rsidP="0057591D">
      <w:pPr>
        <w:pStyle w:val="3"/>
        <w:numPr>
          <w:ilvl w:val="0"/>
          <w:numId w:val="2"/>
        </w:numPr>
        <w:shd w:val="clear" w:color="auto" w:fill="auto"/>
        <w:tabs>
          <w:tab w:val="left" w:pos="1202"/>
        </w:tabs>
        <w:spacing w:before="0" w:after="0" w:line="274" w:lineRule="exact"/>
        <w:ind w:left="20" w:firstLine="620"/>
        <w:jc w:val="both"/>
      </w:pPr>
      <w:r>
        <w:t>Запрещается:</w:t>
      </w:r>
    </w:p>
    <w:p w:rsidR="004C7CB1" w:rsidRDefault="0057591D" w:rsidP="0057591D">
      <w:pPr>
        <w:pStyle w:val="3"/>
        <w:numPr>
          <w:ilvl w:val="0"/>
          <w:numId w:val="34"/>
        </w:numPr>
        <w:shd w:val="clear" w:color="auto" w:fill="auto"/>
        <w:tabs>
          <w:tab w:val="left" w:pos="1153"/>
        </w:tabs>
        <w:spacing w:before="0" w:after="0" w:line="274" w:lineRule="exact"/>
        <w:ind w:left="20" w:right="20" w:firstLine="620"/>
        <w:jc w:val="both"/>
      </w:pPr>
      <w:r>
        <w:t>перевозка грузов без соблюдения мер безопасности, предотвращающих его падение;</w:t>
      </w:r>
    </w:p>
    <w:p w:rsidR="004C7CB1" w:rsidRDefault="0057591D" w:rsidP="0057591D">
      <w:pPr>
        <w:pStyle w:val="3"/>
        <w:numPr>
          <w:ilvl w:val="0"/>
          <w:numId w:val="34"/>
        </w:numPr>
        <w:shd w:val="clear" w:color="auto" w:fill="auto"/>
        <w:tabs>
          <w:tab w:val="left" w:pos="1148"/>
        </w:tabs>
        <w:spacing w:before="0" w:after="0" w:line="274" w:lineRule="exact"/>
        <w:ind w:left="20" w:right="20" w:firstLine="620"/>
        <w:jc w:val="both"/>
      </w:pPr>
      <w:r>
        <w:t>движение по дорогам с усовершенствованным покрытием тракторов и других самоходных машин на гусеничном ходу;</w:t>
      </w:r>
    </w:p>
    <w:p w:rsidR="004C7CB1" w:rsidRDefault="0057591D" w:rsidP="0057591D">
      <w:pPr>
        <w:pStyle w:val="3"/>
        <w:numPr>
          <w:ilvl w:val="0"/>
          <w:numId w:val="34"/>
        </w:numPr>
        <w:shd w:val="clear" w:color="auto" w:fill="auto"/>
        <w:tabs>
          <w:tab w:val="left" w:pos="1153"/>
        </w:tabs>
        <w:spacing w:before="0" w:after="0" w:line="274" w:lineRule="exact"/>
        <w:ind w:left="20" w:right="20" w:firstLine="620"/>
        <w:jc w:val="both"/>
      </w:pPr>
      <w:r>
        <w:t>производить ремонт автотранспорта с использованием лакокрасочных изделий, горючесмазочных средств в не отведенных для этого местах;</w:t>
      </w:r>
    </w:p>
    <w:p w:rsidR="004C7CB1" w:rsidRDefault="0057591D" w:rsidP="0057591D">
      <w:pPr>
        <w:pStyle w:val="3"/>
        <w:numPr>
          <w:ilvl w:val="0"/>
          <w:numId w:val="34"/>
        </w:numPr>
        <w:shd w:val="clear" w:color="auto" w:fill="auto"/>
        <w:tabs>
          <w:tab w:val="left" w:pos="1158"/>
        </w:tabs>
        <w:spacing w:before="0" w:after="0" w:line="274" w:lineRule="exact"/>
        <w:ind w:left="20" w:right="20" w:firstLine="620"/>
        <w:jc w:val="both"/>
      </w:pPr>
      <w:r>
        <w:t>производить мойку транспортных средств в открытых водоемах, во дворах жилых домов;</w:t>
      </w:r>
    </w:p>
    <w:p w:rsidR="004C7CB1" w:rsidRDefault="0057591D" w:rsidP="0057591D">
      <w:pPr>
        <w:pStyle w:val="3"/>
        <w:numPr>
          <w:ilvl w:val="0"/>
          <w:numId w:val="34"/>
        </w:numPr>
        <w:shd w:val="clear" w:color="auto" w:fill="auto"/>
        <w:tabs>
          <w:tab w:val="left" w:pos="1153"/>
        </w:tabs>
        <w:spacing w:before="0" w:after="0" w:line="274" w:lineRule="exact"/>
        <w:ind w:left="20" w:right="20" w:firstLine="620"/>
        <w:jc w:val="both"/>
      </w:pPr>
      <w:r>
        <w:t>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w:t>
      </w:r>
    </w:p>
    <w:p w:rsidR="004C7CB1" w:rsidRDefault="0057591D" w:rsidP="0057591D">
      <w:pPr>
        <w:pStyle w:val="3"/>
        <w:numPr>
          <w:ilvl w:val="0"/>
          <w:numId w:val="34"/>
        </w:numPr>
        <w:shd w:val="clear" w:color="auto" w:fill="auto"/>
        <w:tabs>
          <w:tab w:val="left" w:pos="1158"/>
        </w:tabs>
        <w:spacing w:before="0" w:after="0" w:line="274" w:lineRule="exact"/>
        <w:ind w:left="20" w:right="20" w:firstLine="620"/>
        <w:jc w:val="both"/>
      </w:pPr>
      <w:r>
        <w:t>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4C7CB1" w:rsidRDefault="0057591D" w:rsidP="0057591D">
      <w:pPr>
        <w:pStyle w:val="3"/>
        <w:numPr>
          <w:ilvl w:val="0"/>
          <w:numId w:val="34"/>
        </w:numPr>
        <w:shd w:val="clear" w:color="auto" w:fill="auto"/>
        <w:tabs>
          <w:tab w:val="left" w:pos="1162"/>
        </w:tabs>
        <w:spacing w:before="0" w:after="0" w:line="274" w:lineRule="exact"/>
        <w:ind w:left="20" w:right="20" w:firstLine="620"/>
        <w:jc w:val="both"/>
      </w:pPr>
      <w:r>
        <w:t xml:space="preserve">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w:t>
      </w:r>
      <w:r>
        <w:lastRenderedPageBreak/>
        <w:t>частей и агрегатов) последние подлежат вывозу в специально отведенные места для решения вопроса о признании их бесхозными в установленном законом порядке.</w:t>
      </w:r>
    </w:p>
    <w:p w:rsidR="004C7CB1" w:rsidRDefault="0057591D" w:rsidP="0057591D">
      <w:pPr>
        <w:pStyle w:val="3"/>
        <w:numPr>
          <w:ilvl w:val="0"/>
          <w:numId w:val="2"/>
        </w:numPr>
        <w:shd w:val="clear" w:color="auto" w:fill="auto"/>
        <w:tabs>
          <w:tab w:val="left" w:pos="1148"/>
        </w:tabs>
        <w:spacing w:before="0" w:after="275" w:line="274" w:lineRule="exact"/>
        <w:ind w:left="20" w:right="20" w:firstLine="620"/>
        <w:jc w:val="both"/>
      </w:pPr>
      <w:r>
        <w:t xml:space="preserve">При выборе места стоянки автотранспортных средств во дворах жилых домов их владельцы </w:t>
      </w:r>
      <w:r w:rsidR="0022471D">
        <w:t>исходят</w:t>
      </w:r>
      <w:r>
        <w:t xml:space="preserve"> из необходимости обеспечения беспрепятственного проезда и работы спецавтотранспорта, снегоочистительной техники и исключения помех для доступа аварийных служб к источникам энергоснабжения, тепловодоснабжения, водоотведения.</w:t>
      </w:r>
    </w:p>
    <w:p w:rsidR="004C7CB1" w:rsidRDefault="0057591D" w:rsidP="0057591D">
      <w:pPr>
        <w:pStyle w:val="22"/>
        <w:keepNext/>
        <w:keepLines/>
        <w:numPr>
          <w:ilvl w:val="0"/>
          <w:numId w:val="1"/>
        </w:numPr>
        <w:shd w:val="clear" w:color="auto" w:fill="auto"/>
        <w:tabs>
          <w:tab w:val="left" w:pos="365"/>
        </w:tabs>
        <w:spacing w:before="0" w:after="198" w:line="230" w:lineRule="exact"/>
        <w:ind w:firstLine="0"/>
      </w:pPr>
      <w:bookmarkStart w:id="20" w:name="bookmark20"/>
      <w:r>
        <w:t>Общие требования к содержанию наружного освещения</w:t>
      </w:r>
      <w:bookmarkEnd w:id="20"/>
    </w:p>
    <w:p w:rsidR="004C7CB1" w:rsidRDefault="0057591D" w:rsidP="0057591D">
      <w:pPr>
        <w:pStyle w:val="3"/>
        <w:numPr>
          <w:ilvl w:val="0"/>
          <w:numId w:val="2"/>
        </w:numPr>
        <w:shd w:val="clear" w:color="auto" w:fill="auto"/>
        <w:tabs>
          <w:tab w:val="left" w:pos="1148"/>
        </w:tabs>
        <w:spacing w:before="0" w:after="0" w:line="274" w:lineRule="exact"/>
        <w:ind w:left="20" w:right="20" w:firstLine="620"/>
        <w:jc w:val="both"/>
      </w:pPr>
      <w:r>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4C7CB1" w:rsidRDefault="0057591D" w:rsidP="0057591D">
      <w:pPr>
        <w:pStyle w:val="3"/>
        <w:numPr>
          <w:ilvl w:val="0"/>
          <w:numId w:val="2"/>
        </w:numPr>
        <w:shd w:val="clear" w:color="auto" w:fill="auto"/>
        <w:tabs>
          <w:tab w:val="left" w:pos="1153"/>
        </w:tabs>
        <w:spacing w:before="0" w:after="0" w:line="274" w:lineRule="exact"/>
        <w:ind w:left="20" w:right="20" w:firstLine="620"/>
        <w:jc w:val="both"/>
      </w:pPr>
      <w:r>
        <w:t>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4C7CB1" w:rsidRDefault="0057591D" w:rsidP="0057591D">
      <w:pPr>
        <w:pStyle w:val="3"/>
        <w:numPr>
          <w:ilvl w:val="0"/>
          <w:numId w:val="2"/>
        </w:numPr>
        <w:shd w:val="clear" w:color="auto" w:fill="auto"/>
        <w:tabs>
          <w:tab w:val="left" w:pos="438"/>
        </w:tabs>
        <w:spacing w:before="0" w:after="0" w:line="274" w:lineRule="exact"/>
        <w:ind w:left="20" w:firstLine="620"/>
        <w:jc w:val="both"/>
      </w:pPr>
      <w:r>
        <w:t>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4C7CB1" w:rsidRDefault="0057591D" w:rsidP="0057591D">
      <w:pPr>
        <w:pStyle w:val="3"/>
        <w:numPr>
          <w:ilvl w:val="0"/>
          <w:numId w:val="2"/>
        </w:numPr>
        <w:shd w:val="clear" w:color="auto" w:fill="auto"/>
        <w:tabs>
          <w:tab w:val="left" w:pos="1153"/>
        </w:tabs>
        <w:spacing w:before="0" w:after="0" w:line="274" w:lineRule="exact"/>
        <w:ind w:left="20" w:right="20" w:firstLine="720"/>
        <w:jc w:val="both"/>
      </w:pPr>
      <w: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4C7CB1" w:rsidRDefault="0057591D" w:rsidP="0057591D">
      <w:pPr>
        <w:pStyle w:val="3"/>
        <w:numPr>
          <w:ilvl w:val="0"/>
          <w:numId w:val="2"/>
        </w:numPr>
        <w:shd w:val="clear" w:color="auto" w:fill="auto"/>
        <w:tabs>
          <w:tab w:val="left" w:pos="1158"/>
        </w:tabs>
        <w:spacing w:before="0" w:after="0" w:line="274" w:lineRule="exact"/>
        <w:ind w:left="20" w:right="20" w:firstLine="720"/>
        <w:jc w:val="both"/>
      </w:pPr>
      <w: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4C7CB1" w:rsidRDefault="0057591D" w:rsidP="0057591D">
      <w:pPr>
        <w:pStyle w:val="3"/>
        <w:numPr>
          <w:ilvl w:val="0"/>
          <w:numId w:val="2"/>
        </w:numPr>
        <w:shd w:val="clear" w:color="auto" w:fill="auto"/>
        <w:tabs>
          <w:tab w:val="left" w:pos="1143"/>
        </w:tabs>
        <w:spacing w:before="0" w:after="0" w:line="274" w:lineRule="exact"/>
        <w:ind w:left="20" w:right="20" w:firstLine="720"/>
        <w:jc w:val="both"/>
      </w:pPr>
      <w: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 момента обнаружения или демонтажа, на остальных территориях - в течение суток с момента обнаружения или демонтажа.</w:t>
      </w:r>
    </w:p>
    <w:p w:rsidR="004C7CB1" w:rsidRDefault="0022471D" w:rsidP="0057591D">
      <w:pPr>
        <w:pStyle w:val="3"/>
        <w:numPr>
          <w:ilvl w:val="0"/>
          <w:numId w:val="2"/>
        </w:numPr>
        <w:shd w:val="clear" w:color="auto" w:fill="auto"/>
        <w:tabs>
          <w:tab w:val="left" w:pos="1167"/>
        </w:tabs>
        <w:spacing w:before="0" w:after="0" w:line="274" w:lineRule="exact"/>
        <w:ind w:left="20" w:right="20" w:firstLine="720"/>
        <w:jc w:val="both"/>
      </w:pPr>
      <w:r>
        <w:t>Организация</w:t>
      </w:r>
      <w:r w:rsidR="0057591D">
        <w:t xml:space="preserve">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w:t>
      </w:r>
      <w:r>
        <w:t>Организация</w:t>
      </w:r>
      <w:r w:rsidR="0057591D">
        <w:t xml:space="preserve">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4C7CB1" w:rsidRDefault="0057591D" w:rsidP="0057591D">
      <w:pPr>
        <w:pStyle w:val="3"/>
        <w:numPr>
          <w:ilvl w:val="0"/>
          <w:numId w:val="2"/>
        </w:numPr>
        <w:shd w:val="clear" w:color="auto" w:fill="auto"/>
        <w:tabs>
          <w:tab w:val="left" w:pos="1167"/>
        </w:tabs>
        <w:spacing w:before="0" w:after="275" w:line="274" w:lineRule="exact"/>
        <w:ind w:left="20" w:right="20" w:firstLine="720"/>
        <w:jc w:val="both"/>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1" w:name="bookmark21"/>
      <w:r>
        <w:lastRenderedPageBreak/>
        <w:t>Общие требования к содержанию малых архитектурных форм</w:t>
      </w:r>
      <w:bookmarkEnd w:id="21"/>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4C7CB1" w:rsidRDefault="0057591D" w:rsidP="0057591D">
      <w:pPr>
        <w:pStyle w:val="3"/>
        <w:numPr>
          <w:ilvl w:val="0"/>
          <w:numId w:val="2"/>
        </w:numPr>
        <w:shd w:val="clear" w:color="auto" w:fill="auto"/>
        <w:tabs>
          <w:tab w:val="left" w:pos="1292"/>
        </w:tabs>
        <w:spacing w:before="0" w:after="0" w:line="274" w:lineRule="exact"/>
        <w:ind w:left="20" w:firstLine="720"/>
        <w:jc w:val="both"/>
      </w:pPr>
      <w:r>
        <w:t>Ответственные лица обязаны:</w:t>
      </w:r>
    </w:p>
    <w:p w:rsidR="004C7CB1" w:rsidRDefault="0057591D" w:rsidP="0057591D">
      <w:pPr>
        <w:pStyle w:val="3"/>
        <w:numPr>
          <w:ilvl w:val="0"/>
          <w:numId w:val="35"/>
        </w:numPr>
        <w:shd w:val="clear" w:color="auto" w:fill="auto"/>
        <w:tabs>
          <w:tab w:val="left" w:pos="980"/>
        </w:tabs>
        <w:spacing w:before="0" w:after="0" w:line="274" w:lineRule="exact"/>
        <w:ind w:left="20" w:firstLine="720"/>
        <w:jc w:val="both"/>
      </w:pPr>
      <w:r>
        <w:t>содержать малые архитектурные формы в чистоте и в исправном состоянии;</w:t>
      </w:r>
    </w:p>
    <w:p w:rsidR="004C7CB1" w:rsidRDefault="0057591D" w:rsidP="0057591D">
      <w:pPr>
        <w:pStyle w:val="3"/>
        <w:numPr>
          <w:ilvl w:val="0"/>
          <w:numId w:val="35"/>
        </w:numPr>
        <w:shd w:val="clear" w:color="auto" w:fill="auto"/>
        <w:tabs>
          <w:tab w:val="left" w:pos="1110"/>
        </w:tabs>
        <w:spacing w:before="0" w:after="0" w:line="274" w:lineRule="exact"/>
        <w:ind w:left="20" w:right="20" w:firstLine="720"/>
        <w:jc w:val="both"/>
      </w:pPr>
      <w:r>
        <w:t>производить покраску малых архитектурных форм, а также следить за обновлением краски по мере необходимости;</w:t>
      </w:r>
    </w:p>
    <w:p w:rsidR="004C7CB1" w:rsidRDefault="0057591D" w:rsidP="0057591D">
      <w:pPr>
        <w:pStyle w:val="3"/>
        <w:numPr>
          <w:ilvl w:val="0"/>
          <w:numId w:val="35"/>
        </w:numPr>
        <w:shd w:val="clear" w:color="auto" w:fill="auto"/>
        <w:tabs>
          <w:tab w:val="left" w:pos="1004"/>
        </w:tabs>
        <w:spacing w:before="0" w:after="0" w:line="274" w:lineRule="exact"/>
        <w:ind w:left="20" w:right="20" w:firstLine="720"/>
        <w:jc w:val="both"/>
      </w:pPr>
      <w:r>
        <w:t>обустраивать песочницы с гладкой ограждающей поверхностью, менять песок в песочницах не менее 1 раза в год;</w:t>
      </w:r>
    </w:p>
    <w:p w:rsidR="004C7CB1" w:rsidRDefault="0057591D" w:rsidP="0057591D">
      <w:pPr>
        <w:pStyle w:val="3"/>
        <w:numPr>
          <w:ilvl w:val="0"/>
          <w:numId w:val="35"/>
        </w:numPr>
        <w:shd w:val="clear" w:color="auto" w:fill="auto"/>
        <w:tabs>
          <w:tab w:val="left" w:pos="1023"/>
        </w:tabs>
        <w:spacing w:before="0" w:after="0" w:line="274" w:lineRule="exact"/>
        <w:ind w:left="20" w:right="20" w:firstLine="720"/>
        <w:jc w:val="both"/>
      </w:pPr>
      <w: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w:t>
      </w:r>
    </w:p>
    <w:p w:rsidR="004C7CB1" w:rsidRDefault="0057591D">
      <w:pPr>
        <w:pStyle w:val="3"/>
        <w:shd w:val="clear" w:color="auto" w:fill="auto"/>
        <w:spacing w:before="0" w:after="0" w:line="274" w:lineRule="exact"/>
        <w:ind w:left="20" w:firstLine="0"/>
      </w:pPr>
      <w:r>
        <w:t>и площадок для отдыха.</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Уборка прилегающей к малым архитектурным формам территории производится ежедневно, окраска, ремонт мойка (чистка) - по мере необходимости. Покос травы производится по мере необходимости, высота скашиваемой травы на территории детской игровой площадки не должна превышать 15 сантиметров от поверхности земли.</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Скамейки и урны в скверах,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4C7CB1" w:rsidRDefault="0057591D" w:rsidP="0057591D">
      <w:pPr>
        <w:pStyle w:val="3"/>
        <w:numPr>
          <w:ilvl w:val="0"/>
          <w:numId w:val="2"/>
        </w:numPr>
        <w:shd w:val="clear" w:color="auto" w:fill="auto"/>
        <w:tabs>
          <w:tab w:val="left" w:pos="1311"/>
        </w:tabs>
        <w:spacing w:before="0" w:after="275" w:line="274" w:lineRule="exact"/>
        <w:ind w:left="20" w:right="20" w:firstLine="720"/>
        <w:jc w:val="both"/>
      </w:pPr>
      <w:r>
        <w:t>В зимний период детские игровые площадки с резиновым покрытием,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2" w:name="bookmark22"/>
      <w:r>
        <w:t>Общие требования к устройству и содержанию детских площадок</w:t>
      </w:r>
      <w:bookmarkEnd w:id="22"/>
    </w:p>
    <w:p w:rsidR="004C7CB1" w:rsidRDefault="0057591D" w:rsidP="0057591D">
      <w:pPr>
        <w:pStyle w:val="3"/>
        <w:numPr>
          <w:ilvl w:val="0"/>
          <w:numId w:val="2"/>
        </w:numPr>
        <w:shd w:val="clear" w:color="auto" w:fill="auto"/>
        <w:tabs>
          <w:tab w:val="left" w:pos="1287"/>
        </w:tabs>
        <w:spacing w:before="0" w:after="0" w:line="274" w:lineRule="exact"/>
        <w:ind w:left="20" w:right="400" w:firstLine="720"/>
      </w:pPr>
      <w:r>
        <w:t>Общие требования к площадкам распространяются на вновь возводимые и проектируемые площадки.</w:t>
      </w:r>
    </w:p>
    <w:p w:rsidR="004C7CB1" w:rsidRDefault="0057591D" w:rsidP="0057591D">
      <w:pPr>
        <w:pStyle w:val="3"/>
        <w:numPr>
          <w:ilvl w:val="0"/>
          <w:numId w:val="2"/>
        </w:numPr>
        <w:shd w:val="clear" w:color="auto" w:fill="auto"/>
        <w:tabs>
          <w:tab w:val="left" w:pos="1282"/>
        </w:tabs>
        <w:spacing w:before="0" w:after="0" w:line="274" w:lineRule="exact"/>
        <w:ind w:left="20" w:firstLine="720"/>
        <w:jc w:val="both"/>
      </w:pPr>
      <w:r>
        <w:t>Детские площадки:</w:t>
      </w:r>
    </w:p>
    <w:p w:rsidR="004C7CB1" w:rsidRDefault="0057591D" w:rsidP="0057591D">
      <w:pPr>
        <w:pStyle w:val="3"/>
        <w:numPr>
          <w:ilvl w:val="0"/>
          <w:numId w:val="36"/>
        </w:numPr>
        <w:shd w:val="clear" w:color="auto" w:fill="auto"/>
        <w:tabs>
          <w:tab w:val="left" w:pos="990"/>
        </w:tabs>
        <w:spacing w:before="0" w:after="0" w:line="274" w:lineRule="exact"/>
        <w:ind w:left="20" w:right="20" w:firstLine="720"/>
        <w:jc w:val="both"/>
      </w:pPr>
      <w:r>
        <w:t>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4C7CB1" w:rsidRDefault="0057591D" w:rsidP="0057591D">
      <w:pPr>
        <w:pStyle w:val="3"/>
        <w:numPr>
          <w:ilvl w:val="0"/>
          <w:numId w:val="36"/>
        </w:numPr>
        <w:shd w:val="clear" w:color="auto" w:fill="auto"/>
        <w:tabs>
          <w:tab w:val="left" w:pos="985"/>
        </w:tabs>
        <w:spacing w:before="0" w:after="0" w:line="274" w:lineRule="exact"/>
        <w:ind w:left="20" w:right="20" w:firstLine="720"/>
        <w:jc w:val="both"/>
      </w:pPr>
      <w:r>
        <w:t xml:space="preserve">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Детские площадки для дошкольного возраста размещаются на участке </w:t>
      </w:r>
      <w:r>
        <w:lastRenderedPageBreak/>
        <w:t>жилой застройки, площадки для младшего и среднего школьного возраста, комплексные игровые площадки размещаются на озелененных территориях микрорайона;</w:t>
      </w:r>
    </w:p>
    <w:p w:rsidR="004C7CB1" w:rsidRDefault="00DB2110">
      <w:pPr>
        <w:pStyle w:val="3"/>
        <w:shd w:val="clear" w:color="auto" w:fill="auto"/>
        <w:spacing w:before="0" w:after="0" w:line="274" w:lineRule="exact"/>
        <w:ind w:left="20" w:right="20" w:firstLine="720"/>
        <w:jc w:val="both"/>
      </w:pPr>
      <w:r>
        <w:t>3</w:t>
      </w:r>
      <w:r w:rsidR="0057591D">
        <w:t>)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ограждением из сетки;</w:t>
      </w:r>
    </w:p>
    <w:p w:rsidR="004C7CB1" w:rsidRDefault="0057591D" w:rsidP="0057591D">
      <w:pPr>
        <w:pStyle w:val="3"/>
        <w:numPr>
          <w:ilvl w:val="0"/>
          <w:numId w:val="23"/>
        </w:numPr>
        <w:shd w:val="clear" w:color="auto" w:fill="auto"/>
        <w:tabs>
          <w:tab w:val="left" w:pos="1071"/>
        </w:tabs>
        <w:spacing w:before="0" w:after="0" w:line="274" w:lineRule="exact"/>
        <w:ind w:left="20" w:right="20" w:firstLine="720"/>
        <w:jc w:val="both"/>
      </w:pPr>
      <w:r>
        <w:t>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действующим нормам и правилам Российской Федерации;</w:t>
      </w:r>
    </w:p>
    <w:p w:rsidR="004C7CB1" w:rsidRDefault="0057591D" w:rsidP="0057591D">
      <w:pPr>
        <w:pStyle w:val="3"/>
        <w:numPr>
          <w:ilvl w:val="0"/>
          <w:numId w:val="23"/>
        </w:numPr>
        <w:shd w:val="clear" w:color="auto" w:fill="auto"/>
        <w:tabs>
          <w:tab w:val="left" w:pos="1004"/>
        </w:tabs>
        <w:spacing w:before="0" w:after="0" w:line="274" w:lineRule="exact"/>
        <w:ind w:left="20" w:right="20" w:firstLine="720"/>
        <w:jc w:val="both"/>
      </w:pPr>
      <w: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4C7CB1" w:rsidRDefault="0057591D" w:rsidP="0057591D">
      <w:pPr>
        <w:pStyle w:val="3"/>
        <w:numPr>
          <w:ilvl w:val="0"/>
          <w:numId w:val="23"/>
        </w:numPr>
        <w:shd w:val="clear" w:color="auto" w:fill="auto"/>
        <w:tabs>
          <w:tab w:val="left" w:pos="1095"/>
        </w:tabs>
        <w:spacing w:before="0" w:after="0" w:line="274" w:lineRule="exact"/>
        <w:ind w:left="20" w:right="20" w:firstLine="72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7CB1" w:rsidRDefault="0057591D" w:rsidP="0057591D">
      <w:pPr>
        <w:pStyle w:val="3"/>
        <w:numPr>
          <w:ilvl w:val="0"/>
          <w:numId w:val="23"/>
        </w:numPr>
        <w:shd w:val="clear" w:color="auto" w:fill="auto"/>
        <w:tabs>
          <w:tab w:val="left" w:pos="994"/>
        </w:tabs>
        <w:spacing w:before="0" w:after="0" w:line="274" w:lineRule="exact"/>
        <w:ind w:left="20" w:right="20" w:firstLine="720"/>
        <w:jc w:val="both"/>
      </w:pPr>
      <w: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4C7CB1" w:rsidRDefault="0057591D" w:rsidP="0057591D">
      <w:pPr>
        <w:pStyle w:val="3"/>
        <w:numPr>
          <w:ilvl w:val="0"/>
          <w:numId w:val="23"/>
        </w:numPr>
        <w:shd w:val="clear" w:color="auto" w:fill="auto"/>
        <w:tabs>
          <w:tab w:val="left" w:pos="985"/>
        </w:tabs>
        <w:spacing w:before="0" w:after="0" w:line="274" w:lineRule="exact"/>
        <w:ind w:left="20" w:right="20" w:firstLine="720"/>
        <w:jc w:val="both"/>
      </w:pPr>
      <w:r>
        <w:t>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4C7CB1" w:rsidRDefault="0057591D" w:rsidP="0057591D">
      <w:pPr>
        <w:pStyle w:val="3"/>
        <w:numPr>
          <w:ilvl w:val="0"/>
          <w:numId w:val="23"/>
        </w:numPr>
        <w:shd w:val="clear" w:color="auto" w:fill="auto"/>
        <w:tabs>
          <w:tab w:val="left" w:pos="999"/>
        </w:tabs>
        <w:spacing w:before="0" w:after="0" w:line="274" w:lineRule="exact"/>
        <w:ind w:left="20" w:right="20" w:firstLine="720"/>
        <w:jc w:val="both"/>
      </w:pPr>
      <w:r>
        <w:t>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4C7CB1" w:rsidRDefault="0057591D" w:rsidP="0057591D">
      <w:pPr>
        <w:pStyle w:val="3"/>
        <w:numPr>
          <w:ilvl w:val="0"/>
          <w:numId w:val="23"/>
        </w:numPr>
        <w:shd w:val="clear" w:color="auto" w:fill="auto"/>
        <w:tabs>
          <w:tab w:val="left" w:pos="1100"/>
        </w:tabs>
        <w:spacing w:before="0" w:after="0" w:line="274" w:lineRule="exact"/>
        <w:ind w:left="20" w:right="20" w:firstLine="720"/>
        <w:jc w:val="both"/>
      </w:pPr>
      <w:r>
        <w:t>размещение игрового оборудования проектируется с учетом нормативных параметров безопасности;</w:t>
      </w:r>
    </w:p>
    <w:p w:rsidR="004C7CB1" w:rsidRDefault="0057591D" w:rsidP="0057591D">
      <w:pPr>
        <w:pStyle w:val="3"/>
        <w:numPr>
          <w:ilvl w:val="0"/>
          <w:numId w:val="23"/>
        </w:numPr>
        <w:shd w:val="clear" w:color="auto" w:fill="auto"/>
        <w:tabs>
          <w:tab w:val="left" w:pos="1114"/>
        </w:tabs>
        <w:spacing w:before="0" w:after="275" w:line="274" w:lineRule="exact"/>
        <w:ind w:left="20" w:right="20" w:firstLine="720"/>
        <w:jc w:val="both"/>
      </w:pPr>
      <w: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3" w:name="bookmark23"/>
      <w:r>
        <w:t>Общие требования к обустройству и содержанию строительных площадок</w:t>
      </w:r>
      <w:bookmarkEnd w:id="23"/>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 xml:space="preserve">Обустройство и содержание строительных площадок на территории </w:t>
      </w:r>
      <w:r w:rsidR="00BC3A10">
        <w:t>Александровского сельского поселения</w:t>
      </w:r>
      <w:r>
        <w:t xml:space="preserve"> осуществляются в соответствии с действующим законодательством, установленными строительными, санитарными и иными нормами и требованиями, и настоящими Правилами.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w:t>
      </w:r>
      <w:r>
        <w:lastRenderedPageBreak/>
        <w:t>действующими правовыми актами и проектами организации строительства и производства работ (далее по тексту раздела - ПОС):</w:t>
      </w:r>
    </w:p>
    <w:p w:rsidR="004C7CB1" w:rsidRDefault="0057591D" w:rsidP="0057591D">
      <w:pPr>
        <w:pStyle w:val="3"/>
        <w:numPr>
          <w:ilvl w:val="0"/>
          <w:numId w:val="37"/>
        </w:numPr>
        <w:shd w:val="clear" w:color="auto" w:fill="auto"/>
        <w:tabs>
          <w:tab w:val="left" w:pos="1282"/>
        </w:tabs>
        <w:spacing w:before="0" w:after="0" w:line="274" w:lineRule="exact"/>
        <w:ind w:left="20" w:right="20" w:firstLine="720"/>
        <w:jc w:val="both"/>
      </w:pPr>
      <w:r>
        <w:t>установление ограждений строительной площадки согласно стройгенплану в границах отведенного земельного участка;</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 xml:space="preserve">производство вырубки или пересадки деревьев и кустарников, установление ограждений сохраняемых деревьев в соответствии </w:t>
      </w:r>
      <w:r w:rsidR="00BC3A10">
        <w:t xml:space="preserve">с </w:t>
      </w:r>
      <w:r>
        <w:t>настоящими Правилами (в случае если указанные мероприятия предусмотрены ПОС);</w:t>
      </w:r>
    </w:p>
    <w:p w:rsidR="004C7CB1" w:rsidRDefault="0057591D" w:rsidP="0057591D">
      <w:pPr>
        <w:pStyle w:val="3"/>
        <w:numPr>
          <w:ilvl w:val="0"/>
          <w:numId w:val="37"/>
        </w:numPr>
        <w:shd w:val="clear" w:color="auto" w:fill="auto"/>
        <w:tabs>
          <w:tab w:val="left" w:pos="1359"/>
        </w:tabs>
        <w:spacing w:before="0" w:after="0" w:line="274" w:lineRule="exact"/>
        <w:ind w:left="20" w:right="20" w:firstLine="720"/>
        <w:jc w:val="both"/>
      </w:pPr>
      <w:r>
        <w:t>освобождение строительной площадки от зданий, строений и сооружений и иных объектов, подлежащих сносу (в соответствии с ПОС);</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срезка и складирование растительного слоя грунта в специально отведенных местах, вертикальная планировка строительной площадки;</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4C7CB1" w:rsidRDefault="0057591D" w:rsidP="0057591D">
      <w:pPr>
        <w:pStyle w:val="3"/>
        <w:numPr>
          <w:ilvl w:val="0"/>
          <w:numId w:val="37"/>
        </w:numPr>
        <w:shd w:val="clear" w:color="auto" w:fill="auto"/>
        <w:tabs>
          <w:tab w:val="left" w:pos="1306"/>
        </w:tabs>
        <w:spacing w:before="0" w:after="0" w:line="274" w:lineRule="exact"/>
        <w:ind w:left="20" w:firstLine="720"/>
        <w:jc w:val="both"/>
      </w:pPr>
      <w:r>
        <w:t>монтаж освещения на строительной площадке;</w:t>
      </w:r>
    </w:p>
    <w:p w:rsidR="004C7CB1" w:rsidRDefault="0057591D" w:rsidP="0057591D">
      <w:pPr>
        <w:pStyle w:val="3"/>
        <w:numPr>
          <w:ilvl w:val="0"/>
          <w:numId w:val="37"/>
        </w:numPr>
        <w:shd w:val="clear" w:color="auto" w:fill="auto"/>
        <w:tabs>
          <w:tab w:val="left" w:pos="1297"/>
        </w:tabs>
        <w:spacing w:before="0" w:after="0" w:line="274" w:lineRule="exact"/>
        <w:ind w:left="20" w:right="20" w:firstLine="720"/>
        <w:jc w:val="both"/>
      </w:pPr>
      <w:r>
        <w:t>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w:t>
      </w:r>
    </w:p>
    <w:p w:rsidR="004C7CB1" w:rsidRDefault="0057591D">
      <w:pPr>
        <w:pStyle w:val="3"/>
        <w:shd w:val="clear" w:color="auto" w:fill="auto"/>
        <w:spacing w:before="0" w:after="0" w:line="274" w:lineRule="exact"/>
        <w:ind w:left="20" w:firstLine="0"/>
      </w:pPr>
      <w:r>
        <w:t>транспортных средств);</w:t>
      </w:r>
    </w:p>
    <w:p w:rsidR="004C7CB1" w:rsidRDefault="0057591D" w:rsidP="0057591D">
      <w:pPr>
        <w:pStyle w:val="3"/>
        <w:numPr>
          <w:ilvl w:val="0"/>
          <w:numId w:val="37"/>
        </w:numPr>
        <w:shd w:val="clear" w:color="auto" w:fill="auto"/>
        <w:tabs>
          <w:tab w:val="left" w:pos="1297"/>
        </w:tabs>
        <w:spacing w:before="0" w:after="0" w:line="274" w:lineRule="exact"/>
        <w:ind w:left="20" w:right="20" w:firstLine="720"/>
        <w:jc w:val="both"/>
      </w:pPr>
      <w:r>
        <w:t>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4C7CB1" w:rsidRDefault="0057591D" w:rsidP="0057591D">
      <w:pPr>
        <w:pStyle w:val="3"/>
        <w:numPr>
          <w:ilvl w:val="0"/>
          <w:numId w:val="37"/>
        </w:numPr>
        <w:shd w:val="clear" w:color="auto" w:fill="auto"/>
        <w:tabs>
          <w:tab w:val="left" w:pos="1292"/>
        </w:tabs>
        <w:spacing w:before="0" w:after="0" w:line="274" w:lineRule="exact"/>
        <w:ind w:left="20" w:right="20" w:firstLine="720"/>
        <w:jc w:val="both"/>
      </w:pPr>
      <w:r>
        <w:t>оборудование мест для складирования материалов, конструкций, изделий и инвентаря, а также мест для установки строительной техники;</w:t>
      </w:r>
    </w:p>
    <w:p w:rsidR="004C7CB1" w:rsidRDefault="0057591D" w:rsidP="0057591D">
      <w:pPr>
        <w:pStyle w:val="3"/>
        <w:numPr>
          <w:ilvl w:val="0"/>
          <w:numId w:val="37"/>
        </w:numPr>
        <w:shd w:val="clear" w:color="auto" w:fill="auto"/>
        <w:tabs>
          <w:tab w:val="left" w:pos="1282"/>
        </w:tabs>
        <w:spacing w:before="0" w:after="0" w:line="274" w:lineRule="exact"/>
        <w:ind w:left="20" w:firstLine="720"/>
        <w:jc w:val="both"/>
      </w:pPr>
      <w:r>
        <w:t>установка бункера-накопителя для сбора отходов;</w:t>
      </w:r>
    </w:p>
    <w:p w:rsidR="004C7CB1" w:rsidRDefault="0057591D" w:rsidP="0057591D">
      <w:pPr>
        <w:pStyle w:val="3"/>
        <w:numPr>
          <w:ilvl w:val="0"/>
          <w:numId w:val="37"/>
        </w:numPr>
        <w:shd w:val="clear" w:color="auto" w:fill="auto"/>
        <w:tabs>
          <w:tab w:val="left" w:pos="1287"/>
        </w:tabs>
        <w:spacing w:before="0" w:after="0" w:line="274" w:lineRule="exact"/>
        <w:ind w:left="20" w:right="20" w:firstLine="720"/>
        <w:jc w:val="both"/>
      </w:pPr>
      <w:r>
        <w:t>установка при въезде на площадку и выезде с нее информационных щитов высотой 1,5 метра, длиной 2 метра.</w:t>
      </w:r>
    </w:p>
    <w:p w:rsidR="004C7CB1" w:rsidRDefault="0057591D" w:rsidP="0057591D">
      <w:pPr>
        <w:pStyle w:val="3"/>
        <w:numPr>
          <w:ilvl w:val="0"/>
          <w:numId w:val="2"/>
        </w:numPr>
        <w:shd w:val="clear" w:color="auto" w:fill="auto"/>
        <w:tabs>
          <w:tab w:val="left" w:pos="1282"/>
        </w:tabs>
        <w:spacing w:before="0" w:after="0" w:line="274" w:lineRule="exact"/>
        <w:ind w:left="20" w:firstLine="720"/>
        <w:jc w:val="both"/>
      </w:pPr>
      <w:r>
        <w:t>Информационный щит должен содержать следующую информацию:</w:t>
      </w:r>
    </w:p>
    <w:p w:rsidR="004C7CB1" w:rsidRDefault="0057591D" w:rsidP="0057591D">
      <w:pPr>
        <w:pStyle w:val="3"/>
        <w:numPr>
          <w:ilvl w:val="0"/>
          <w:numId w:val="38"/>
        </w:numPr>
        <w:shd w:val="clear" w:color="auto" w:fill="auto"/>
        <w:tabs>
          <w:tab w:val="left" w:pos="1287"/>
        </w:tabs>
        <w:spacing w:before="0" w:after="0" w:line="274" w:lineRule="exact"/>
        <w:ind w:left="20" w:firstLine="720"/>
        <w:jc w:val="both"/>
      </w:pPr>
      <w:r>
        <w:t>наименование и местонахождение объекта;</w:t>
      </w:r>
    </w:p>
    <w:p w:rsidR="004C7CB1" w:rsidRDefault="0057591D" w:rsidP="0057591D">
      <w:pPr>
        <w:pStyle w:val="3"/>
        <w:numPr>
          <w:ilvl w:val="0"/>
          <w:numId w:val="38"/>
        </w:numPr>
        <w:shd w:val="clear" w:color="auto" w:fill="auto"/>
        <w:tabs>
          <w:tab w:val="left" w:pos="1292"/>
        </w:tabs>
        <w:spacing w:before="0" w:after="0" w:line="274" w:lineRule="exact"/>
        <w:ind w:left="20" w:right="20" w:firstLine="720"/>
        <w:jc w:val="both"/>
      </w:pPr>
      <w:r>
        <w:t>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C7CB1" w:rsidRDefault="0057591D" w:rsidP="0057591D">
      <w:pPr>
        <w:pStyle w:val="3"/>
        <w:numPr>
          <w:ilvl w:val="0"/>
          <w:numId w:val="38"/>
        </w:numPr>
        <w:shd w:val="clear" w:color="auto" w:fill="auto"/>
        <w:tabs>
          <w:tab w:val="left" w:pos="1292"/>
        </w:tabs>
        <w:spacing w:before="0" w:after="0" w:line="274" w:lineRule="exact"/>
        <w:ind w:left="20" w:right="20" w:firstLine="720"/>
        <w:jc w:val="both"/>
      </w:pPr>
      <w:r>
        <w:t>фамилия, имя, отчество (при наличии) ответственного за производство работ на объекте, его телефон;</w:t>
      </w:r>
    </w:p>
    <w:p w:rsidR="004C7CB1" w:rsidRDefault="0057591D" w:rsidP="0057591D">
      <w:pPr>
        <w:pStyle w:val="3"/>
        <w:numPr>
          <w:ilvl w:val="0"/>
          <w:numId w:val="38"/>
        </w:numPr>
        <w:shd w:val="clear" w:color="auto" w:fill="auto"/>
        <w:tabs>
          <w:tab w:val="left" w:pos="1292"/>
        </w:tabs>
        <w:spacing w:before="0" w:after="0" w:line="274" w:lineRule="exact"/>
        <w:ind w:left="20" w:right="20" w:firstLine="720"/>
        <w:jc w:val="both"/>
      </w:pPr>
      <w:r>
        <w:t>сроки строительства объекта в соответствии с выданным разрешением на строительство (начало, окончание);</w:t>
      </w:r>
    </w:p>
    <w:p w:rsidR="004C7CB1" w:rsidRDefault="0057591D" w:rsidP="0057591D">
      <w:pPr>
        <w:pStyle w:val="3"/>
        <w:numPr>
          <w:ilvl w:val="0"/>
          <w:numId w:val="38"/>
        </w:numPr>
        <w:shd w:val="clear" w:color="auto" w:fill="auto"/>
        <w:tabs>
          <w:tab w:val="left" w:pos="1306"/>
        </w:tabs>
        <w:spacing w:before="0" w:after="0" w:line="274" w:lineRule="exact"/>
        <w:ind w:left="20" w:firstLine="720"/>
        <w:jc w:val="both"/>
      </w:pPr>
      <w:r>
        <w:t>цветное изображение объекта (2/3 высоты щита);</w:t>
      </w:r>
    </w:p>
    <w:p w:rsidR="004C7CB1" w:rsidRDefault="0057591D" w:rsidP="0057591D">
      <w:pPr>
        <w:pStyle w:val="3"/>
        <w:numPr>
          <w:ilvl w:val="0"/>
          <w:numId w:val="38"/>
        </w:numPr>
        <w:shd w:val="clear" w:color="auto" w:fill="auto"/>
        <w:tabs>
          <w:tab w:val="left" w:pos="1306"/>
        </w:tabs>
        <w:spacing w:before="0" w:after="0" w:line="274" w:lineRule="exact"/>
        <w:ind w:left="20" w:firstLine="720"/>
        <w:jc w:val="both"/>
      </w:pPr>
      <w:r>
        <w:t>номер и дата выдачи разрешения на строительство.</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содержании строительной площадки на застройщика возлагается ответственность:</w:t>
      </w:r>
    </w:p>
    <w:p w:rsidR="004C7CB1" w:rsidRDefault="0057591D" w:rsidP="0057591D">
      <w:pPr>
        <w:pStyle w:val="3"/>
        <w:numPr>
          <w:ilvl w:val="0"/>
          <w:numId w:val="39"/>
        </w:numPr>
        <w:shd w:val="clear" w:color="auto" w:fill="auto"/>
        <w:tabs>
          <w:tab w:val="left" w:pos="1282"/>
        </w:tabs>
        <w:spacing w:before="0" w:after="0" w:line="274" w:lineRule="exact"/>
        <w:ind w:left="20" w:right="20" w:firstLine="720"/>
        <w:jc w:val="both"/>
      </w:pPr>
      <w:r>
        <w:t>за уборку и содержание в чистоте территорий строительных площадок и подъездов к ним;</w:t>
      </w:r>
    </w:p>
    <w:p w:rsidR="004C7CB1" w:rsidRDefault="0057591D" w:rsidP="0057591D">
      <w:pPr>
        <w:pStyle w:val="3"/>
        <w:numPr>
          <w:ilvl w:val="0"/>
          <w:numId w:val="39"/>
        </w:numPr>
        <w:shd w:val="clear" w:color="auto" w:fill="auto"/>
        <w:tabs>
          <w:tab w:val="left" w:pos="1287"/>
        </w:tabs>
        <w:spacing w:before="0" w:after="0" w:line="274" w:lineRule="exact"/>
        <w:ind w:left="20" w:right="20" w:firstLine="720"/>
        <w:jc w:val="both"/>
      </w:pPr>
      <w:r>
        <w:t>за содержание ограждения строительной площадки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Сбор и вывоз отходов с территорий строительных площадок осуществляются в соответствии с действующим законодательством и настоящими Правилами.</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Ограждения строительных площадок должны отвечать следующим требованиям:</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 xml:space="preserve">выполнять защитно-охранные функции и конструироваться с применением </w:t>
      </w:r>
      <w:r>
        <w:lastRenderedPageBreak/>
        <w:t>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в ограждениях должны предусматриваться ворота для проезда транспортных средств и калитки для прохода людей;</w:t>
      </w:r>
    </w:p>
    <w:p w:rsidR="004C7CB1" w:rsidRDefault="0057591D" w:rsidP="0057591D">
      <w:pPr>
        <w:pStyle w:val="3"/>
        <w:numPr>
          <w:ilvl w:val="0"/>
          <w:numId w:val="40"/>
        </w:numPr>
        <w:shd w:val="clear" w:color="auto" w:fill="auto"/>
        <w:tabs>
          <w:tab w:val="left" w:pos="1302"/>
        </w:tabs>
        <w:spacing w:before="0" w:after="0" w:line="274" w:lineRule="exact"/>
        <w:ind w:left="20" w:right="20" w:firstLine="720"/>
        <w:jc w:val="both"/>
      </w:pPr>
      <w:r>
        <w:t>панели ограждений должны быть из профнастила (металлического волнистого листа) или железобетона. Доборные элементы ограждений (кроме панелей тротуаров, элементов конструкции перил) - из профнастила (металлического волнистого листа) или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4C7CB1" w:rsidRDefault="0057591D" w:rsidP="0057591D">
      <w:pPr>
        <w:pStyle w:val="3"/>
        <w:numPr>
          <w:ilvl w:val="0"/>
          <w:numId w:val="40"/>
        </w:numPr>
        <w:shd w:val="clear" w:color="auto" w:fill="auto"/>
        <w:tabs>
          <w:tab w:val="left" w:pos="1306"/>
        </w:tabs>
        <w:spacing w:before="0" w:after="0" w:line="274" w:lineRule="exact"/>
        <w:ind w:left="20" w:right="20" w:firstLine="720"/>
        <w:jc w:val="both"/>
      </w:pPr>
      <w:r>
        <w:t>ограждения должны быть сборно-разборными с унифицированными элементами, соединениями и деталями крепления;</w:t>
      </w:r>
    </w:p>
    <w:p w:rsidR="004C7CB1" w:rsidRDefault="0057591D" w:rsidP="0057591D">
      <w:pPr>
        <w:pStyle w:val="3"/>
        <w:numPr>
          <w:ilvl w:val="0"/>
          <w:numId w:val="40"/>
        </w:numPr>
        <w:shd w:val="clear" w:color="auto" w:fill="auto"/>
        <w:tabs>
          <w:tab w:val="left" w:pos="1302"/>
        </w:tabs>
        <w:spacing w:before="0" w:after="0" w:line="274" w:lineRule="exact"/>
        <w:ind w:left="20" w:firstLine="720"/>
        <w:jc w:val="both"/>
      </w:pPr>
      <w:r>
        <w:t>высота панелей с козырьком должна быть не менее 2 метров;</w:t>
      </w:r>
    </w:p>
    <w:p w:rsidR="004C7CB1" w:rsidRDefault="0057591D" w:rsidP="0057591D">
      <w:pPr>
        <w:pStyle w:val="3"/>
        <w:numPr>
          <w:ilvl w:val="0"/>
          <w:numId w:val="40"/>
        </w:numPr>
        <w:shd w:val="clear" w:color="auto" w:fill="auto"/>
        <w:tabs>
          <w:tab w:val="left" w:pos="1306"/>
        </w:tabs>
        <w:spacing w:before="0" w:after="0" w:line="274" w:lineRule="exact"/>
        <w:ind w:left="20" w:firstLine="720"/>
        <w:jc w:val="both"/>
      </w:pPr>
      <w:r>
        <w:t>панели ограждений должны быть прямоугольными. Длина панелей должна</w:t>
      </w:r>
    </w:p>
    <w:p w:rsidR="004C7CB1" w:rsidRDefault="0057591D">
      <w:pPr>
        <w:pStyle w:val="3"/>
        <w:shd w:val="clear" w:color="auto" w:fill="auto"/>
        <w:spacing w:before="0" w:after="0" w:line="274" w:lineRule="exact"/>
        <w:ind w:left="20" w:firstLine="0"/>
      </w:pPr>
      <w:r>
        <w:t>быть 1,2; 1,6; 2 метра;</w:t>
      </w:r>
    </w:p>
    <w:p w:rsidR="004C7CB1" w:rsidRDefault="0057591D" w:rsidP="0057591D">
      <w:pPr>
        <w:pStyle w:val="3"/>
        <w:numPr>
          <w:ilvl w:val="0"/>
          <w:numId w:val="40"/>
        </w:numPr>
        <w:shd w:val="clear" w:color="auto" w:fill="auto"/>
        <w:tabs>
          <w:tab w:val="left" w:pos="1302"/>
        </w:tabs>
        <w:spacing w:before="0" w:after="0" w:line="274" w:lineRule="exact"/>
        <w:ind w:left="20" w:firstLine="720"/>
        <w:jc w:val="both"/>
      </w:pPr>
      <w:r>
        <w:t>зазоры в настилах тротуаров допускаются не более 5 миллиметров;</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4C7CB1" w:rsidRDefault="0057591D" w:rsidP="0057591D">
      <w:pPr>
        <w:pStyle w:val="3"/>
        <w:numPr>
          <w:ilvl w:val="0"/>
          <w:numId w:val="40"/>
        </w:numPr>
        <w:shd w:val="clear" w:color="auto" w:fill="auto"/>
        <w:tabs>
          <w:tab w:val="left" w:pos="1282"/>
        </w:tabs>
        <w:spacing w:before="0" w:after="0" w:line="274" w:lineRule="exact"/>
        <w:ind w:left="20" w:right="20" w:firstLine="720"/>
        <w:jc w:val="both"/>
      </w:pPr>
      <w:r>
        <w:t>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панели козырька должны обеспечивать перекрытие тротуара и выходить за его край (со стороны движения транспортных средств) на 50 - 100 миллиметров;</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конструкция панелей тротуара должна обеспечивать проход для пешеходов шириной не менее 1,2 метра;</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конструкция панелей козырьков и тротуаров должна обеспечивать сток воды с их поверхностей в процессе эксплуатации;</w:t>
      </w:r>
    </w:p>
    <w:p w:rsidR="004C7CB1" w:rsidRDefault="0057591D" w:rsidP="0057591D">
      <w:pPr>
        <w:pStyle w:val="3"/>
        <w:numPr>
          <w:ilvl w:val="0"/>
          <w:numId w:val="40"/>
        </w:numPr>
        <w:shd w:val="clear" w:color="auto" w:fill="auto"/>
        <w:tabs>
          <w:tab w:val="left" w:pos="1287"/>
        </w:tabs>
        <w:spacing w:before="0" w:after="0" w:line="274" w:lineRule="exact"/>
        <w:ind w:left="20" w:right="20" w:firstLine="720"/>
        <w:jc w:val="both"/>
      </w:pPr>
      <w:r>
        <w:t>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4C7CB1" w:rsidRDefault="0057591D" w:rsidP="0057591D">
      <w:pPr>
        <w:pStyle w:val="3"/>
        <w:numPr>
          <w:ilvl w:val="0"/>
          <w:numId w:val="40"/>
        </w:numPr>
        <w:shd w:val="clear" w:color="auto" w:fill="auto"/>
        <w:tabs>
          <w:tab w:val="left" w:pos="1292"/>
        </w:tabs>
        <w:spacing w:before="0" w:after="0" w:line="274" w:lineRule="exact"/>
        <w:ind w:left="20" w:right="20" w:firstLine="720"/>
        <w:jc w:val="both"/>
      </w:pPr>
      <w:r>
        <w:t>технологические допуски геометрических параметров элементов ограждений должны быть не ниже 6-го класса точности по ГОСТ 21779-82;</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4C7CB1" w:rsidRDefault="0057591D" w:rsidP="0057591D">
      <w:pPr>
        <w:pStyle w:val="3"/>
        <w:numPr>
          <w:ilvl w:val="0"/>
          <w:numId w:val="40"/>
        </w:numPr>
        <w:shd w:val="clear" w:color="auto" w:fill="auto"/>
        <w:tabs>
          <w:tab w:val="left" w:pos="1302"/>
        </w:tabs>
        <w:spacing w:before="0" w:after="0" w:line="274" w:lineRule="exact"/>
        <w:ind w:left="20" w:right="20" w:firstLine="720"/>
        <w:jc w:val="both"/>
      </w:pPr>
      <w:r>
        <w:t xml:space="preserve">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w:t>
      </w:r>
      <w:r>
        <w:lastRenderedPageBreak/>
        <w:t>не иметь проемов, поврежденных участков, отклонений от вертикали, посторонних наклеек, объявлений и надписей;</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4C7CB1" w:rsidRDefault="0057591D" w:rsidP="0057591D">
      <w:pPr>
        <w:pStyle w:val="3"/>
        <w:numPr>
          <w:ilvl w:val="0"/>
          <w:numId w:val="40"/>
        </w:numPr>
        <w:shd w:val="clear" w:color="auto" w:fill="auto"/>
        <w:tabs>
          <w:tab w:val="left" w:pos="1297"/>
        </w:tabs>
        <w:spacing w:before="0" w:after="0" w:line="274" w:lineRule="exact"/>
        <w:ind w:left="20" w:right="20" w:firstLine="720"/>
        <w:jc w:val="both"/>
      </w:pPr>
      <w: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покраской, очисткой от естественного мусора, посторонних наклеек, объявлений, надписей.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4C7CB1" w:rsidRDefault="0057591D" w:rsidP="0057591D">
      <w:pPr>
        <w:pStyle w:val="3"/>
        <w:numPr>
          <w:ilvl w:val="0"/>
          <w:numId w:val="2"/>
        </w:numPr>
        <w:shd w:val="clear" w:color="auto" w:fill="auto"/>
        <w:tabs>
          <w:tab w:val="left" w:pos="562"/>
          <w:tab w:val="left" w:pos="1292"/>
        </w:tabs>
        <w:spacing w:before="0" w:after="0" w:line="274" w:lineRule="exact"/>
        <w:ind w:left="20" w:right="20" w:firstLine="720"/>
        <w:jc w:val="both"/>
      </w:pPr>
      <w:r>
        <w:t>Выезды (въезды)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Для движения транспортных средств территория строительной площадки, въезды (выезды) на строительную площадку</w:t>
      </w:r>
      <w:r w:rsidR="00170673">
        <w:t xml:space="preserve"> оборудуются твердым покрытием.</w:t>
      </w:r>
    </w:p>
    <w:p w:rsidR="004C7CB1" w:rsidRDefault="0057591D" w:rsidP="0057591D">
      <w:pPr>
        <w:pStyle w:val="3"/>
        <w:numPr>
          <w:ilvl w:val="0"/>
          <w:numId w:val="2"/>
        </w:numPr>
        <w:shd w:val="clear" w:color="auto" w:fill="auto"/>
        <w:tabs>
          <w:tab w:val="left" w:pos="562"/>
        </w:tabs>
        <w:spacing w:before="0" w:after="0" w:line="274" w:lineRule="exact"/>
        <w:ind w:left="20" w:firstLine="720"/>
        <w:jc w:val="both"/>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производстве работ в зоне существующей застройки лицо, производящее работы, выполн</w:t>
      </w:r>
      <w:r w:rsidR="0022471D">
        <w:t>яет</w:t>
      </w:r>
      <w:r>
        <w:t xml:space="preserve">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4C7CB1" w:rsidRDefault="0057591D" w:rsidP="0057591D">
      <w:pPr>
        <w:pStyle w:val="3"/>
        <w:numPr>
          <w:ilvl w:val="0"/>
          <w:numId w:val="2"/>
        </w:numPr>
        <w:shd w:val="clear" w:color="auto" w:fill="auto"/>
        <w:tabs>
          <w:tab w:val="left" w:pos="1278"/>
        </w:tabs>
        <w:spacing w:before="0" w:after="0" w:line="274" w:lineRule="exact"/>
        <w:ind w:left="20" w:firstLine="720"/>
        <w:jc w:val="both"/>
      </w:pPr>
      <w:r>
        <w:t>Запрещается:</w:t>
      </w:r>
    </w:p>
    <w:p w:rsidR="004C7CB1" w:rsidRDefault="0057591D" w:rsidP="0057591D">
      <w:pPr>
        <w:pStyle w:val="3"/>
        <w:numPr>
          <w:ilvl w:val="0"/>
          <w:numId w:val="41"/>
        </w:numPr>
        <w:shd w:val="clear" w:color="auto" w:fill="auto"/>
        <w:tabs>
          <w:tab w:val="left" w:pos="1292"/>
        </w:tabs>
        <w:spacing w:before="0" w:after="0" w:line="274" w:lineRule="exact"/>
        <w:ind w:left="20" w:right="20" w:firstLine="720"/>
        <w:jc w:val="both"/>
      </w:pPr>
      <w:r>
        <w:t>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4C7CB1" w:rsidRDefault="0057591D" w:rsidP="0057591D">
      <w:pPr>
        <w:pStyle w:val="3"/>
        <w:numPr>
          <w:ilvl w:val="0"/>
          <w:numId w:val="41"/>
        </w:numPr>
        <w:shd w:val="clear" w:color="auto" w:fill="auto"/>
        <w:tabs>
          <w:tab w:val="left" w:pos="1292"/>
        </w:tabs>
        <w:spacing w:before="0" w:after="0" w:line="274" w:lineRule="exact"/>
        <w:ind w:left="20" w:right="20" w:firstLine="720"/>
        <w:jc w:val="both"/>
      </w:pPr>
      <w:r>
        <w:t>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4C7CB1" w:rsidRDefault="0057591D" w:rsidP="0057591D">
      <w:pPr>
        <w:pStyle w:val="3"/>
        <w:numPr>
          <w:ilvl w:val="0"/>
          <w:numId w:val="41"/>
        </w:numPr>
        <w:shd w:val="clear" w:color="auto" w:fill="auto"/>
        <w:tabs>
          <w:tab w:val="left" w:pos="1282"/>
        </w:tabs>
        <w:spacing w:before="0" w:after="0" w:line="274" w:lineRule="exact"/>
        <w:ind w:left="20" w:right="20" w:firstLine="720"/>
        <w:jc w:val="both"/>
      </w:pPr>
      <w:r>
        <w:t>закапывание в грунт или сжигание мусора и отходов на территории строительной площадки;</w:t>
      </w:r>
    </w:p>
    <w:p w:rsidR="004C7CB1" w:rsidRDefault="0057591D" w:rsidP="0057591D">
      <w:pPr>
        <w:pStyle w:val="3"/>
        <w:numPr>
          <w:ilvl w:val="0"/>
          <w:numId w:val="41"/>
        </w:numPr>
        <w:shd w:val="clear" w:color="auto" w:fill="auto"/>
        <w:tabs>
          <w:tab w:val="left" w:pos="1287"/>
        </w:tabs>
        <w:spacing w:before="0" w:after="0" w:line="274" w:lineRule="exact"/>
        <w:ind w:left="20" w:right="20" w:firstLine="720"/>
        <w:jc w:val="both"/>
      </w:pPr>
      <w:r>
        <w:t>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4C7CB1" w:rsidRDefault="0057591D" w:rsidP="0057591D">
      <w:pPr>
        <w:pStyle w:val="3"/>
        <w:numPr>
          <w:ilvl w:val="0"/>
          <w:numId w:val="41"/>
        </w:numPr>
        <w:shd w:val="clear" w:color="auto" w:fill="auto"/>
        <w:tabs>
          <w:tab w:val="left" w:pos="1292"/>
        </w:tabs>
        <w:spacing w:before="0" w:after="0" w:line="274" w:lineRule="exact"/>
        <w:ind w:left="20" w:right="20" w:firstLine="720"/>
        <w:jc w:val="both"/>
      </w:pPr>
      <w:r>
        <w:t>установка ограждений строительных площадок с занятием под эти цели тротуаров, газонов, дорог с нарушением</w:t>
      </w:r>
      <w:r w:rsidR="00170673">
        <w:t xml:space="preserve"> действующего законодательства</w:t>
      </w:r>
      <w:r>
        <w:t>;</w:t>
      </w:r>
    </w:p>
    <w:p w:rsidR="004C7CB1" w:rsidRDefault="0057591D" w:rsidP="0057591D">
      <w:pPr>
        <w:pStyle w:val="3"/>
        <w:numPr>
          <w:ilvl w:val="0"/>
          <w:numId w:val="41"/>
        </w:numPr>
        <w:shd w:val="clear" w:color="auto" w:fill="auto"/>
        <w:tabs>
          <w:tab w:val="left" w:pos="1292"/>
        </w:tabs>
        <w:spacing w:before="0" w:after="275" w:line="274" w:lineRule="exact"/>
        <w:ind w:left="20" w:right="20" w:firstLine="720"/>
        <w:jc w:val="both"/>
      </w:pPr>
      <w:r>
        <w:t>установление ограждений строительных площадок, не отвечающих требованиям действующих технических регламентов и настоящих Правил.</w:t>
      </w:r>
    </w:p>
    <w:p w:rsidR="004C7CB1" w:rsidRDefault="0057591D" w:rsidP="0057591D">
      <w:pPr>
        <w:pStyle w:val="22"/>
        <w:keepNext/>
        <w:keepLines/>
        <w:numPr>
          <w:ilvl w:val="0"/>
          <w:numId w:val="1"/>
        </w:numPr>
        <w:shd w:val="clear" w:color="auto" w:fill="auto"/>
        <w:tabs>
          <w:tab w:val="left" w:pos="385"/>
        </w:tabs>
        <w:spacing w:before="0" w:after="203" w:line="230" w:lineRule="exact"/>
        <w:ind w:left="20" w:firstLine="0"/>
      </w:pPr>
      <w:bookmarkStart w:id="24" w:name="bookmark24"/>
      <w:r>
        <w:t>Общие требования к производству земляных работ</w:t>
      </w:r>
      <w:bookmarkEnd w:id="24"/>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r w:rsidR="00DF7F9C">
        <w:t>Александровского сельского поселения</w:t>
      </w:r>
      <w:r>
        <w:t>.</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lastRenderedPageBreak/>
        <w:t>Производство земляных работ должно осуществляться только на основании разрешения н</w:t>
      </w:r>
      <w:r w:rsidR="00A12232">
        <w:t>а осуществление земляных работ.</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w:t>
      </w:r>
      <w:r w:rsidR="00A12232">
        <w:t>на осуществление земляных работ.</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Производители работы назнач</w:t>
      </w:r>
      <w:r w:rsidR="00060E4E">
        <w:t>ает</w:t>
      </w:r>
      <w:r>
        <w:t xml:space="preserve">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В случае аварии на коммуникациях владельцы коммуникаций направ</w:t>
      </w:r>
      <w:r w:rsidR="00060E4E">
        <w:t>ляют</w:t>
      </w:r>
      <w:r>
        <w:t xml:space="preserve"> телефонограмму в единую дежурно-диспетчерскую службу и соответствующие службы </w:t>
      </w:r>
      <w:r w:rsidR="00FB4785">
        <w:t>поселения</w:t>
      </w:r>
      <w:r>
        <w:t xml:space="preserve"> о начале производства аварийных работ и </w:t>
      </w:r>
      <w:r w:rsidR="00A12232">
        <w:t>оформить разрешение.</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w:t>
      </w:r>
      <w:r w:rsidR="00A12232">
        <w:t xml:space="preserve">Александровского сельского поселения </w:t>
      </w:r>
      <w:r>
        <w:t xml:space="preserve"> и иными организациями, эксплуатирующими сети инженерно-технического обеспечения.</w:t>
      </w:r>
    </w:p>
    <w:p w:rsidR="004C7CB1" w:rsidRDefault="0057591D" w:rsidP="0057591D">
      <w:pPr>
        <w:pStyle w:val="3"/>
        <w:numPr>
          <w:ilvl w:val="0"/>
          <w:numId w:val="2"/>
        </w:numPr>
        <w:shd w:val="clear" w:color="auto" w:fill="auto"/>
        <w:tabs>
          <w:tab w:val="left" w:pos="1364"/>
        </w:tabs>
        <w:spacing w:before="0" w:after="0" w:line="274" w:lineRule="exact"/>
        <w:ind w:left="20" w:right="20" w:firstLine="720"/>
        <w:jc w:val="both"/>
      </w:pPr>
      <w:r>
        <w:t>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 xml:space="preserve">Организации, выполняющие работы по строительству и капитальному ремонту дорог, </w:t>
      </w:r>
      <w:r w:rsidR="00060E4E">
        <w:t>должны</w:t>
      </w:r>
      <w:r>
        <w:t xml:space="preserve">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автодорог и тротуаров на полную ширину, независимо от ширины траншеи, с учетом сохранения продольного и поперечного уклонов дорожного полотна</w:t>
      </w:r>
      <w:r w:rsidR="00284A16">
        <w:t>.</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Руководители организаций и должностные лица, ответственные за производство работ по прокладке и переустройству подземных сооружений, </w:t>
      </w:r>
      <w:r w:rsidR="0078687B">
        <w:t xml:space="preserve">должны </w:t>
      </w:r>
      <w:r>
        <w:t>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По окончании земляных работ производитель работ </w:t>
      </w:r>
      <w:r w:rsidR="00D70F81">
        <w:t>востанавливает</w:t>
      </w:r>
      <w:r>
        <w:t xml:space="preserve">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w:t>
      </w:r>
    </w:p>
    <w:p w:rsidR="004C7CB1" w:rsidRDefault="0057591D">
      <w:pPr>
        <w:pStyle w:val="3"/>
        <w:shd w:val="clear" w:color="auto" w:fill="auto"/>
        <w:spacing w:before="0" w:after="0" w:line="274" w:lineRule="exact"/>
        <w:ind w:left="20" w:firstLine="0"/>
      </w:pPr>
      <w:r>
        <w:lastRenderedPageBreak/>
        <w:t>сетей инженерно-технического обеспечения и иных объектов по акту приемки.</w:t>
      </w:r>
    </w:p>
    <w:p w:rsidR="004C7CB1" w:rsidRDefault="0057591D" w:rsidP="0057591D">
      <w:pPr>
        <w:pStyle w:val="3"/>
        <w:numPr>
          <w:ilvl w:val="0"/>
          <w:numId w:val="2"/>
        </w:numPr>
        <w:shd w:val="clear" w:color="auto" w:fill="auto"/>
        <w:tabs>
          <w:tab w:val="left" w:pos="1278"/>
        </w:tabs>
        <w:spacing w:before="0" w:after="0" w:line="274" w:lineRule="exact"/>
        <w:ind w:left="20" w:right="20" w:firstLine="720"/>
        <w:jc w:val="both"/>
      </w:pPr>
      <w:r>
        <w:t>Проведение работ при строительстве, ремонте, реконструкции коммуникаций по просроченному разрешению признается самовольным проведением земляных работ.</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Подземные сооружения, пришедшие в негодность или замененные другими сооружениями и выключенные в связи с этим из сети, должны быть извлечены из грунта.</w:t>
      </w:r>
    </w:p>
    <w:p w:rsidR="004C7CB1" w:rsidRDefault="0057591D" w:rsidP="0057591D">
      <w:pPr>
        <w:pStyle w:val="3"/>
        <w:numPr>
          <w:ilvl w:val="0"/>
          <w:numId w:val="2"/>
        </w:numPr>
        <w:shd w:val="clear" w:color="auto" w:fill="auto"/>
        <w:tabs>
          <w:tab w:val="left" w:pos="1340"/>
        </w:tabs>
        <w:spacing w:before="0" w:after="0" w:line="274" w:lineRule="exact"/>
        <w:ind w:left="20" w:right="20" w:firstLine="720"/>
        <w:jc w:val="both"/>
      </w:pPr>
      <w:r>
        <w:t>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4C7CB1" w:rsidRDefault="0057591D" w:rsidP="0057591D">
      <w:pPr>
        <w:pStyle w:val="3"/>
        <w:numPr>
          <w:ilvl w:val="0"/>
          <w:numId w:val="27"/>
        </w:numPr>
        <w:shd w:val="clear" w:color="auto" w:fill="auto"/>
        <w:tabs>
          <w:tab w:val="left" w:pos="874"/>
        </w:tabs>
        <w:spacing w:before="0" w:after="0" w:line="274" w:lineRule="exact"/>
        <w:ind w:left="20" w:firstLine="720"/>
        <w:jc w:val="both"/>
      </w:pPr>
      <w:r>
        <w:t>демонтажа запорной арматуры;</w:t>
      </w:r>
    </w:p>
    <w:p w:rsidR="004C7CB1" w:rsidRDefault="0057591D" w:rsidP="0057591D">
      <w:pPr>
        <w:pStyle w:val="3"/>
        <w:numPr>
          <w:ilvl w:val="0"/>
          <w:numId w:val="27"/>
        </w:numPr>
        <w:shd w:val="clear" w:color="auto" w:fill="auto"/>
        <w:tabs>
          <w:tab w:val="left" w:pos="922"/>
        </w:tabs>
        <w:spacing w:before="0" w:after="0" w:line="274" w:lineRule="exact"/>
        <w:ind w:left="20" w:right="20" w:firstLine="720"/>
        <w:jc w:val="both"/>
      </w:pPr>
      <w:r>
        <w:t>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4C7CB1" w:rsidRDefault="0057591D" w:rsidP="0057591D">
      <w:pPr>
        <w:pStyle w:val="3"/>
        <w:numPr>
          <w:ilvl w:val="0"/>
          <w:numId w:val="27"/>
        </w:numPr>
        <w:shd w:val="clear" w:color="auto" w:fill="auto"/>
        <w:tabs>
          <w:tab w:val="left" w:pos="918"/>
        </w:tabs>
        <w:spacing w:before="0" w:after="0" w:line="274" w:lineRule="exact"/>
        <w:ind w:left="20" w:right="20" w:firstLine="720"/>
        <w:jc w:val="both"/>
      </w:pPr>
      <w:r>
        <w:t>выходные и входные отверстия трубопроводов диаметром 600 миллиметров и более должны быть закрыты.</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Концы кабельных линий при ликвидации закупориваются, газопроводы заглушаются, водонесущие трубопроводы так же заглушаются. Все выполненные работы отражаются на исполнительных чертежах в масштабе 1:500, экземпляр которых передается в Администрацию </w:t>
      </w:r>
      <w:r w:rsidR="00284A16">
        <w:t>Александровского сельского поселения</w:t>
      </w:r>
      <w:r>
        <w:t>.</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4C7CB1" w:rsidRDefault="0057591D" w:rsidP="0057591D">
      <w:pPr>
        <w:pStyle w:val="3"/>
        <w:numPr>
          <w:ilvl w:val="0"/>
          <w:numId w:val="27"/>
        </w:numPr>
        <w:shd w:val="clear" w:color="auto" w:fill="auto"/>
        <w:tabs>
          <w:tab w:val="left" w:pos="966"/>
        </w:tabs>
        <w:spacing w:before="0" w:after="0" w:line="274" w:lineRule="exact"/>
        <w:ind w:left="20" w:right="20" w:firstLine="720"/>
        <w:jc w:val="both"/>
      </w:pPr>
      <w:r>
        <w:t>место производства работ (фрагмент топографического плана территории с указанием места работ);</w:t>
      </w:r>
    </w:p>
    <w:p w:rsidR="004C7CB1" w:rsidRDefault="0057591D" w:rsidP="0057591D">
      <w:pPr>
        <w:pStyle w:val="3"/>
        <w:numPr>
          <w:ilvl w:val="0"/>
          <w:numId w:val="27"/>
        </w:numPr>
        <w:shd w:val="clear" w:color="auto" w:fill="auto"/>
        <w:tabs>
          <w:tab w:val="left" w:pos="956"/>
        </w:tabs>
        <w:spacing w:before="0" w:after="0" w:line="274" w:lineRule="exact"/>
        <w:ind w:left="20" w:right="20" w:firstLine="720"/>
        <w:jc w:val="both"/>
      </w:pPr>
      <w:r>
        <w:t>схема установки дорожных знаков, обеспечивающих безопасность движения транспорта и пешеходов в любое время суток;</w:t>
      </w:r>
    </w:p>
    <w:p w:rsidR="004C7CB1" w:rsidRDefault="0057591D" w:rsidP="0057591D">
      <w:pPr>
        <w:pStyle w:val="3"/>
        <w:numPr>
          <w:ilvl w:val="0"/>
          <w:numId w:val="27"/>
        </w:numPr>
        <w:shd w:val="clear" w:color="auto" w:fill="auto"/>
        <w:tabs>
          <w:tab w:val="left" w:pos="922"/>
        </w:tabs>
        <w:spacing w:before="0" w:after="0" w:line="274" w:lineRule="exact"/>
        <w:ind w:left="20" w:right="20" w:firstLine="720"/>
        <w:jc w:val="both"/>
      </w:pPr>
      <w:r>
        <w:t>зона ограждения места производства работ с условием безопасного движения транспорта и пешеходов;</w:t>
      </w:r>
    </w:p>
    <w:p w:rsidR="004C7CB1" w:rsidRDefault="0057591D" w:rsidP="0057591D">
      <w:pPr>
        <w:pStyle w:val="3"/>
        <w:numPr>
          <w:ilvl w:val="0"/>
          <w:numId w:val="27"/>
        </w:numPr>
        <w:shd w:val="clear" w:color="auto" w:fill="auto"/>
        <w:tabs>
          <w:tab w:val="left" w:pos="879"/>
        </w:tabs>
        <w:spacing w:before="0" w:after="0" w:line="274" w:lineRule="exact"/>
        <w:ind w:left="20" w:firstLine="720"/>
        <w:jc w:val="both"/>
      </w:pPr>
      <w:r>
        <w:t>ограждение красными световыми сигналами в темное время суток;</w:t>
      </w:r>
    </w:p>
    <w:p w:rsidR="004C7CB1" w:rsidRDefault="0057591D" w:rsidP="0057591D">
      <w:pPr>
        <w:pStyle w:val="3"/>
        <w:numPr>
          <w:ilvl w:val="0"/>
          <w:numId w:val="27"/>
        </w:numPr>
        <w:shd w:val="clear" w:color="auto" w:fill="auto"/>
        <w:tabs>
          <w:tab w:val="left" w:pos="937"/>
        </w:tabs>
        <w:spacing w:before="0" w:after="0" w:line="274" w:lineRule="exact"/>
        <w:ind w:left="20" w:right="20" w:firstLine="720"/>
        <w:jc w:val="both"/>
      </w:pPr>
      <w:r>
        <w:t>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4C7CB1" w:rsidRDefault="0057591D" w:rsidP="0057591D">
      <w:pPr>
        <w:pStyle w:val="3"/>
        <w:numPr>
          <w:ilvl w:val="0"/>
          <w:numId w:val="27"/>
        </w:numPr>
        <w:shd w:val="clear" w:color="auto" w:fill="auto"/>
        <w:tabs>
          <w:tab w:val="left" w:pos="922"/>
        </w:tabs>
        <w:spacing w:before="0" w:after="0" w:line="274" w:lineRule="exact"/>
        <w:ind w:left="20" w:right="20" w:firstLine="720"/>
        <w:jc w:val="both"/>
      </w:pPr>
      <w:r>
        <w:t>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4C7CB1" w:rsidRDefault="0057591D" w:rsidP="0057591D">
      <w:pPr>
        <w:pStyle w:val="3"/>
        <w:numPr>
          <w:ilvl w:val="0"/>
          <w:numId w:val="27"/>
        </w:numPr>
        <w:shd w:val="clear" w:color="auto" w:fill="auto"/>
        <w:tabs>
          <w:tab w:val="left" w:pos="946"/>
        </w:tabs>
        <w:spacing w:before="0" w:after="0" w:line="274" w:lineRule="exact"/>
        <w:ind w:left="20" w:right="20" w:firstLine="720"/>
        <w:jc w:val="both"/>
      </w:pPr>
      <w:r>
        <w:t>устройство надлежащей прочности мостиков с перилами и настилами через траншеи;</w:t>
      </w:r>
    </w:p>
    <w:p w:rsidR="004C7CB1" w:rsidRDefault="0057591D" w:rsidP="0057591D">
      <w:pPr>
        <w:pStyle w:val="3"/>
        <w:numPr>
          <w:ilvl w:val="0"/>
          <w:numId w:val="27"/>
        </w:numPr>
        <w:shd w:val="clear" w:color="auto" w:fill="auto"/>
        <w:tabs>
          <w:tab w:val="left" w:pos="879"/>
        </w:tabs>
        <w:spacing w:before="0" w:after="0" w:line="274" w:lineRule="exact"/>
        <w:ind w:left="20" w:firstLine="720"/>
        <w:jc w:val="both"/>
      </w:pPr>
      <w:r>
        <w:t>мероприятия по сохранности инженерных коммуникаций.</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 В ночное время неработающие машины и механизмы должны быть убраны с проезжей части дорог.</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На улицах, площадях и других благоустроенных территориях </w:t>
      </w:r>
      <w:r w:rsidR="00100DA2">
        <w:t>поселения</w:t>
      </w:r>
      <w:r>
        <w:t xml:space="preserve"> рытье траншей и котлованов производителем работ должно осуществляться с соблюдением следующих условий:</w:t>
      </w:r>
    </w:p>
    <w:p w:rsidR="004C7CB1" w:rsidRDefault="0057591D" w:rsidP="0057591D">
      <w:pPr>
        <w:pStyle w:val="3"/>
        <w:numPr>
          <w:ilvl w:val="0"/>
          <w:numId w:val="42"/>
        </w:numPr>
        <w:shd w:val="clear" w:color="auto" w:fill="auto"/>
        <w:tabs>
          <w:tab w:val="left" w:pos="1071"/>
        </w:tabs>
        <w:spacing w:before="0" w:after="0" w:line="274" w:lineRule="exact"/>
        <w:ind w:left="20" w:right="20" w:firstLine="720"/>
        <w:jc w:val="both"/>
      </w:pPr>
      <w:r>
        <w:t>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4C7CB1" w:rsidRDefault="0057591D" w:rsidP="0057591D">
      <w:pPr>
        <w:pStyle w:val="3"/>
        <w:numPr>
          <w:ilvl w:val="0"/>
          <w:numId w:val="42"/>
        </w:numPr>
        <w:shd w:val="clear" w:color="auto" w:fill="auto"/>
        <w:tabs>
          <w:tab w:val="left" w:pos="990"/>
        </w:tabs>
        <w:spacing w:before="0" w:after="0" w:line="274" w:lineRule="exact"/>
        <w:ind w:left="20" w:right="20" w:firstLine="720"/>
        <w:jc w:val="both"/>
      </w:pPr>
      <w:r>
        <w:t>материалы от выемки и строительные материалы, оборудование и техника должны находиться в пределах огражденной зоны р</w:t>
      </w:r>
      <w:r w:rsidR="00100DA2">
        <w:t>а</w:t>
      </w:r>
      <w:r>
        <w:t>бот.</w:t>
      </w:r>
    </w:p>
    <w:p w:rsidR="004C7CB1" w:rsidRDefault="0057591D" w:rsidP="0057591D">
      <w:pPr>
        <w:pStyle w:val="3"/>
        <w:numPr>
          <w:ilvl w:val="0"/>
          <w:numId w:val="2"/>
        </w:numPr>
        <w:shd w:val="clear" w:color="auto" w:fill="auto"/>
        <w:tabs>
          <w:tab w:val="left" w:pos="562"/>
        </w:tabs>
        <w:spacing w:before="0" w:after="0" w:line="274" w:lineRule="exact"/>
        <w:ind w:left="20" w:firstLine="720"/>
        <w:jc w:val="both"/>
      </w:pPr>
      <w:r>
        <w:lastRenderedPageBreak/>
        <w:t>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В случаях, когда производство работ связано с закрытием, изменением маршрутов пассажирского транспорта, производитель работ </w:t>
      </w:r>
      <w:r w:rsidR="00646B98">
        <w:t>должен</w:t>
      </w:r>
      <w:r>
        <w:t xml:space="preserve"> об этом заблаговременно известить Администрацию </w:t>
      </w:r>
      <w:r w:rsidR="009D6766">
        <w:t>Александровского сельского поселения</w:t>
      </w:r>
      <w:r>
        <w:t xml:space="preserve"> и информировать об этом население через средства массовой информации, с указанием сроков работ и зоны закрытия.</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Перед началом работ, связанных с разрытием дорог и тротуаров, производитель работ ставит в известность МО МВД России «Стрежевой» и совместно проверять на месте правильность организации мер по обеспечению безопасности движения транспортных средств и пешеходов.</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 xml:space="preserve">До начала производства земляных работ в зоне зеленых насаждений производители </w:t>
      </w:r>
      <w:r w:rsidR="000134D7">
        <w:t>согласовывают</w:t>
      </w:r>
      <w:r>
        <w:t xml:space="preserve"> планируемые работы с Администрацией </w:t>
      </w:r>
      <w:r w:rsidR="00FB4785">
        <w:t>поселения</w:t>
      </w:r>
      <w:r>
        <w:t>.</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Рытье траншей вблизи деревьев производится вручную (стенки траншей при необходимости раскрепляются).</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 на расстоянии не ближе 10 метров от деревьев и кустарников.</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сантиметров. Отметка восстанавливаемого газона должна быть ниже уровня бортового камня на 2 - 5 сантиметров.</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 xml:space="preserve">При ремонте действующих коммуникаций, в случае нахождения на трассе деревьев и кустарников вопрос об их пересадке или ликвидации решается комиссионно с участием представителей Администрации </w:t>
      </w:r>
      <w:r w:rsidR="00C833F9">
        <w:t>Александровского сельского поселения</w:t>
      </w:r>
      <w:r>
        <w:t>.</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 xml:space="preserve">Ответственность за повреждение существующих подземных коммуникаций </w:t>
      </w:r>
      <w:r>
        <w:lastRenderedPageBreak/>
        <w:t>несет производитель работ.</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Доставка материалов к месту работы разрешается не раньше чем за три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4C7CB1" w:rsidRDefault="0057591D" w:rsidP="0057591D">
      <w:pPr>
        <w:pStyle w:val="3"/>
        <w:numPr>
          <w:ilvl w:val="0"/>
          <w:numId w:val="2"/>
        </w:numPr>
        <w:shd w:val="clear" w:color="auto" w:fill="auto"/>
        <w:tabs>
          <w:tab w:val="left" w:pos="1278"/>
        </w:tabs>
        <w:spacing w:before="0" w:after="0" w:line="274" w:lineRule="exact"/>
        <w:ind w:left="20" w:firstLine="720"/>
        <w:jc w:val="both"/>
      </w:pPr>
      <w:r>
        <w:t>При производстве земляных работ запрещается:</w:t>
      </w:r>
    </w:p>
    <w:p w:rsidR="004C7CB1" w:rsidRDefault="0057591D" w:rsidP="0057591D">
      <w:pPr>
        <w:pStyle w:val="3"/>
        <w:numPr>
          <w:ilvl w:val="0"/>
          <w:numId w:val="43"/>
        </w:numPr>
        <w:shd w:val="clear" w:color="auto" w:fill="auto"/>
        <w:tabs>
          <w:tab w:val="left" w:pos="1028"/>
        </w:tabs>
        <w:spacing w:before="0" w:after="0" w:line="274" w:lineRule="exact"/>
        <w:ind w:left="20" w:right="20" w:firstLine="720"/>
        <w:jc w:val="both"/>
      </w:pPr>
      <w:r>
        <w:t>повреждение существующих подземных коммуникаций, зеленых насаждений и элементов благоустройства, не указанных в ордере;</w:t>
      </w:r>
    </w:p>
    <w:p w:rsidR="004C7CB1" w:rsidRDefault="0057591D" w:rsidP="0057591D">
      <w:pPr>
        <w:pStyle w:val="3"/>
        <w:numPr>
          <w:ilvl w:val="0"/>
          <w:numId w:val="43"/>
        </w:numPr>
        <w:shd w:val="clear" w:color="auto" w:fill="auto"/>
        <w:tabs>
          <w:tab w:val="left" w:pos="1076"/>
        </w:tabs>
        <w:spacing w:before="0" w:after="0" w:line="274" w:lineRule="exact"/>
        <w:ind w:left="20" w:right="20" w:firstLine="720"/>
        <w:jc w:val="both"/>
      </w:pPr>
      <w:r>
        <w:t>излишнее разрушение дорожных покрытий и ведение работ способами, не указанными при согласовании проекта и в разрешении;</w:t>
      </w:r>
    </w:p>
    <w:p w:rsidR="004C7CB1" w:rsidRDefault="0057591D" w:rsidP="0057591D">
      <w:pPr>
        <w:pStyle w:val="3"/>
        <w:numPr>
          <w:ilvl w:val="0"/>
          <w:numId w:val="43"/>
        </w:numPr>
        <w:shd w:val="clear" w:color="auto" w:fill="auto"/>
        <w:tabs>
          <w:tab w:val="left" w:pos="1018"/>
        </w:tabs>
        <w:spacing w:before="0" w:after="0" w:line="274" w:lineRule="exact"/>
        <w:ind w:left="20" w:right="20" w:firstLine="720"/>
        <w:jc w:val="both"/>
      </w:pPr>
      <w:r>
        <w:t>производить откачку воды из колодцев, траншей, котлованов непосредственно на проезжую часть дороги, исключая аварийные ситуации;</w:t>
      </w:r>
    </w:p>
    <w:p w:rsidR="004C7CB1" w:rsidRDefault="0057591D" w:rsidP="0057591D">
      <w:pPr>
        <w:pStyle w:val="3"/>
        <w:numPr>
          <w:ilvl w:val="0"/>
          <w:numId w:val="43"/>
        </w:numPr>
        <w:shd w:val="clear" w:color="auto" w:fill="auto"/>
        <w:tabs>
          <w:tab w:val="left" w:pos="1081"/>
        </w:tabs>
        <w:spacing w:before="0" w:after="0" w:line="274" w:lineRule="exact"/>
        <w:ind w:left="20" w:right="20" w:firstLine="720"/>
        <w:jc w:val="both"/>
      </w:pPr>
      <w:r>
        <w:t>оставление на проезжей части дороги, тротуарах и газонах строительных материалов, грунта;</w:t>
      </w:r>
    </w:p>
    <w:p w:rsidR="004C7CB1" w:rsidRDefault="0057591D" w:rsidP="0057591D">
      <w:pPr>
        <w:pStyle w:val="3"/>
        <w:numPr>
          <w:ilvl w:val="0"/>
          <w:numId w:val="43"/>
        </w:numPr>
        <w:shd w:val="clear" w:color="auto" w:fill="auto"/>
        <w:tabs>
          <w:tab w:val="left" w:pos="1095"/>
        </w:tabs>
        <w:spacing w:before="0" w:after="0" w:line="274" w:lineRule="exact"/>
        <w:ind w:left="20" w:right="20" w:firstLine="720"/>
        <w:jc w:val="both"/>
      </w:pPr>
      <w:r>
        <w:t>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4C7CB1" w:rsidRDefault="0057591D" w:rsidP="0057591D">
      <w:pPr>
        <w:pStyle w:val="3"/>
        <w:numPr>
          <w:ilvl w:val="0"/>
          <w:numId w:val="43"/>
        </w:numPr>
        <w:shd w:val="clear" w:color="auto" w:fill="auto"/>
        <w:tabs>
          <w:tab w:val="left" w:pos="999"/>
        </w:tabs>
        <w:spacing w:before="0" w:after="0" w:line="274" w:lineRule="exact"/>
        <w:ind w:left="20" w:firstLine="720"/>
        <w:jc w:val="both"/>
      </w:pPr>
      <w:r>
        <w:t>вырубка деревьев, кустарников и обнажение корней;</w:t>
      </w:r>
    </w:p>
    <w:p w:rsidR="004C7CB1" w:rsidRDefault="0057591D" w:rsidP="0057591D">
      <w:pPr>
        <w:pStyle w:val="3"/>
        <w:numPr>
          <w:ilvl w:val="0"/>
          <w:numId w:val="43"/>
        </w:numPr>
        <w:shd w:val="clear" w:color="auto" w:fill="auto"/>
        <w:tabs>
          <w:tab w:val="left" w:pos="1071"/>
        </w:tabs>
        <w:spacing w:before="0" w:after="0" w:line="274" w:lineRule="exact"/>
        <w:ind w:left="20" w:right="20" w:firstLine="720"/>
        <w:jc w:val="both"/>
      </w:pPr>
      <w:r>
        <w:t>занятие излишних площадей под складирование строительных материалов, грунта и ограждение мест производства работ сверх границ, указанных в ППР;</w:t>
      </w:r>
    </w:p>
    <w:p w:rsidR="004C7CB1" w:rsidRDefault="0057591D" w:rsidP="0057591D">
      <w:pPr>
        <w:pStyle w:val="3"/>
        <w:numPr>
          <w:ilvl w:val="0"/>
          <w:numId w:val="43"/>
        </w:numPr>
        <w:shd w:val="clear" w:color="auto" w:fill="auto"/>
        <w:tabs>
          <w:tab w:val="left" w:pos="1004"/>
        </w:tabs>
        <w:spacing w:before="0" w:after="0" w:line="274" w:lineRule="exact"/>
        <w:ind w:left="20" w:right="20" w:firstLine="720"/>
        <w:jc w:val="both"/>
      </w:pPr>
      <w:r>
        <w:t>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4C7CB1" w:rsidRDefault="0057591D" w:rsidP="0057591D">
      <w:pPr>
        <w:pStyle w:val="3"/>
        <w:numPr>
          <w:ilvl w:val="0"/>
          <w:numId w:val="43"/>
        </w:numPr>
        <w:shd w:val="clear" w:color="auto" w:fill="auto"/>
        <w:tabs>
          <w:tab w:val="left" w:pos="990"/>
        </w:tabs>
        <w:spacing w:before="0" w:after="0" w:line="274" w:lineRule="exact"/>
        <w:ind w:left="20" w:right="20" w:firstLine="720"/>
        <w:jc w:val="both"/>
      </w:pPr>
      <w:r>
        <w:t xml:space="preserve">передвижение в местах ведения работ и по улицам </w:t>
      </w:r>
      <w:r w:rsidR="00C833F9">
        <w:t>поселения</w:t>
      </w:r>
      <w:r>
        <w:t xml:space="preserve"> тракторов и машин на гусеничном ходу;</w:t>
      </w:r>
    </w:p>
    <w:p w:rsidR="004C7CB1" w:rsidRDefault="0057591D" w:rsidP="0057591D">
      <w:pPr>
        <w:pStyle w:val="3"/>
        <w:numPr>
          <w:ilvl w:val="0"/>
          <w:numId w:val="43"/>
        </w:numPr>
        <w:shd w:val="clear" w:color="auto" w:fill="auto"/>
        <w:tabs>
          <w:tab w:val="left" w:pos="1182"/>
        </w:tabs>
        <w:spacing w:before="0" w:after="0" w:line="274" w:lineRule="exact"/>
        <w:ind w:left="20" w:right="20" w:firstLine="720"/>
        <w:jc w:val="both"/>
      </w:pPr>
      <w:r>
        <w:t xml:space="preserve">вынос грязи на улицы </w:t>
      </w:r>
      <w:r w:rsidR="00C833F9">
        <w:t>поселения</w:t>
      </w:r>
      <w:r>
        <w:t xml:space="preserve"> машинами, механизмами и иной техникой с территории производства работ.</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При организации строительных и ремонтных работ на территории </w:t>
      </w:r>
      <w:r w:rsidR="00C833F9">
        <w:t>поселения</w:t>
      </w:r>
      <w:r>
        <w:t xml:space="preserve"> с целью предотвращения выноса грязи на улицы и дороги, строительные площадки должны быть оборудованы выездами из гравийно-песчаной смеси, из щебня или дорожных плит, а также установками для обмыва колес автотранспорта.</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предоставить в Администрацию исполнительную топографическую съемку инженерных коммуникаций.</w:t>
      </w:r>
    </w:p>
    <w:p w:rsidR="004C7CB1" w:rsidRDefault="0057591D" w:rsidP="0057591D">
      <w:pPr>
        <w:pStyle w:val="3"/>
        <w:numPr>
          <w:ilvl w:val="0"/>
          <w:numId w:val="2"/>
        </w:numPr>
        <w:shd w:val="clear" w:color="auto" w:fill="auto"/>
        <w:tabs>
          <w:tab w:val="left" w:pos="1278"/>
        </w:tabs>
        <w:spacing w:before="0" w:after="0" w:line="274" w:lineRule="exact"/>
        <w:ind w:left="20" w:right="20" w:firstLine="720"/>
        <w:jc w:val="both"/>
      </w:pPr>
      <w:r>
        <w:t>Производитель работ после раскопки до полного восстановления благоустройства содерж</w:t>
      </w:r>
      <w:r w:rsidR="000134D7">
        <w:t>ит</w:t>
      </w:r>
      <w:r>
        <w:t xml:space="preserve"> соответствующую территорию в безопасном состоянии.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Организации, принимающие в постоянную эксплуатацию подземные сети, </w:t>
      </w:r>
      <w:r w:rsidR="001D4B26">
        <w:t>должны</w:t>
      </w:r>
      <w:r>
        <w:t xml:space="preserve">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пяти лет после проведения ремонтно-восстановительных работ, подлежат устранению организациями, получившими р</w:t>
      </w:r>
      <w:r w:rsidR="00C833F9">
        <w:t>азрешение на производство работ</w:t>
      </w:r>
      <w:r>
        <w:t>.</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4C7CB1" w:rsidRDefault="0057591D" w:rsidP="0057591D">
      <w:pPr>
        <w:pStyle w:val="22"/>
        <w:keepNext/>
        <w:keepLines/>
        <w:numPr>
          <w:ilvl w:val="0"/>
          <w:numId w:val="1"/>
        </w:numPr>
        <w:shd w:val="clear" w:color="auto" w:fill="auto"/>
        <w:tabs>
          <w:tab w:val="left" w:pos="785"/>
        </w:tabs>
        <w:spacing w:before="0" w:after="244" w:line="278" w:lineRule="exact"/>
        <w:ind w:left="1360" w:right="440" w:hanging="940"/>
        <w:jc w:val="left"/>
      </w:pPr>
      <w:bookmarkStart w:id="25" w:name="bookmark25"/>
      <w:r>
        <w:lastRenderedPageBreak/>
        <w:t>Общие требования к размещению и содержанию рекламных конструкций, а также к размещению информационно-печатной продукции</w:t>
      </w:r>
      <w:bookmarkEnd w:id="25"/>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Размещение на территории </w:t>
      </w:r>
      <w:r w:rsidR="00722B04">
        <w:t>Александровского сельского поселения</w:t>
      </w:r>
      <w:r>
        <w:t xml:space="preserve"> рекламных конструкций осуществляется в соответствии с Федерал</w:t>
      </w:r>
      <w:r w:rsidR="00722B04">
        <w:t xml:space="preserve">ьным законом 38-ФЗ «О рекламе» </w:t>
      </w:r>
      <w:r>
        <w:t>и настоящими Правилами.</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 xml:space="preserve">При размещении рекламной конструкции владельцы рекламных конструкций </w:t>
      </w:r>
      <w:r w:rsidR="009C60AD">
        <w:t>руководствуются</w:t>
      </w:r>
      <w:r>
        <w:t xml:space="preserve"> следующими требованиями к рекламным конструкциям:</w:t>
      </w:r>
    </w:p>
    <w:p w:rsidR="004C7CB1" w:rsidRDefault="0057591D" w:rsidP="0057591D">
      <w:pPr>
        <w:pStyle w:val="3"/>
        <w:numPr>
          <w:ilvl w:val="0"/>
          <w:numId w:val="44"/>
        </w:numPr>
        <w:shd w:val="clear" w:color="auto" w:fill="auto"/>
        <w:tabs>
          <w:tab w:val="left" w:pos="975"/>
        </w:tabs>
        <w:spacing w:before="0" w:after="0" w:line="274" w:lineRule="exact"/>
        <w:ind w:left="20" w:firstLine="720"/>
        <w:jc w:val="both"/>
      </w:pPr>
      <w:r>
        <w:t>рекламные конструкции должны быть оборудованы системой подсветки;</w:t>
      </w:r>
    </w:p>
    <w:p w:rsidR="004C7CB1" w:rsidRDefault="0057591D">
      <w:pPr>
        <w:pStyle w:val="3"/>
        <w:shd w:val="clear" w:color="auto" w:fill="auto"/>
        <w:tabs>
          <w:tab w:val="left" w:pos="1095"/>
        </w:tabs>
        <w:spacing w:before="0" w:after="0" w:line="274" w:lineRule="exact"/>
        <w:ind w:left="20" w:right="20" w:firstLine="720"/>
        <w:jc w:val="both"/>
      </w:pPr>
      <w:r>
        <w:t>а)</w:t>
      </w:r>
      <w:r>
        <w:tab/>
        <w:t>освещенность рекламного изображения должна быть достаточна для его восприятия в темное время суток;</w:t>
      </w:r>
    </w:p>
    <w:p w:rsidR="004C7CB1" w:rsidRDefault="0057591D">
      <w:pPr>
        <w:pStyle w:val="3"/>
        <w:shd w:val="clear" w:color="auto" w:fill="auto"/>
        <w:tabs>
          <w:tab w:val="left" w:pos="999"/>
        </w:tabs>
        <w:spacing w:before="0" w:after="0" w:line="274" w:lineRule="exact"/>
        <w:ind w:left="20" w:right="20" w:firstLine="720"/>
        <w:jc w:val="both"/>
      </w:pPr>
      <w:r>
        <w:t>б)</w:t>
      </w:r>
      <w:r>
        <w:tab/>
        <w:t>уличное освещение или отраженный свет не должны использоваться в качестве источника освещения рекламной конструкции;</w:t>
      </w:r>
    </w:p>
    <w:p w:rsidR="004C7CB1" w:rsidRDefault="0057591D">
      <w:pPr>
        <w:pStyle w:val="3"/>
        <w:shd w:val="clear" w:color="auto" w:fill="auto"/>
        <w:tabs>
          <w:tab w:val="left" w:pos="990"/>
        </w:tabs>
        <w:spacing w:before="0" w:after="0" w:line="274" w:lineRule="exact"/>
        <w:ind w:left="20" w:right="20" w:firstLine="720"/>
        <w:jc w:val="both"/>
      </w:pPr>
      <w:r>
        <w:t>в)</w:t>
      </w:r>
      <w:r>
        <w:tab/>
        <w:t>время работы подсветки рекламных конструкций должно совпадать со временем работы уличного освещения;</w:t>
      </w:r>
    </w:p>
    <w:p w:rsidR="004C7CB1" w:rsidRDefault="0057591D">
      <w:pPr>
        <w:pStyle w:val="3"/>
        <w:shd w:val="clear" w:color="auto" w:fill="auto"/>
        <w:tabs>
          <w:tab w:val="left" w:pos="994"/>
        </w:tabs>
        <w:spacing w:before="0" w:after="0" w:line="274" w:lineRule="exact"/>
        <w:ind w:left="20" w:right="20" w:firstLine="720"/>
        <w:jc w:val="both"/>
      </w:pPr>
      <w:r>
        <w:t>г)</w:t>
      </w:r>
      <w:r>
        <w:tab/>
        <w:t>допускается установка следующих рекламных конструкций, не оборудованных подсветкой: настенных панно,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4C7CB1" w:rsidRDefault="0057591D" w:rsidP="0057591D">
      <w:pPr>
        <w:pStyle w:val="3"/>
        <w:numPr>
          <w:ilvl w:val="0"/>
          <w:numId w:val="44"/>
        </w:numPr>
        <w:shd w:val="clear" w:color="auto" w:fill="auto"/>
        <w:tabs>
          <w:tab w:val="left" w:pos="1057"/>
        </w:tabs>
        <w:spacing w:before="0" w:after="0" w:line="274" w:lineRule="exact"/>
        <w:ind w:left="20" w:right="20" w:firstLine="720"/>
        <w:jc w:val="both"/>
      </w:pPr>
      <w:r>
        <w:t>на крышах зданий и сооружений должны устанавливаться только световые рекламные конструкции;</w:t>
      </w:r>
    </w:p>
    <w:p w:rsidR="004C7CB1" w:rsidRDefault="00722B04">
      <w:pPr>
        <w:pStyle w:val="3"/>
        <w:shd w:val="clear" w:color="auto" w:fill="auto"/>
        <w:spacing w:before="0" w:after="0" w:line="274" w:lineRule="exact"/>
        <w:ind w:left="20" w:right="20" w:firstLine="720"/>
        <w:jc w:val="both"/>
      </w:pPr>
      <w:r>
        <w:t>3</w:t>
      </w:r>
      <w:r w:rsidR="0057591D">
        <w:t>) наземные рекламные конструкции не должны быть односторонними, за исключением тех случаев, когда восприятие одной из сторон конструкции невозможно из- за наличия естественных или искусственных препятствий;</w:t>
      </w:r>
    </w:p>
    <w:p w:rsidR="004C7CB1" w:rsidRDefault="0057591D" w:rsidP="0057591D">
      <w:pPr>
        <w:pStyle w:val="3"/>
        <w:numPr>
          <w:ilvl w:val="0"/>
          <w:numId w:val="5"/>
        </w:numPr>
        <w:shd w:val="clear" w:color="auto" w:fill="auto"/>
        <w:tabs>
          <w:tab w:val="left" w:pos="1033"/>
        </w:tabs>
        <w:spacing w:before="0" w:after="0" w:line="274" w:lineRule="exact"/>
        <w:ind w:left="20" w:right="20" w:firstLine="720"/>
        <w:jc w:val="both"/>
      </w:pPr>
      <w:r>
        <w:t>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4C7CB1" w:rsidRDefault="0057591D" w:rsidP="0057591D">
      <w:pPr>
        <w:pStyle w:val="3"/>
        <w:numPr>
          <w:ilvl w:val="0"/>
          <w:numId w:val="45"/>
        </w:numPr>
        <w:shd w:val="clear" w:color="auto" w:fill="auto"/>
        <w:tabs>
          <w:tab w:val="left" w:pos="841"/>
        </w:tabs>
        <w:spacing w:before="0" w:after="0" w:line="274" w:lineRule="exact"/>
        <w:ind w:left="20" w:right="20" w:firstLine="720"/>
        <w:jc w:val="both"/>
      </w:pPr>
      <w:r>
        <w:t>) рекламные конструкции, вывески нескольких организаций, располагаемые в пределах одного фасада, должны размещаться на одном уровне, с применением единого графического и шрифтового стиля изображения, иметь одинаковую высоту лицевой панели, отступать на равное расстояние от плоскости фасада;</w:t>
      </w:r>
    </w:p>
    <w:p w:rsidR="004C7CB1" w:rsidRDefault="0057591D" w:rsidP="0057591D">
      <w:pPr>
        <w:pStyle w:val="3"/>
        <w:numPr>
          <w:ilvl w:val="0"/>
          <w:numId w:val="33"/>
        </w:numPr>
        <w:shd w:val="clear" w:color="auto" w:fill="auto"/>
        <w:tabs>
          <w:tab w:val="left" w:pos="1071"/>
        </w:tabs>
        <w:spacing w:before="0" w:after="0" w:line="274" w:lineRule="exact"/>
        <w:ind w:left="20" w:right="20" w:firstLine="720"/>
        <w:jc w:val="both"/>
      </w:pPr>
      <w:r>
        <w:t>не допускается провисание баннеров, а также монтажного шнура. Данные недостатки должны быть устранены владельцем рекламной конструкции непосредственно после их обнаружения.</w:t>
      </w:r>
    </w:p>
    <w:p w:rsidR="004C7CB1" w:rsidRDefault="0057591D" w:rsidP="0057591D">
      <w:pPr>
        <w:pStyle w:val="3"/>
        <w:numPr>
          <w:ilvl w:val="0"/>
          <w:numId w:val="33"/>
        </w:numPr>
        <w:shd w:val="clear" w:color="auto" w:fill="auto"/>
        <w:tabs>
          <w:tab w:val="left" w:pos="1182"/>
        </w:tabs>
        <w:spacing w:before="0" w:after="0" w:line="274" w:lineRule="exact"/>
        <w:ind w:left="20" w:right="20" w:firstLine="720"/>
        <w:jc w:val="both"/>
      </w:pPr>
      <w:r>
        <w:t xml:space="preserve">в целях обеспечения безопасной эксплуатации владельцы рекламных конструкций с периодичностью не реже одного раза в год </w:t>
      </w:r>
      <w:r w:rsidR="009C60AD">
        <w:t>производят</w:t>
      </w:r>
      <w:r>
        <w:t xml:space="preserve"> проверку технического состояния установленных рекламных конструкций. Во время проверки оцениваются: возможные изменения в геометрии конструкции, деформации несущих элементов конструкции; степень затяжки и состояние узлов крепления (соединения), состояние сварных соединений; оценка степени коррозионных повреждений, состояние антикоррозионного покрытия; наличие механических повреждений элементов конструкции, степень повреждения бетонных и железобетонных изделий (при наличии); устойчивость рекламной конструкции к действию ветровых нагрузок.</w:t>
      </w:r>
    </w:p>
    <w:p w:rsidR="004C7CB1" w:rsidRDefault="0057591D" w:rsidP="0057591D">
      <w:pPr>
        <w:pStyle w:val="3"/>
        <w:numPr>
          <w:ilvl w:val="0"/>
          <w:numId w:val="33"/>
        </w:numPr>
        <w:shd w:val="clear" w:color="auto" w:fill="auto"/>
        <w:tabs>
          <w:tab w:val="left" w:pos="1090"/>
        </w:tabs>
        <w:spacing w:before="0" w:after="0" w:line="274" w:lineRule="exact"/>
        <w:ind w:left="20" w:right="20" w:firstLine="720"/>
        <w:jc w:val="both"/>
      </w:pPr>
      <w:r>
        <w:t>при установке, обслуживании и эксплуатации рекламных конструкций не должны нарушаться прочностные характеристики несущих элементов объекта недвижимости, к которому она присоединяется, затруднять или делать невозможным функционирование объектов инженерной инфраструктуры, подвергаться разрушению декоративные и другие элементы здания;</w:t>
      </w:r>
    </w:p>
    <w:p w:rsidR="004C7CB1" w:rsidRDefault="0057591D" w:rsidP="0057591D">
      <w:pPr>
        <w:pStyle w:val="3"/>
        <w:numPr>
          <w:ilvl w:val="0"/>
          <w:numId w:val="33"/>
        </w:numPr>
        <w:shd w:val="clear" w:color="auto" w:fill="auto"/>
        <w:tabs>
          <w:tab w:val="left" w:pos="990"/>
        </w:tabs>
        <w:spacing w:before="0" w:after="0" w:line="274" w:lineRule="exact"/>
        <w:ind w:left="20" w:right="20" w:firstLine="720"/>
        <w:jc w:val="both"/>
      </w:pPr>
      <w:r>
        <w:t>рекламные конструкции на фасадах зданий и сооружений должны размещаться в соответствии с утвержденным в установленном порядке паспортом фасада здания, сооружения.</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 xml:space="preserve">Требования к рекламным конструкциям отдельных видов, связанные с сохранением сложившегося внешнего архитектурно-художественного облика </w:t>
      </w:r>
      <w:r>
        <w:lastRenderedPageBreak/>
        <w:t xml:space="preserve">муниципального образования </w:t>
      </w:r>
      <w:r w:rsidR="00722B04">
        <w:t>Александровское сельское поселение</w:t>
      </w:r>
      <w:r>
        <w:t>:</w:t>
      </w:r>
    </w:p>
    <w:p w:rsidR="004C7CB1" w:rsidRDefault="0057591D" w:rsidP="0057591D">
      <w:pPr>
        <w:pStyle w:val="3"/>
        <w:numPr>
          <w:ilvl w:val="0"/>
          <w:numId w:val="46"/>
        </w:numPr>
        <w:shd w:val="clear" w:color="auto" w:fill="auto"/>
        <w:tabs>
          <w:tab w:val="left" w:pos="960"/>
        </w:tabs>
        <w:spacing w:before="0" w:after="0" w:line="274" w:lineRule="exact"/>
        <w:ind w:left="20" w:firstLine="700"/>
        <w:jc w:val="both"/>
      </w:pPr>
      <w:r>
        <w:t>настенные панно:</w:t>
      </w:r>
    </w:p>
    <w:p w:rsidR="004C7CB1" w:rsidRDefault="0057591D">
      <w:pPr>
        <w:pStyle w:val="3"/>
        <w:shd w:val="clear" w:color="auto" w:fill="auto"/>
        <w:tabs>
          <w:tab w:val="left" w:pos="1028"/>
        </w:tabs>
        <w:spacing w:before="0" w:after="0" w:line="274" w:lineRule="exact"/>
        <w:ind w:left="20" w:right="20" w:firstLine="700"/>
        <w:jc w:val="both"/>
      </w:pPr>
      <w:r>
        <w:t>а)</w:t>
      </w:r>
      <w:r>
        <w:tab/>
        <w:t>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4C7CB1" w:rsidRDefault="0057591D" w:rsidP="0057591D">
      <w:pPr>
        <w:pStyle w:val="3"/>
        <w:numPr>
          <w:ilvl w:val="0"/>
          <w:numId w:val="46"/>
        </w:numPr>
        <w:shd w:val="clear" w:color="auto" w:fill="auto"/>
        <w:tabs>
          <w:tab w:val="left" w:pos="984"/>
        </w:tabs>
        <w:spacing w:before="0" w:after="0" w:line="274" w:lineRule="exact"/>
        <w:ind w:left="20" w:firstLine="700"/>
        <w:jc w:val="both"/>
      </w:pPr>
      <w:r>
        <w:t>наземные рекламные конструкции:</w:t>
      </w:r>
    </w:p>
    <w:p w:rsidR="004C7CB1" w:rsidRDefault="0057591D">
      <w:pPr>
        <w:pStyle w:val="3"/>
        <w:shd w:val="clear" w:color="auto" w:fill="auto"/>
        <w:spacing w:before="0" w:after="0" w:line="274" w:lineRule="exact"/>
        <w:ind w:left="20" w:right="20" w:firstLine="700"/>
        <w:jc w:val="both"/>
      </w:pPr>
      <w:r>
        <w:t xml:space="preserve">наземные рекламные конструкции формата </w:t>
      </w:r>
      <w:r w:rsidRPr="00627944">
        <w:t>3</w:t>
      </w:r>
      <w:r>
        <w:rPr>
          <w:lang w:val="en-US"/>
        </w:rPr>
        <w:t>x</w:t>
      </w:r>
      <w:r w:rsidRPr="00627944">
        <w:t xml:space="preserve">6 </w:t>
      </w:r>
      <w:r>
        <w:t>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w:t>
      </w:r>
    </w:p>
    <w:p w:rsidR="004C7CB1" w:rsidRDefault="0057591D" w:rsidP="0057591D">
      <w:pPr>
        <w:pStyle w:val="3"/>
        <w:numPr>
          <w:ilvl w:val="0"/>
          <w:numId w:val="46"/>
        </w:numPr>
        <w:shd w:val="clear" w:color="auto" w:fill="auto"/>
        <w:tabs>
          <w:tab w:val="left" w:pos="979"/>
        </w:tabs>
        <w:spacing w:before="0" w:after="0" w:line="274" w:lineRule="exact"/>
        <w:ind w:left="20" w:firstLine="700"/>
        <w:jc w:val="both"/>
      </w:pPr>
      <w:r>
        <w:t>растяжки:</w:t>
      </w:r>
    </w:p>
    <w:p w:rsidR="004C7CB1" w:rsidRDefault="0057591D">
      <w:pPr>
        <w:pStyle w:val="3"/>
        <w:shd w:val="clear" w:color="auto" w:fill="auto"/>
        <w:tabs>
          <w:tab w:val="left" w:pos="960"/>
        </w:tabs>
        <w:spacing w:before="0" w:after="0" w:line="274" w:lineRule="exact"/>
        <w:ind w:left="20" w:firstLine="700"/>
        <w:jc w:val="both"/>
      </w:pPr>
      <w:r>
        <w:t>а)</w:t>
      </w:r>
      <w:r>
        <w:tab/>
        <w:t>растяжки не должны размещаться на опорах освещения;</w:t>
      </w:r>
    </w:p>
    <w:p w:rsidR="004C7CB1" w:rsidRDefault="0057591D">
      <w:pPr>
        <w:pStyle w:val="3"/>
        <w:shd w:val="clear" w:color="auto" w:fill="auto"/>
        <w:tabs>
          <w:tab w:val="left" w:pos="974"/>
        </w:tabs>
        <w:spacing w:before="0" w:after="0" w:line="274" w:lineRule="exact"/>
        <w:ind w:left="20" w:firstLine="700"/>
        <w:jc w:val="both"/>
      </w:pPr>
      <w:r>
        <w:t>б)</w:t>
      </w:r>
      <w:r>
        <w:tab/>
        <w:t>между двумя опорами не должно размещаться более одной растяжки;</w:t>
      </w:r>
    </w:p>
    <w:p w:rsidR="004C7CB1" w:rsidRDefault="0057591D">
      <w:pPr>
        <w:pStyle w:val="3"/>
        <w:shd w:val="clear" w:color="auto" w:fill="auto"/>
        <w:tabs>
          <w:tab w:val="left" w:pos="1110"/>
        </w:tabs>
        <w:spacing w:before="0" w:after="0" w:line="274" w:lineRule="exact"/>
        <w:ind w:left="20" w:right="20" w:firstLine="700"/>
        <w:jc w:val="both"/>
      </w:pPr>
      <w:r>
        <w:t>в)</w:t>
      </w:r>
      <w:r>
        <w:tab/>
        <w:t>для крепления рекламных растяжек должны использоваться устройства, конструктивно предназначенные для этого;</w:t>
      </w:r>
    </w:p>
    <w:p w:rsidR="004C7CB1" w:rsidRDefault="0057591D">
      <w:pPr>
        <w:pStyle w:val="3"/>
        <w:shd w:val="clear" w:color="auto" w:fill="auto"/>
        <w:tabs>
          <w:tab w:val="left" w:pos="1009"/>
        </w:tabs>
        <w:spacing w:before="0" w:after="0" w:line="274" w:lineRule="exact"/>
        <w:ind w:left="20" w:right="20" w:firstLine="700"/>
        <w:jc w:val="both"/>
      </w:pPr>
      <w:r>
        <w:t>г)</w:t>
      </w:r>
      <w:r>
        <w:tab/>
        <w:t>расстояние между двумя растяжками, размещенными параллельно друг другу, должно быть не менее 75 метров;</w:t>
      </w:r>
    </w:p>
    <w:p w:rsidR="004C7CB1" w:rsidRDefault="0057591D">
      <w:pPr>
        <w:pStyle w:val="3"/>
        <w:shd w:val="clear" w:color="auto" w:fill="auto"/>
        <w:tabs>
          <w:tab w:val="left" w:pos="974"/>
        </w:tabs>
        <w:spacing w:before="0" w:after="0" w:line="274" w:lineRule="exact"/>
        <w:ind w:left="20" w:firstLine="700"/>
        <w:jc w:val="both"/>
      </w:pPr>
      <w:r>
        <w:t>д)</w:t>
      </w:r>
      <w:r>
        <w:tab/>
        <w:t>тросовая система растяжки и элементы ее крепления не должны провисать;</w:t>
      </w:r>
    </w:p>
    <w:p w:rsidR="004C7CB1" w:rsidRDefault="0057591D">
      <w:pPr>
        <w:pStyle w:val="3"/>
        <w:shd w:val="clear" w:color="auto" w:fill="auto"/>
        <w:tabs>
          <w:tab w:val="left" w:pos="1076"/>
        </w:tabs>
        <w:spacing w:before="0" w:after="0" w:line="274" w:lineRule="exact"/>
        <w:ind w:left="20" w:right="20" w:firstLine="700"/>
        <w:jc w:val="both"/>
      </w:pPr>
      <w:r>
        <w:t>е)</w:t>
      </w:r>
      <w:r>
        <w:tab/>
        <w:t>расстояние от поверхности земли до нижней кромки полотна рекламной растяжки должно быть не менее 5 метров;</w:t>
      </w:r>
    </w:p>
    <w:p w:rsidR="004C7CB1" w:rsidRDefault="0057591D" w:rsidP="0057591D">
      <w:pPr>
        <w:pStyle w:val="3"/>
        <w:numPr>
          <w:ilvl w:val="0"/>
          <w:numId w:val="46"/>
        </w:numPr>
        <w:shd w:val="clear" w:color="auto" w:fill="auto"/>
        <w:tabs>
          <w:tab w:val="left" w:pos="984"/>
        </w:tabs>
        <w:spacing w:before="0" w:after="0" w:line="274" w:lineRule="exact"/>
        <w:ind w:left="20" w:firstLine="700"/>
        <w:jc w:val="both"/>
      </w:pPr>
      <w:r>
        <w:t>крышные установки:</w:t>
      </w:r>
    </w:p>
    <w:p w:rsidR="004C7CB1" w:rsidRDefault="0057591D">
      <w:pPr>
        <w:pStyle w:val="3"/>
        <w:shd w:val="clear" w:color="auto" w:fill="auto"/>
        <w:spacing w:before="0" w:after="0" w:line="274" w:lineRule="exact"/>
        <w:ind w:left="20" w:right="20" w:firstLine="700"/>
        <w:jc w:val="both"/>
      </w:pPr>
      <w: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4C7CB1" w:rsidRDefault="0057591D">
      <w:pPr>
        <w:pStyle w:val="3"/>
        <w:shd w:val="clear" w:color="auto" w:fill="auto"/>
        <w:tabs>
          <w:tab w:val="left" w:pos="985"/>
        </w:tabs>
        <w:spacing w:before="0" w:after="0" w:line="274" w:lineRule="exact"/>
        <w:ind w:left="20" w:right="20" w:firstLine="700"/>
        <w:jc w:val="both"/>
      </w:pPr>
      <w:r>
        <w:t>а)</w:t>
      </w:r>
      <w:r>
        <w:tab/>
        <w:t>не более одной шестой части от высоты фасада при высоте здания от цоколя до кровли до 15 метров, со стороны которого размещается конструкция;</w:t>
      </w:r>
    </w:p>
    <w:p w:rsidR="004C7CB1" w:rsidRDefault="0057591D">
      <w:pPr>
        <w:pStyle w:val="3"/>
        <w:shd w:val="clear" w:color="auto" w:fill="auto"/>
        <w:tabs>
          <w:tab w:val="left" w:pos="999"/>
        </w:tabs>
        <w:spacing w:before="0" w:after="0" w:line="274" w:lineRule="exact"/>
        <w:ind w:left="20" w:right="20" w:firstLine="700"/>
        <w:jc w:val="both"/>
      </w:pPr>
      <w:r>
        <w:t>б)</w:t>
      </w:r>
      <w:r>
        <w:tab/>
        <w:t>не более одной восьмой части от высоты фасада при высоте здания от цоколя до кровли от 15 метров до 50 метров, со стороны которого размещается конструкция;</w:t>
      </w:r>
    </w:p>
    <w:p w:rsidR="004C7CB1" w:rsidRDefault="0057591D">
      <w:pPr>
        <w:pStyle w:val="3"/>
        <w:shd w:val="clear" w:color="auto" w:fill="auto"/>
        <w:tabs>
          <w:tab w:val="left" w:pos="999"/>
        </w:tabs>
        <w:spacing w:before="0" w:after="0" w:line="274" w:lineRule="exact"/>
        <w:ind w:left="20" w:right="20" w:firstLine="700"/>
        <w:jc w:val="both"/>
      </w:pPr>
      <w:r>
        <w:t>в)</w:t>
      </w:r>
      <w:r>
        <w:tab/>
        <w:t>не более одной десятой части высоты фасада здания от цоколя до кровли от 50 метров и более.</w:t>
      </w:r>
    </w:p>
    <w:p w:rsidR="004C7CB1" w:rsidRDefault="0057591D">
      <w:pPr>
        <w:pStyle w:val="3"/>
        <w:shd w:val="clear" w:color="auto" w:fill="auto"/>
        <w:spacing w:before="0" w:after="0" w:line="274" w:lineRule="exact"/>
        <w:ind w:left="20" w:right="20" w:firstLine="700"/>
        <w:jc w:val="both"/>
      </w:pPr>
      <w:r>
        <w:t>Расчет высоты крышной рекламной конструкции производится от нижнего края информационного поля до верхнего края информационного поля.</w:t>
      </w:r>
    </w:p>
    <w:p w:rsidR="004C7CB1" w:rsidRDefault="0057591D">
      <w:pPr>
        <w:pStyle w:val="3"/>
        <w:shd w:val="clear" w:color="auto" w:fill="auto"/>
        <w:spacing w:before="0" w:after="0" w:line="274" w:lineRule="exact"/>
        <w:ind w:left="20" w:right="20" w:firstLine="700"/>
        <w:jc w:val="both"/>
      </w:pPr>
      <w: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4C7CB1" w:rsidRDefault="0057591D">
      <w:pPr>
        <w:pStyle w:val="3"/>
        <w:shd w:val="clear" w:color="auto" w:fill="auto"/>
        <w:spacing w:before="0" w:after="0" w:line="274" w:lineRule="exact"/>
        <w:ind w:left="20" w:right="20" w:firstLine="700"/>
        <w:jc w:val="both"/>
      </w:pPr>
      <w:r>
        <w:rPr>
          <w:rStyle w:val="23"/>
        </w:rPr>
        <w:t>Крышные рекламные конструкции должны иметь средства пожаротушения, систему аварийного отключения от сети электропитания.</w:t>
      </w:r>
    </w:p>
    <w:p w:rsidR="004C7CB1" w:rsidRDefault="0057591D">
      <w:pPr>
        <w:pStyle w:val="3"/>
        <w:shd w:val="clear" w:color="auto" w:fill="auto"/>
        <w:spacing w:before="0" w:after="0" w:line="274" w:lineRule="exact"/>
        <w:ind w:left="20" w:right="20" w:firstLine="700"/>
        <w:jc w:val="both"/>
      </w:pPr>
      <w: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4C7CB1" w:rsidRDefault="0057591D" w:rsidP="0057591D">
      <w:pPr>
        <w:pStyle w:val="3"/>
        <w:numPr>
          <w:ilvl w:val="0"/>
          <w:numId w:val="46"/>
        </w:numPr>
        <w:shd w:val="clear" w:color="auto" w:fill="auto"/>
        <w:tabs>
          <w:tab w:val="left" w:pos="1028"/>
        </w:tabs>
        <w:spacing w:before="0" w:after="0" w:line="274" w:lineRule="exact"/>
        <w:ind w:left="20" w:right="20" w:firstLine="700"/>
        <w:jc w:val="both"/>
      </w:pPr>
      <w:r>
        <w:t xml:space="preserve">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w:t>
      </w:r>
      <w:r>
        <w:lastRenderedPageBreak/>
        <w:t>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w:t>
      </w:r>
    </w:p>
    <w:p w:rsidR="004C7CB1" w:rsidRDefault="0057591D">
      <w:pPr>
        <w:pStyle w:val="3"/>
        <w:shd w:val="clear" w:color="auto" w:fill="auto"/>
        <w:spacing w:before="0" w:after="0" w:line="274" w:lineRule="exact"/>
        <w:ind w:left="20" w:firstLine="0"/>
      </w:pPr>
      <w:r>
        <w:t>осуществляется деятельность организации изготовителя (исполнителя, продавца).</w:t>
      </w:r>
    </w:p>
    <w:p w:rsidR="004C7CB1" w:rsidRDefault="0057591D">
      <w:pPr>
        <w:pStyle w:val="3"/>
        <w:shd w:val="clear" w:color="auto" w:fill="auto"/>
        <w:spacing w:before="0" w:after="0" w:line="274" w:lineRule="exact"/>
        <w:ind w:left="20" w:right="20" w:firstLine="720"/>
        <w:jc w:val="both"/>
      </w:pPr>
      <w: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
    <w:p w:rsidR="004C7CB1" w:rsidRDefault="0057591D">
      <w:pPr>
        <w:pStyle w:val="3"/>
        <w:shd w:val="clear" w:color="auto" w:fill="auto"/>
        <w:spacing w:before="0" w:after="0" w:line="274" w:lineRule="exact"/>
        <w:ind w:left="20" w:right="20" w:firstLine="720"/>
        <w:jc w:val="both"/>
      </w:pPr>
      <w:r>
        <w:t>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порядке паспортом фасада здания, сооружения.</w:t>
      </w:r>
    </w:p>
    <w:p w:rsidR="004C7CB1" w:rsidRDefault="0057591D" w:rsidP="0057591D">
      <w:pPr>
        <w:pStyle w:val="3"/>
        <w:numPr>
          <w:ilvl w:val="0"/>
          <w:numId w:val="46"/>
        </w:numPr>
        <w:shd w:val="clear" w:color="auto" w:fill="auto"/>
        <w:tabs>
          <w:tab w:val="left" w:pos="999"/>
        </w:tabs>
        <w:spacing w:before="0" w:after="0" w:line="274" w:lineRule="exact"/>
        <w:ind w:left="20" w:firstLine="720"/>
        <w:jc w:val="both"/>
      </w:pPr>
      <w:r>
        <w:t>временные рекламные конструкции:</w:t>
      </w:r>
    </w:p>
    <w:p w:rsidR="004C7CB1" w:rsidRDefault="0057591D">
      <w:pPr>
        <w:pStyle w:val="3"/>
        <w:shd w:val="clear" w:color="auto" w:fill="auto"/>
        <w:spacing w:before="0" w:after="0" w:line="274" w:lineRule="exact"/>
        <w:ind w:left="20" w:right="20" w:firstLine="720"/>
        <w:jc w:val="both"/>
      </w:pPr>
      <w:r>
        <w:t>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статьи 9 Федерального закона от 13.03.2006 № 38-ФЗ «О рекламе») и составляет не более чем 12 месяцев.</w:t>
      </w:r>
    </w:p>
    <w:p w:rsidR="004C7CB1" w:rsidRDefault="0057591D">
      <w:pPr>
        <w:pStyle w:val="3"/>
        <w:shd w:val="clear" w:color="auto" w:fill="auto"/>
        <w:spacing w:before="0" w:after="0" w:line="274" w:lineRule="exact"/>
        <w:ind w:left="20" w:right="20" w:firstLine="720"/>
        <w:jc w:val="both"/>
      </w:pPr>
      <w:r>
        <w:t>При размещении на строительных сетках рекламной информации она не должна превышать 20% от общей площади строительной сетки.</w:t>
      </w:r>
    </w:p>
    <w:p w:rsidR="004C7CB1" w:rsidRDefault="0057591D">
      <w:pPr>
        <w:pStyle w:val="3"/>
        <w:shd w:val="clear" w:color="auto" w:fill="auto"/>
        <w:spacing w:before="0" w:after="0" w:line="274" w:lineRule="exact"/>
        <w:ind w:left="20" w:right="20" w:firstLine="720"/>
        <w:jc w:val="both"/>
      </w:pPr>
      <w: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Рекламные конструкции должны содержаться в исправном инженерно</w:t>
      </w:r>
      <w:r>
        <w:softHyphen/>
        <w:t>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июня.</w:t>
      </w:r>
    </w:p>
    <w:p w:rsidR="004C7CB1" w:rsidRDefault="0057591D" w:rsidP="0057591D">
      <w:pPr>
        <w:pStyle w:val="3"/>
        <w:numPr>
          <w:ilvl w:val="0"/>
          <w:numId w:val="2"/>
        </w:numPr>
        <w:shd w:val="clear" w:color="auto" w:fill="auto"/>
        <w:tabs>
          <w:tab w:val="left" w:pos="1278"/>
        </w:tabs>
        <w:spacing w:before="0" w:after="0" w:line="274" w:lineRule="exact"/>
        <w:ind w:left="20" w:firstLine="720"/>
        <w:jc w:val="both"/>
      </w:pPr>
      <w:r>
        <w:t>Запрещается:</w:t>
      </w:r>
    </w:p>
    <w:p w:rsidR="004C7CB1" w:rsidRDefault="0057591D" w:rsidP="0057591D">
      <w:pPr>
        <w:pStyle w:val="3"/>
        <w:numPr>
          <w:ilvl w:val="0"/>
          <w:numId w:val="47"/>
        </w:numPr>
        <w:shd w:val="clear" w:color="auto" w:fill="auto"/>
        <w:tabs>
          <w:tab w:val="left" w:pos="298"/>
          <w:tab w:val="left" w:pos="1172"/>
        </w:tabs>
        <w:spacing w:before="0" w:after="0" w:line="274" w:lineRule="exact"/>
        <w:ind w:left="20" w:right="20" w:firstLine="720"/>
        <w:jc w:val="both"/>
      </w:pPr>
      <w:r>
        <w:t xml:space="preserve">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без </w:t>
      </w:r>
      <w:r w:rsidR="00D16661">
        <w:t>согласования с их собственником.</w:t>
      </w:r>
    </w:p>
    <w:p w:rsidR="004C7CB1" w:rsidRDefault="0057591D" w:rsidP="0057591D">
      <w:pPr>
        <w:pStyle w:val="3"/>
        <w:numPr>
          <w:ilvl w:val="0"/>
          <w:numId w:val="47"/>
        </w:numPr>
        <w:shd w:val="clear" w:color="auto" w:fill="auto"/>
        <w:tabs>
          <w:tab w:val="left" w:pos="1172"/>
        </w:tabs>
        <w:spacing w:before="0" w:after="0" w:line="274" w:lineRule="exact"/>
        <w:ind w:left="20" w:right="20" w:firstLine="720"/>
        <w:jc w:val="both"/>
      </w:pPr>
      <w:r>
        <w:t xml:space="preserve">эксплуатация рекламных конструкций с рекламными изображениями, имеющими повреждения, в том числе нарушения целостности изображения, надписи, </w:t>
      </w:r>
      <w:r>
        <w:lastRenderedPageBreak/>
        <w:t>провисание баннеров, монтажного шнура;</w:t>
      </w:r>
    </w:p>
    <w:p w:rsidR="004C7CB1" w:rsidRDefault="0057591D">
      <w:pPr>
        <w:pStyle w:val="3"/>
        <w:shd w:val="clear" w:color="auto" w:fill="auto"/>
        <w:spacing w:before="0" w:after="0" w:line="274" w:lineRule="exact"/>
        <w:ind w:left="20" w:right="20" w:firstLine="720"/>
        <w:jc w:val="both"/>
      </w:pPr>
      <w:r>
        <w:t>3) эксплуатация рекламных конструкций, имеющих механические повреждения (деформация конструкции, поврежденный щит и т.п.).</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4C7CB1" w:rsidRDefault="009C60AD" w:rsidP="0057591D">
      <w:pPr>
        <w:pStyle w:val="3"/>
        <w:numPr>
          <w:ilvl w:val="0"/>
          <w:numId w:val="2"/>
        </w:numPr>
        <w:shd w:val="clear" w:color="auto" w:fill="auto"/>
        <w:tabs>
          <w:tab w:val="left" w:pos="1297"/>
        </w:tabs>
        <w:spacing w:before="0" w:after="0" w:line="274" w:lineRule="exact"/>
        <w:ind w:left="20" w:right="20" w:firstLine="720"/>
        <w:jc w:val="both"/>
      </w:pPr>
      <w:r>
        <w:t>Благоустройство (</w:t>
      </w:r>
      <w:r w:rsidR="0057591D">
        <w:t>уборк</w:t>
      </w:r>
      <w:r>
        <w:t>а</w:t>
      </w:r>
      <w:r w:rsidR="0057591D">
        <w:t>)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w:t>
      </w:r>
      <w:r>
        <w:t>е</w:t>
      </w:r>
      <w:r w:rsidR="0057591D">
        <w:t xml:space="preserve">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(в ведении) муниципального образования </w:t>
      </w:r>
      <w:r w:rsidR="005874B0">
        <w:t>Александровское сельское поселение</w:t>
      </w:r>
      <w:r w:rsidR="0057591D">
        <w:t>, благоустройство прилегающих к отдельно стоящим рекламным конструкциям территорий осуществляется в</w:t>
      </w:r>
      <w:r w:rsidR="005874B0">
        <w:t>ладельцами рекламных конструкций</w:t>
      </w:r>
      <w:r w:rsidR="0057591D">
        <w:t>.</w:t>
      </w:r>
    </w:p>
    <w:p w:rsidR="004C7CB1" w:rsidRDefault="0057591D" w:rsidP="0057591D">
      <w:pPr>
        <w:pStyle w:val="3"/>
        <w:numPr>
          <w:ilvl w:val="0"/>
          <w:numId w:val="2"/>
        </w:numPr>
        <w:shd w:val="clear" w:color="auto" w:fill="auto"/>
        <w:tabs>
          <w:tab w:val="left" w:pos="1287"/>
        </w:tabs>
        <w:spacing w:before="0" w:after="0" w:line="274" w:lineRule="exact"/>
        <w:ind w:left="20" w:right="20" w:firstLine="720"/>
        <w:jc w:val="both"/>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4C7CB1" w:rsidRDefault="0057591D" w:rsidP="0057591D">
      <w:pPr>
        <w:pStyle w:val="3"/>
        <w:numPr>
          <w:ilvl w:val="0"/>
          <w:numId w:val="2"/>
        </w:numPr>
        <w:shd w:val="clear" w:color="auto" w:fill="auto"/>
        <w:tabs>
          <w:tab w:val="left" w:pos="1311"/>
        </w:tabs>
        <w:spacing w:before="0" w:after="0" w:line="274" w:lineRule="exact"/>
        <w:ind w:left="20" w:right="20" w:firstLine="720"/>
        <w:jc w:val="both"/>
      </w:pPr>
      <w:r>
        <w:t xml:space="preserve">Расклейка газет, плакатов, афиш, объявлений и рекламных проспектов и иной информационно-печатной продукции разрешается только </w:t>
      </w:r>
      <w:r w:rsidR="00027753">
        <w:t>в</w:t>
      </w:r>
      <w:r>
        <w:t xml:space="preserve"> специально установленных </w:t>
      </w:r>
      <w:r w:rsidR="00027753">
        <w:t>местах</w:t>
      </w:r>
      <w:r>
        <w:t>. Размещение информационно-печатной продукции вне установленных для этих целей конструкций запрещается.</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4C7CB1" w:rsidRDefault="0057591D" w:rsidP="0057591D">
      <w:pPr>
        <w:pStyle w:val="3"/>
        <w:numPr>
          <w:ilvl w:val="0"/>
          <w:numId w:val="2"/>
        </w:numPr>
        <w:shd w:val="clear" w:color="auto" w:fill="auto"/>
        <w:tabs>
          <w:tab w:val="left" w:pos="1311"/>
        </w:tabs>
        <w:spacing w:before="0" w:after="0" w:line="274" w:lineRule="exact"/>
        <w:ind w:left="20" w:right="20" w:firstLine="720"/>
        <w:jc w:val="both"/>
      </w:pPr>
      <w:r>
        <w:t xml:space="preserve">Размещение печатных агитационных материалов осуществляется в местах, определяемых Администрацией </w:t>
      </w:r>
      <w:r w:rsidR="00027753">
        <w:t>Александровского сельского поселения</w:t>
      </w:r>
      <w: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Общие требования к размещаемым на фасадах зданий вывесок, настенных панно, не содержащих сведений рекламного характера:</w:t>
      </w:r>
    </w:p>
    <w:p w:rsidR="004C7CB1" w:rsidRDefault="0057591D" w:rsidP="0057591D">
      <w:pPr>
        <w:pStyle w:val="3"/>
        <w:numPr>
          <w:ilvl w:val="0"/>
          <w:numId w:val="48"/>
        </w:numPr>
        <w:shd w:val="clear" w:color="auto" w:fill="auto"/>
        <w:tabs>
          <w:tab w:val="left" w:pos="1038"/>
        </w:tabs>
        <w:spacing w:before="0" w:after="0" w:line="274" w:lineRule="exact"/>
        <w:ind w:left="20" w:right="20" w:firstLine="720"/>
        <w:jc w:val="both"/>
      </w:pPr>
      <w:r>
        <w:t>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Требования к вывескам (информационным табличкам), содержащим информацию о фирменном наименовании своей организации, месте ее нахождения (адрес) и режиме ее работы в соответствии со статьей 9 Федерального закона от 07.02.1992 № 2300-1 «О защите прав потребителей»:</w:t>
      </w:r>
    </w:p>
    <w:p w:rsidR="004C7CB1" w:rsidRDefault="0057591D" w:rsidP="0057591D">
      <w:pPr>
        <w:pStyle w:val="3"/>
        <w:numPr>
          <w:ilvl w:val="0"/>
          <w:numId w:val="49"/>
        </w:numPr>
        <w:shd w:val="clear" w:color="auto" w:fill="auto"/>
        <w:tabs>
          <w:tab w:val="left" w:pos="1134"/>
        </w:tabs>
        <w:spacing w:before="0" w:after="0" w:line="274" w:lineRule="exact"/>
        <w:ind w:left="20" w:right="20" w:firstLine="720"/>
        <w:jc w:val="both"/>
      </w:pPr>
      <w:r>
        <w:t>устанавливается изготовителем (исполнителем, продавцом) на здании справа или слева у главного входа в занимаемое им здание или помещение;</w:t>
      </w:r>
    </w:p>
    <w:p w:rsidR="004C7CB1" w:rsidRDefault="0057591D" w:rsidP="0057591D">
      <w:pPr>
        <w:pStyle w:val="3"/>
        <w:numPr>
          <w:ilvl w:val="0"/>
          <w:numId w:val="49"/>
        </w:numPr>
        <w:shd w:val="clear" w:color="auto" w:fill="auto"/>
        <w:tabs>
          <w:tab w:val="left" w:pos="1066"/>
        </w:tabs>
        <w:spacing w:before="0" w:after="0" w:line="274" w:lineRule="exact"/>
        <w:ind w:left="20" w:firstLine="720"/>
        <w:jc w:val="both"/>
      </w:pPr>
      <w:r>
        <w:t>не допускается размещение вывесок в оконных проемах;</w:t>
      </w:r>
    </w:p>
    <w:p w:rsidR="004C7CB1" w:rsidRDefault="0057591D" w:rsidP="0057591D">
      <w:pPr>
        <w:pStyle w:val="3"/>
        <w:numPr>
          <w:ilvl w:val="0"/>
          <w:numId w:val="49"/>
        </w:numPr>
        <w:shd w:val="clear" w:color="auto" w:fill="auto"/>
        <w:tabs>
          <w:tab w:val="left" w:pos="1062"/>
        </w:tabs>
        <w:spacing w:before="0" w:after="0" w:line="274" w:lineRule="exact"/>
        <w:ind w:left="20" w:right="20" w:firstLine="720"/>
        <w:jc w:val="both"/>
      </w:pPr>
      <w:r>
        <w:t>размер вывески не должен превышать 0,6 метров по горизонтали и 0,4 метра по вертикали; высота букв и цифр надписей - не более 0,1 метра;</w:t>
      </w:r>
    </w:p>
    <w:p w:rsidR="004C7CB1" w:rsidRDefault="0057591D" w:rsidP="0057591D">
      <w:pPr>
        <w:pStyle w:val="3"/>
        <w:numPr>
          <w:ilvl w:val="0"/>
          <w:numId w:val="49"/>
        </w:numPr>
        <w:shd w:val="clear" w:color="auto" w:fill="auto"/>
        <w:tabs>
          <w:tab w:val="left" w:pos="1186"/>
        </w:tabs>
        <w:spacing w:before="0" w:after="0" w:line="274" w:lineRule="exact"/>
        <w:ind w:left="20" w:right="20" w:firstLine="720"/>
        <w:jc w:val="both"/>
      </w:pPr>
      <w:r>
        <w:t xml:space="preserve">для одного изготовителя (исполнителя, продавца) может быть установлена </w:t>
      </w:r>
      <w:r>
        <w:lastRenderedPageBreak/>
        <w:t>только одна вывеска;</w:t>
      </w:r>
    </w:p>
    <w:p w:rsidR="004C7CB1" w:rsidRDefault="0057591D" w:rsidP="0057591D">
      <w:pPr>
        <w:pStyle w:val="3"/>
        <w:numPr>
          <w:ilvl w:val="0"/>
          <w:numId w:val="49"/>
        </w:numPr>
        <w:shd w:val="clear" w:color="auto" w:fill="auto"/>
        <w:tabs>
          <w:tab w:val="left" w:pos="1023"/>
        </w:tabs>
        <w:spacing w:before="0" w:after="0" w:line="274" w:lineRule="exact"/>
        <w:ind w:left="20" w:right="20" w:firstLine="720"/>
        <w:jc w:val="both"/>
      </w:pPr>
      <w:r>
        <w:t>вывеска может быть заменена надписью на стекле входной двери, но не выше уровня дверного проема;</w:t>
      </w:r>
    </w:p>
    <w:p w:rsidR="004C7CB1" w:rsidRDefault="0057591D" w:rsidP="0057591D">
      <w:pPr>
        <w:pStyle w:val="3"/>
        <w:numPr>
          <w:ilvl w:val="0"/>
          <w:numId w:val="49"/>
        </w:numPr>
        <w:shd w:val="clear" w:color="auto" w:fill="auto"/>
        <w:tabs>
          <w:tab w:val="left" w:pos="1014"/>
        </w:tabs>
        <w:spacing w:before="0" w:after="0" w:line="274" w:lineRule="exact"/>
        <w:ind w:left="20" w:right="20" w:firstLine="720"/>
        <w:jc w:val="both"/>
      </w:pPr>
      <w:r>
        <w:t>в случае размещения в одном объекте нескольких организаций общая площадь информационных табличек, размещаемых на фасадах объекта перед одним входом, не должна превышать 2 кв. м. При этом габаритные размеры информационных табличек, размещаемых перед одним входом, должны быть идентичными.</w:t>
      </w:r>
    </w:p>
    <w:p w:rsidR="004C7CB1" w:rsidRDefault="0057591D" w:rsidP="0057591D">
      <w:pPr>
        <w:pStyle w:val="3"/>
        <w:numPr>
          <w:ilvl w:val="0"/>
          <w:numId w:val="2"/>
        </w:numPr>
        <w:shd w:val="clear" w:color="auto" w:fill="auto"/>
        <w:tabs>
          <w:tab w:val="left" w:pos="1302"/>
        </w:tabs>
        <w:spacing w:before="0" w:after="0" w:line="274" w:lineRule="exact"/>
        <w:ind w:left="20" w:right="20" w:firstLine="720"/>
        <w:jc w:val="both"/>
      </w:pPr>
      <w:r>
        <w:t>Требования к вывескам, содержащим наименование организации или коммерческое обозначение, в том числе с использованием принадлежащего ему товарного знака и (или) знака обслуживания, профиль ее деятельности, ассортимент реализуемых товаров и услуг:</w:t>
      </w:r>
    </w:p>
    <w:p w:rsidR="004C7CB1" w:rsidRDefault="0057591D" w:rsidP="0057591D">
      <w:pPr>
        <w:pStyle w:val="3"/>
        <w:numPr>
          <w:ilvl w:val="0"/>
          <w:numId w:val="50"/>
        </w:numPr>
        <w:shd w:val="clear" w:color="auto" w:fill="auto"/>
        <w:tabs>
          <w:tab w:val="left" w:pos="1071"/>
        </w:tabs>
        <w:spacing w:before="0" w:after="0" w:line="274" w:lineRule="exact"/>
        <w:ind w:left="20" w:right="20" w:firstLine="720"/>
        <w:jc w:val="both"/>
      </w:pPr>
      <w:r>
        <w:t>устанавливается на козырьке входной группы, на фасаде над входом или рядом с входом в помещение в месте нахождения организации не выше уровня окон второго этажа занимаемого организацией здания, на крыше здания (крышные установки);</w:t>
      </w:r>
    </w:p>
    <w:p w:rsidR="004C7CB1" w:rsidRDefault="0057591D" w:rsidP="0057591D">
      <w:pPr>
        <w:pStyle w:val="3"/>
        <w:numPr>
          <w:ilvl w:val="0"/>
          <w:numId w:val="50"/>
        </w:numPr>
        <w:shd w:val="clear" w:color="auto" w:fill="auto"/>
        <w:tabs>
          <w:tab w:val="left" w:pos="1071"/>
        </w:tabs>
        <w:spacing w:before="0" w:after="0" w:line="274" w:lineRule="exact"/>
        <w:ind w:left="20" w:right="20" w:firstLine="720"/>
        <w:jc w:val="both"/>
      </w:pPr>
      <w:r>
        <w:t>высота элементов декоративного оформления не должна превышать высоту текстовой части вывески более чем в полтора раза. Высота букв текста вывески должна быть не менее 15 см, но не более 50 см.</w:t>
      </w:r>
    </w:p>
    <w:p w:rsidR="004C7CB1" w:rsidRDefault="0057591D" w:rsidP="0057591D">
      <w:pPr>
        <w:pStyle w:val="3"/>
        <w:numPr>
          <w:ilvl w:val="0"/>
          <w:numId w:val="50"/>
        </w:numPr>
        <w:shd w:val="clear" w:color="auto" w:fill="auto"/>
        <w:tabs>
          <w:tab w:val="left" w:pos="1186"/>
        </w:tabs>
        <w:spacing w:before="0" w:after="0" w:line="274" w:lineRule="exact"/>
        <w:ind w:left="20" w:right="20" w:firstLine="720"/>
        <w:jc w:val="both"/>
      </w:pPr>
      <w:r>
        <w:t>для одного изготовителя (исполнителя, продавца) может быть установлена только одна вывеска.</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Настенное панно с изображением товаров, услуг, элементов декоративного оформления без индивилизирующих признаков товаров, услуг (не содержащих сведений рекламного характера) устанавливается на фасаде здания в месте реализации товаров, услуг.</w:t>
      </w:r>
    </w:p>
    <w:p w:rsidR="004C7CB1" w:rsidRDefault="0057591D" w:rsidP="0057591D">
      <w:pPr>
        <w:pStyle w:val="3"/>
        <w:numPr>
          <w:ilvl w:val="0"/>
          <w:numId w:val="2"/>
        </w:numPr>
        <w:shd w:val="clear" w:color="auto" w:fill="auto"/>
        <w:tabs>
          <w:tab w:val="left" w:pos="1287"/>
        </w:tabs>
        <w:spacing w:before="0" w:after="275" w:line="274" w:lineRule="exact"/>
        <w:ind w:left="20" w:right="20" w:firstLine="720"/>
        <w:jc w:val="both"/>
      </w:pPr>
      <w:r>
        <w:t>Выносные щитовые конструкции (штендеры) устанавливаются в пешеходных зонах не более пяти метров от входа в помещение, занимаемое владельцем рекламной конструкции, для осуществления предпринимательской и иной экономической деятельности только в часы работы предприятия и располагаются таким образом, чтобы для их восприятия пешеходы не были вынуждены выходить на проезжую часть. Площадь одной стороны не должна превышать 1,2 кв. м.</w:t>
      </w:r>
    </w:p>
    <w:p w:rsidR="004C7CB1" w:rsidRDefault="0057591D" w:rsidP="0057591D">
      <w:pPr>
        <w:pStyle w:val="22"/>
        <w:keepNext/>
        <w:keepLines/>
        <w:numPr>
          <w:ilvl w:val="0"/>
          <w:numId w:val="1"/>
        </w:numPr>
        <w:shd w:val="clear" w:color="auto" w:fill="auto"/>
        <w:tabs>
          <w:tab w:val="left" w:pos="365"/>
        </w:tabs>
        <w:spacing w:before="0" w:after="203" w:line="230" w:lineRule="exact"/>
        <w:ind w:firstLine="0"/>
      </w:pPr>
      <w:bookmarkStart w:id="26" w:name="bookmark26"/>
      <w:r>
        <w:t>Общие требования к содержанию и ремонту фасадов зданий и сооружений</w:t>
      </w:r>
      <w:bookmarkEnd w:id="26"/>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 xml:space="preserve">Содержание и ремонт фасадов зданий, сооружений на территории муниципального образования </w:t>
      </w:r>
      <w:r w:rsidR="005E4837">
        <w:t>Александровское сельское поселения</w:t>
      </w:r>
      <w:r>
        <w:t xml:space="preserve"> осуществляется в соответствии с требованиями действующего законодательства Российской Федерации и Томской области, МПА и настоящих Правил.</w:t>
      </w:r>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Собственники, владельцы зданий, сооружений и иные лица, на которых в соответствии с действующим законодательством и настоящими Правилами возложен</w:t>
      </w:r>
      <w:r w:rsidR="009C60AD">
        <w:t>о</w:t>
      </w:r>
      <w:r>
        <w:t xml:space="preserve"> содержани</w:t>
      </w:r>
      <w:r w:rsidR="009C60AD">
        <w:t>е</w:t>
      </w:r>
      <w:r>
        <w:t xml:space="preserve"> соответствующих фасадов зданий, сооружений, </w:t>
      </w:r>
      <w:r w:rsidR="009C60AD">
        <w:t>должны</w:t>
      </w:r>
      <w:r>
        <w:t xml:space="preserve"> обеспечить исправное состояние фасадов зданий и сооружений, а также их содержание.</w:t>
      </w:r>
    </w:p>
    <w:p w:rsidR="005E4837" w:rsidRDefault="005E4837" w:rsidP="005E4837">
      <w:pPr>
        <w:pStyle w:val="3"/>
        <w:shd w:val="clear" w:color="auto" w:fill="auto"/>
        <w:tabs>
          <w:tab w:val="left" w:pos="1292"/>
        </w:tabs>
        <w:spacing w:before="0" w:after="0" w:line="274" w:lineRule="exact"/>
        <w:ind w:right="20" w:firstLine="0"/>
        <w:jc w:val="both"/>
      </w:pPr>
    </w:p>
    <w:p w:rsidR="004C7CB1" w:rsidRDefault="0057591D" w:rsidP="0057591D">
      <w:pPr>
        <w:pStyle w:val="22"/>
        <w:keepNext/>
        <w:keepLines/>
        <w:numPr>
          <w:ilvl w:val="0"/>
          <w:numId w:val="1"/>
        </w:numPr>
        <w:shd w:val="clear" w:color="auto" w:fill="auto"/>
        <w:tabs>
          <w:tab w:val="left" w:pos="925"/>
        </w:tabs>
        <w:spacing w:before="0"/>
        <w:ind w:left="2360" w:right="580" w:hanging="1800"/>
        <w:jc w:val="left"/>
      </w:pPr>
      <w:bookmarkStart w:id="27" w:name="bookmark27"/>
      <w:r>
        <w:t xml:space="preserve">Общие требования к праздничному и (или) тематическому оформлению территории </w:t>
      </w:r>
      <w:bookmarkEnd w:id="27"/>
      <w:r w:rsidR="005E4837">
        <w:t>Александровского сельского поселения</w:t>
      </w:r>
    </w:p>
    <w:p w:rsidR="004C7CB1" w:rsidRDefault="0057591D" w:rsidP="0057591D">
      <w:pPr>
        <w:pStyle w:val="3"/>
        <w:numPr>
          <w:ilvl w:val="0"/>
          <w:numId w:val="2"/>
        </w:numPr>
        <w:shd w:val="clear" w:color="auto" w:fill="auto"/>
        <w:tabs>
          <w:tab w:val="left" w:pos="1345"/>
        </w:tabs>
        <w:spacing w:before="0" w:after="0" w:line="274" w:lineRule="exact"/>
        <w:ind w:left="20" w:right="20" w:firstLine="720"/>
        <w:jc w:val="both"/>
      </w:pPr>
      <w:r>
        <w:t xml:space="preserve">Праздничное и (или) тематическое оформление территории </w:t>
      </w:r>
      <w:r w:rsidR="008B56FD">
        <w:t>Александровского сельского поселения</w:t>
      </w:r>
      <w:r>
        <w:t xml:space="preserve"> в целях создания художественной среды </w:t>
      </w:r>
      <w:r w:rsidR="008B56FD">
        <w:t>поселения</w:t>
      </w:r>
      <w:r>
        <w:t xml:space="preserve"> на период проведения государственных, областных и </w:t>
      </w:r>
      <w:r w:rsidR="008B56FD">
        <w:t>местных</w:t>
      </w:r>
      <w:r>
        <w:t xml:space="preserve"> праздников, мероприятий, связанных со знаменательными событиями.</w:t>
      </w:r>
    </w:p>
    <w:p w:rsidR="004C7CB1" w:rsidRDefault="0057591D" w:rsidP="0057591D">
      <w:pPr>
        <w:pStyle w:val="3"/>
        <w:numPr>
          <w:ilvl w:val="0"/>
          <w:numId w:val="2"/>
        </w:numPr>
        <w:shd w:val="clear" w:color="auto" w:fill="auto"/>
        <w:tabs>
          <w:tab w:val="left" w:pos="1297"/>
        </w:tabs>
        <w:spacing w:before="0" w:after="0" w:line="274" w:lineRule="exact"/>
        <w:ind w:left="20" w:right="20" w:firstLine="720"/>
        <w:jc w:val="both"/>
      </w:pPr>
      <w:r>
        <w:t>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 xml:space="preserve">Концепция праздничного и (или) тематического оформления определяется </w:t>
      </w:r>
      <w:r>
        <w:lastRenderedPageBreak/>
        <w:t>программой мероприятий и схемой размещения объектов и элементов праздничного оформления.</w:t>
      </w:r>
    </w:p>
    <w:p w:rsidR="004C7CB1" w:rsidRDefault="0057591D" w:rsidP="0057591D">
      <w:pPr>
        <w:pStyle w:val="3"/>
        <w:numPr>
          <w:ilvl w:val="0"/>
          <w:numId w:val="2"/>
        </w:numPr>
        <w:shd w:val="clear" w:color="auto" w:fill="auto"/>
        <w:tabs>
          <w:tab w:val="left" w:pos="1287"/>
        </w:tabs>
        <w:spacing w:before="0" w:after="236" w:line="274" w:lineRule="exact"/>
        <w:ind w:left="20" w:right="20" w:firstLine="720"/>
        <w:jc w:val="both"/>
      </w:pPr>
      <w: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4C7CB1" w:rsidRDefault="0057591D" w:rsidP="009414CB">
      <w:pPr>
        <w:pStyle w:val="22"/>
        <w:keepNext/>
        <w:keepLines/>
        <w:numPr>
          <w:ilvl w:val="0"/>
          <w:numId w:val="1"/>
        </w:numPr>
        <w:shd w:val="clear" w:color="auto" w:fill="auto"/>
        <w:tabs>
          <w:tab w:val="left" w:pos="1565"/>
        </w:tabs>
        <w:spacing w:before="0" w:after="244" w:line="278" w:lineRule="exact"/>
        <w:ind w:left="1900" w:right="1200" w:hanging="700"/>
      </w:pPr>
      <w:bookmarkStart w:id="28" w:name="bookmark28"/>
      <w:r>
        <w:t>Общие требования к созданию (сносу), охране и содержанию зеленых насаждений</w:t>
      </w:r>
      <w:bookmarkEnd w:id="28"/>
    </w:p>
    <w:p w:rsidR="004C7CB1" w:rsidRDefault="0057591D" w:rsidP="0057591D">
      <w:pPr>
        <w:pStyle w:val="3"/>
        <w:numPr>
          <w:ilvl w:val="0"/>
          <w:numId w:val="2"/>
        </w:numPr>
        <w:shd w:val="clear" w:color="auto" w:fill="auto"/>
        <w:tabs>
          <w:tab w:val="left" w:pos="1292"/>
        </w:tabs>
        <w:spacing w:before="0" w:after="0" w:line="274" w:lineRule="exact"/>
        <w:ind w:left="20" w:right="20" w:firstLine="720"/>
        <w:jc w:val="both"/>
      </w:pPr>
      <w:r>
        <w:t>Комплекс мероприятий по охране зеленых насаждений, создание, реконструкция, содержание зеленых насаждений выполняются в соответствии с Федеральным законом от 10.01.2002 № 7-ФЗ «Об охране окружающей среды», Федеральным законом от 06.10.2003 №131-ФЗ «Об общих принципах организации местного самоуправления в Российской Федерации», Правилами создания, охраны и содержания зеленых насаждений в городах РФ, утвержденными приказом Госстроя РФ от 15.12.1999 № 153, ГОСТ 28329-89 «Озеленение городов. Термины и определения», СНиП III-10-75 «Благоустройство территорий», Законом Томской области от 15.08.2002 № 61- ОЗ «Об основах благоустройства территорий городов и других населенных пунктов Томской области», Законом Томской области от 11.11.2008 № 222-ОЗ «Об охране озелененных территорий Томской области».</w:t>
      </w:r>
    </w:p>
    <w:p w:rsidR="004C7CB1" w:rsidRDefault="0057591D" w:rsidP="0057591D">
      <w:pPr>
        <w:pStyle w:val="3"/>
        <w:numPr>
          <w:ilvl w:val="0"/>
          <w:numId w:val="2"/>
        </w:numPr>
        <w:shd w:val="clear" w:color="auto" w:fill="auto"/>
        <w:tabs>
          <w:tab w:val="left" w:pos="1282"/>
        </w:tabs>
        <w:spacing w:before="0" w:after="0" w:line="274" w:lineRule="exact"/>
        <w:ind w:left="20" w:right="20" w:firstLine="720"/>
        <w:jc w:val="both"/>
      </w:pPr>
      <w:r>
        <w:t xml:space="preserve">Юридическим и физическим лицам запрещается самовольный снос, обрезка, посадка и пересадка зеленых насаждений на территории </w:t>
      </w:r>
      <w:r w:rsidR="009414CB">
        <w:t>Александровского сельского поселения</w:t>
      </w:r>
      <w:r>
        <w:t>.</w:t>
      </w:r>
    </w:p>
    <w:p w:rsidR="004C7CB1" w:rsidRDefault="0057591D" w:rsidP="0057591D">
      <w:pPr>
        <w:pStyle w:val="3"/>
        <w:numPr>
          <w:ilvl w:val="0"/>
          <w:numId w:val="2"/>
        </w:numPr>
        <w:shd w:val="clear" w:color="auto" w:fill="auto"/>
        <w:tabs>
          <w:tab w:val="left" w:pos="1306"/>
        </w:tabs>
        <w:spacing w:before="0" w:after="0" w:line="274" w:lineRule="exact"/>
        <w:ind w:left="20" w:right="20" w:firstLine="720"/>
        <w:jc w:val="both"/>
      </w:pPr>
      <w:r>
        <w:t xml:space="preserve">Снос, обрезка, пересадка зеленых насаждений, произрастающих на территории </w:t>
      </w:r>
      <w:r w:rsidR="009414CB">
        <w:t>Александровского сельского поселения</w:t>
      </w:r>
      <w:r>
        <w:t xml:space="preserve"> (кроме лесных массивов и частных усадеб), осуществляется в следующих случаях:</w:t>
      </w:r>
    </w:p>
    <w:p w:rsidR="004C7CB1" w:rsidRDefault="0057591D" w:rsidP="0057591D">
      <w:pPr>
        <w:pStyle w:val="3"/>
        <w:numPr>
          <w:ilvl w:val="0"/>
          <w:numId w:val="51"/>
        </w:numPr>
        <w:shd w:val="clear" w:color="auto" w:fill="auto"/>
        <w:tabs>
          <w:tab w:val="left" w:pos="1287"/>
        </w:tabs>
        <w:spacing w:before="0" w:after="0" w:line="274" w:lineRule="exact"/>
        <w:ind w:left="20" w:right="20" w:firstLine="720"/>
        <w:jc w:val="both"/>
      </w:pPr>
      <w:r>
        <w:t>при строительстве, реконструкции капитальном или текущем ремонте объектов капитального строительства;</w:t>
      </w:r>
    </w:p>
    <w:p w:rsidR="004C7CB1" w:rsidRDefault="0057591D" w:rsidP="0057591D">
      <w:pPr>
        <w:pStyle w:val="3"/>
        <w:numPr>
          <w:ilvl w:val="0"/>
          <w:numId w:val="51"/>
        </w:numPr>
        <w:shd w:val="clear" w:color="auto" w:fill="auto"/>
        <w:tabs>
          <w:tab w:val="left" w:pos="1292"/>
        </w:tabs>
        <w:spacing w:before="0" w:after="0" w:line="274" w:lineRule="exact"/>
        <w:ind w:left="20" w:right="20" w:firstLine="720"/>
        <w:jc w:val="both"/>
      </w:pPr>
      <w:r>
        <w:t>при проведении капитального и текущего ремонта инженерных коммуникаций;</w:t>
      </w:r>
    </w:p>
    <w:p w:rsidR="004C7CB1" w:rsidRDefault="0057591D" w:rsidP="0057591D">
      <w:pPr>
        <w:pStyle w:val="3"/>
        <w:numPr>
          <w:ilvl w:val="0"/>
          <w:numId w:val="51"/>
        </w:numPr>
        <w:shd w:val="clear" w:color="auto" w:fill="auto"/>
        <w:tabs>
          <w:tab w:val="left" w:pos="1302"/>
        </w:tabs>
        <w:spacing w:before="0" w:after="0" w:line="274" w:lineRule="exact"/>
        <w:ind w:left="20" w:right="20" w:firstLine="720"/>
        <w:jc w:val="both"/>
      </w:pPr>
      <w:r>
        <w:t>при реконструкции и капитальном ремонте озелененной территории или зеленых насаждений;</w:t>
      </w:r>
    </w:p>
    <w:p w:rsidR="004C7CB1" w:rsidRDefault="0057591D" w:rsidP="0057591D">
      <w:pPr>
        <w:pStyle w:val="3"/>
        <w:numPr>
          <w:ilvl w:val="0"/>
          <w:numId w:val="51"/>
        </w:numPr>
        <w:shd w:val="clear" w:color="auto" w:fill="auto"/>
        <w:tabs>
          <w:tab w:val="left" w:pos="1306"/>
        </w:tabs>
        <w:spacing w:before="0" w:after="0" w:line="274" w:lineRule="exact"/>
        <w:ind w:left="20" w:right="20" w:firstLine="720"/>
        <w:jc w:val="both"/>
      </w:pPr>
      <w:r>
        <w:t>при восстановлении режима инсоляции в жилых и нежилых помещениях по заключению органов, осуществляющих федеральный государственный санитарно</w:t>
      </w:r>
      <w:r>
        <w:softHyphen/>
        <w:t>эпидемиологический надзор;</w:t>
      </w:r>
    </w:p>
    <w:p w:rsidR="004C7CB1" w:rsidRDefault="0057591D" w:rsidP="0057591D">
      <w:pPr>
        <w:pStyle w:val="3"/>
        <w:numPr>
          <w:ilvl w:val="0"/>
          <w:numId w:val="51"/>
        </w:numPr>
        <w:shd w:val="clear" w:color="auto" w:fill="auto"/>
        <w:tabs>
          <w:tab w:val="left" w:pos="1292"/>
        </w:tabs>
        <w:spacing w:before="0" w:after="0" w:line="274" w:lineRule="exact"/>
        <w:ind w:left="20" w:right="20" w:firstLine="720"/>
        <w:jc w:val="both"/>
      </w:pPr>
      <w:r>
        <w:t>для обеспечения безопасности дорожного движения на автомобильных дорогах общего пользования местного значения;</w:t>
      </w:r>
    </w:p>
    <w:p w:rsidR="004C7CB1" w:rsidRDefault="0057591D" w:rsidP="0057591D">
      <w:pPr>
        <w:pStyle w:val="3"/>
        <w:numPr>
          <w:ilvl w:val="0"/>
          <w:numId w:val="51"/>
        </w:numPr>
        <w:shd w:val="clear" w:color="auto" w:fill="auto"/>
        <w:tabs>
          <w:tab w:val="left" w:pos="1292"/>
        </w:tabs>
        <w:spacing w:before="0" w:after="0" w:line="274" w:lineRule="exact"/>
        <w:ind w:left="20" w:right="20" w:firstLine="720"/>
        <w:jc w:val="both"/>
      </w:pPr>
      <w:r>
        <w:t xml:space="preserve">при предупреждении и ликвидации последствий чрезвычайных ситуаций в границах </w:t>
      </w:r>
      <w:r w:rsidR="009414CB">
        <w:t>поселения</w:t>
      </w:r>
      <w:r>
        <w:t>.</w:t>
      </w:r>
    </w:p>
    <w:p w:rsidR="004C7CB1" w:rsidRDefault="0057591D" w:rsidP="0057591D">
      <w:pPr>
        <w:pStyle w:val="3"/>
        <w:numPr>
          <w:ilvl w:val="0"/>
          <w:numId w:val="2"/>
        </w:numPr>
        <w:shd w:val="clear" w:color="auto" w:fill="auto"/>
        <w:tabs>
          <w:tab w:val="left" w:pos="1302"/>
        </w:tabs>
        <w:spacing w:before="0" w:after="0" w:line="274" w:lineRule="exact"/>
        <w:ind w:left="20" w:right="20" w:firstLine="700"/>
        <w:jc w:val="both"/>
      </w:pPr>
      <w:r>
        <w:t>Снос, реконструкция зеленых насаждений, произрастающих на земельном участке естественным образом или образовавшихся в ходе хозяйственной деятельности, после передачи земельного участка в аренду под индивидуальное жилищное строительство, личное подсобное хозяйство, собственность гражданину или юридическому лицу, осуществляются без оформления разрешения на пересадку деревьев и кустарников.</w:t>
      </w:r>
    </w:p>
    <w:p w:rsidR="004C7CB1" w:rsidRDefault="0057591D" w:rsidP="0057591D">
      <w:pPr>
        <w:pStyle w:val="3"/>
        <w:numPr>
          <w:ilvl w:val="0"/>
          <w:numId w:val="2"/>
        </w:numPr>
        <w:shd w:val="clear" w:color="auto" w:fill="auto"/>
        <w:tabs>
          <w:tab w:val="left" w:pos="1278"/>
        </w:tabs>
        <w:spacing w:before="0" w:after="0" w:line="274" w:lineRule="exact"/>
        <w:ind w:left="20" w:right="20" w:firstLine="700"/>
        <w:jc w:val="both"/>
      </w:pPr>
      <w:r>
        <w:t>В случаях, когда падение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проводится без предварительного оформления разрешения на пересадку деревьев и кустарников.</w:t>
      </w:r>
    </w:p>
    <w:p w:rsidR="004C7CB1" w:rsidRDefault="0057591D" w:rsidP="0057591D">
      <w:pPr>
        <w:pStyle w:val="3"/>
        <w:numPr>
          <w:ilvl w:val="0"/>
          <w:numId w:val="2"/>
        </w:numPr>
        <w:shd w:val="clear" w:color="auto" w:fill="auto"/>
        <w:tabs>
          <w:tab w:val="left" w:pos="1287"/>
        </w:tabs>
        <w:spacing w:before="0" w:after="0" w:line="274" w:lineRule="exact"/>
        <w:ind w:left="20" w:right="20" w:firstLine="700"/>
        <w:jc w:val="both"/>
      </w:pPr>
      <w:r>
        <w:t>По факту каждого подобного сноса в целях принятия решения о признании факта сноса вынужденным или незаконным комиссией по сохранению зеленых насаждений составляется акт осмотра зеленых насаждений.</w:t>
      </w:r>
    </w:p>
    <w:p w:rsidR="004C7CB1" w:rsidRDefault="0057591D" w:rsidP="0057591D">
      <w:pPr>
        <w:pStyle w:val="3"/>
        <w:numPr>
          <w:ilvl w:val="0"/>
          <w:numId w:val="2"/>
        </w:numPr>
        <w:shd w:val="clear" w:color="auto" w:fill="auto"/>
        <w:tabs>
          <w:tab w:val="left" w:pos="1287"/>
        </w:tabs>
        <w:spacing w:before="0" w:after="0" w:line="274" w:lineRule="exact"/>
        <w:ind w:left="20" w:right="20" w:firstLine="700"/>
        <w:jc w:val="both"/>
      </w:pPr>
      <w:r>
        <w:t xml:space="preserve">Порядок выдачи </w:t>
      </w:r>
      <w:r w:rsidR="009414CB">
        <w:t>разрешения</w:t>
      </w:r>
      <w:r>
        <w:t xml:space="preserve"> на выполнение работ по сносу зеленых </w:t>
      </w:r>
      <w:r>
        <w:lastRenderedPageBreak/>
        <w:t>насаждений, принятия решения об обрезке зеленых насаждений, принятия решения на пересадку деревьев и кустарников осуществляется в порядке, определяемом МПА.</w:t>
      </w:r>
    </w:p>
    <w:p w:rsidR="004C7CB1" w:rsidRDefault="0057591D" w:rsidP="0057591D">
      <w:pPr>
        <w:pStyle w:val="3"/>
        <w:numPr>
          <w:ilvl w:val="0"/>
          <w:numId w:val="2"/>
        </w:numPr>
        <w:shd w:val="clear" w:color="auto" w:fill="auto"/>
        <w:tabs>
          <w:tab w:val="left" w:pos="1426"/>
        </w:tabs>
        <w:spacing w:before="0" w:after="240" w:line="274" w:lineRule="exact"/>
        <w:ind w:left="20" w:right="20" w:firstLine="700"/>
        <w:jc w:val="both"/>
      </w:pPr>
      <w:r>
        <w:t>Требования к осуществлению пересадки деревьев и кустарников, компенсационного озеленения, возмещению вреда, причиненного самовольным сносом зеленых насаждений, определяются МПА.</w:t>
      </w:r>
    </w:p>
    <w:p w:rsidR="004C7CB1" w:rsidRDefault="0057591D" w:rsidP="00217E1D">
      <w:pPr>
        <w:pStyle w:val="22"/>
        <w:keepNext/>
        <w:keepLines/>
        <w:numPr>
          <w:ilvl w:val="0"/>
          <w:numId w:val="1"/>
        </w:numPr>
        <w:shd w:val="clear" w:color="auto" w:fill="auto"/>
        <w:tabs>
          <w:tab w:val="left" w:pos="1603"/>
        </w:tabs>
        <w:spacing w:before="0"/>
        <w:ind w:left="360" w:right="380" w:firstLine="880"/>
      </w:pPr>
      <w:bookmarkStart w:id="29" w:name="bookmark29"/>
      <w:r>
        <w:t>Особенности использования территорий для выгула собак, дрессировки собак, выпаса сельскохозяйственных животных, оказания услуг с использованием животных</w:t>
      </w:r>
      <w:bookmarkEnd w:id="29"/>
    </w:p>
    <w:p w:rsidR="004C7CB1" w:rsidRDefault="0057591D" w:rsidP="00A773C3">
      <w:pPr>
        <w:pStyle w:val="3"/>
        <w:numPr>
          <w:ilvl w:val="0"/>
          <w:numId w:val="2"/>
        </w:numPr>
        <w:shd w:val="clear" w:color="auto" w:fill="auto"/>
        <w:tabs>
          <w:tab w:val="left" w:pos="1292"/>
        </w:tabs>
        <w:spacing w:before="0" w:after="0" w:line="274" w:lineRule="exact"/>
        <w:ind w:left="20" w:right="20" w:firstLine="560"/>
        <w:jc w:val="both"/>
      </w:pPr>
      <w:r>
        <w:t>Выгул и дрессировка собак производятся владельцами собак с соблюдением требований Закона Томской области от 13.08.2010 № 154-ОЗ «О содержании собак и кошек в Томской области».</w:t>
      </w:r>
    </w:p>
    <w:p w:rsidR="004C7CB1" w:rsidRDefault="0057591D" w:rsidP="00A773C3">
      <w:pPr>
        <w:pStyle w:val="3"/>
        <w:numPr>
          <w:ilvl w:val="0"/>
          <w:numId w:val="2"/>
        </w:numPr>
        <w:shd w:val="clear" w:color="auto" w:fill="auto"/>
        <w:tabs>
          <w:tab w:val="left" w:pos="1287"/>
        </w:tabs>
        <w:spacing w:before="0" w:after="0" w:line="274" w:lineRule="exact"/>
        <w:ind w:left="20" w:right="20" w:firstLine="560"/>
        <w:jc w:val="both"/>
      </w:pPr>
      <w:r>
        <w:t>Выпас сельскохозяйственных животных</w:t>
      </w:r>
      <w:r w:rsidR="00097591">
        <w:t xml:space="preserve"> (используется в значении, предусмотренном частью 3 статьи 5.2 Кодекса Томской области об административных правонарушениях),</w:t>
      </w:r>
      <w:r>
        <w:t xml:space="preserve">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w:t>
      </w:r>
      <w:r w:rsidR="00A773C3">
        <w:t>Александровское сельское поселение</w:t>
      </w:r>
      <w: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w:t>
      </w:r>
      <w:r w:rsidR="00A773C3">
        <w:t>Александровского сельского поселения</w:t>
      </w:r>
      <w:r>
        <w:t xml:space="preserve"> с учетом требований действующего законодательства Российской Федерации, Томской области, МПА. Границы территорий, на которых допускается выпас сельскохозяйственных животных, оказание услуг с использованием животных, утверждаются МПА с приложением схемы границ. Выпас сельскохозяйственных животных на земельных участках за пределами утвержденных границ территорий не допускаются.</w:t>
      </w:r>
    </w:p>
    <w:p w:rsidR="00194C9F" w:rsidRDefault="00194C9F" w:rsidP="00194C9F">
      <w:pPr>
        <w:pStyle w:val="3"/>
        <w:shd w:val="clear" w:color="auto" w:fill="auto"/>
        <w:tabs>
          <w:tab w:val="left" w:pos="1287"/>
        </w:tabs>
        <w:spacing w:before="0" w:after="0" w:line="274" w:lineRule="exact"/>
        <w:ind w:right="20" w:firstLine="0"/>
        <w:jc w:val="both"/>
      </w:pPr>
    </w:p>
    <w:p w:rsidR="004C7CB1" w:rsidRDefault="0057591D" w:rsidP="00CA75E9">
      <w:pPr>
        <w:pStyle w:val="22"/>
        <w:keepNext/>
        <w:keepLines/>
        <w:numPr>
          <w:ilvl w:val="0"/>
          <w:numId w:val="1"/>
        </w:numPr>
        <w:shd w:val="clear" w:color="auto" w:fill="auto"/>
        <w:tabs>
          <w:tab w:val="left" w:pos="1678"/>
        </w:tabs>
        <w:spacing w:before="0" w:after="244" w:line="278" w:lineRule="exact"/>
        <w:ind w:left="540" w:right="540" w:firstLine="780"/>
      </w:pPr>
      <w:bookmarkStart w:id="30" w:name="bookmark30"/>
      <w:r>
        <w:t>Общие требования к организации контроля за состоянием и эксплуатацией объектов благоустройства</w:t>
      </w:r>
      <w:bookmarkEnd w:id="30"/>
      <w:r w:rsidR="00CA75E9">
        <w:t>.</w:t>
      </w:r>
    </w:p>
    <w:p w:rsidR="004C7CB1" w:rsidRDefault="0057591D" w:rsidP="00097591">
      <w:pPr>
        <w:pStyle w:val="3"/>
        <w:numPr>
          <w:ilvl w:val="0"/>
          <w:numId w:val="2"/>
        </w:numPr>
        <w:shd w:val="clear" w:color="auto" w:fill="auto"/>
        <w:tabs>
          <w:tab w:val="left" w:pos="1297"/>
        </w:tabs>
        <w:spacing w:before="0" w:after="0" w:line="274" w:lineRule="exact"/>
        <w:ind w:left="20" w:right="20" w:firstLine="700"/>
        <w:jc w:val="both"/>
      </w:pPr>
      <w:r>
        <w:t xml:space="preserve">Контроль за соблюдением установленных настоящими Правилами 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осуществляет Администрация </w:t>
      </w:r>
      <w:r w:rsidR="00097591">
        <w:t>Александровского сельского поселения</w:t>
      </w:r>
      <w:r>
        <w:t>, ее уполномоченные органы и их должностные лица.</w:t>
      </w:r>
    </w:p>
    <w:p w:rsidR="004C7CB1" w:rsidRDefault="0057591D" w:rsidP="00097591">
      <w:pPr>
        <w:pStyle w:val="3"/>
        <w:numPr>
          <w:ilvl w:val="0"/>
          <w:numId w:val="2"/>
        </w:numPr>
        <w:shd w:val="clear" w:color="auto" w:fill="auto"/>
        <w:tabs>
          <w:tab w:val="left" w:pos="1287"/>
        </w:tabs>
        <w:spacing w:before="0" w:after="0" w:line="274" w:lineRule="exact"/>
        <w:ind w:left="20" w:right="20" w:firstLine="700"/>
        <w:jc w:val="both"/>
      </w:pPr>
      <w:r>
        <w:t>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Кодексом Российской Федерации об административных правонарушениях.</w:t>
      </w:r>
    </w:p>
    <w:p w:rsidR="004C7CB1" w:rsidRDefault="0057591D" w:rsidP="00097591">
      <w:pPr>
        <w:pStyle w:val="3"/>
        <w:numPr>
          <w:ilvl w:val="0"/>
          <w:numId w:val="2"/>
        </w:numPr>
        <w:shd w:val="clear" w:color="auto" w:fill="auto"/>
        <w:tabs>
          <w:tab w:val="left" w:pos="1282"/>
          <w:tab w:val="left" w:pos="322"/>
        </w:tabs>
        <w:spacing w:before="0" w:after="0" w:line="274" w:lineRule="exact"/>
        <w:ind w:left="20" w:right="20" w:firstLine="700"/>
        <w:jc w:val="both"/>
      </w:pPr>
      <w:r>
        <w:t xml:space="preserve">Деятельность уполномоченных должностных лиц Администрации </w:t>
      </w:r>
      <w:r w:rsidR="00097591">
        <w:t>Александровского сельского поселения</w:t>
      </w:r>
      <w: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Кодексом Российской Федерации</w:t>
      </w:r>
      <w:r w:rsidR="00145820">
        <w:t xml:space="preserve"> об </w:t>
      </w:r>
      <w:r>
        <w:t>административных правонарушениях.</w:t>
      </w:r>
    </w:p>
    <w:p w:rsidR="004C7CB1" w:rsidRDefault="0057591D" w:rsidP="00097591">
      <w:pPr>
        <w:pStyle w:val="3"/>
        <w:numPr>
          <w:ilvl w:val="0"/>
          <w:numId w:val="2"/>
        </w:numPr>
        <w:shd w:val="clear" w:color="auto" w:fill="auto"/>
        <w:tabs>
          <w:tab w:val="left" w:pos="1292"/>
        </w:tabs>
        <w:spacing w:before="0" w:after="0" w:line="274" w:lineRule="exact"/>
        <w:ind w:left="20" w:right="20" w:firstLine="700"/>
        <w:jc w:val="both"/>
      </w:pPr>
      <w:r>
        <w:t xml:space="preserve">Выявление поводов к возбуждению дел об административных правонарушениях осуществляется уполномоченными должностными лицами Администрации </w:t>
      </w:r>
      <w:r w:rsidR="00097591">
        <w:t>Александровского сельского поселения</w:t>
      </w:r>
      <w:r>
        <w:t xml:space="preserve"> в ходе проведения плановых и внеплановых осмотров состояния объектов благоустройства.</w:t>
      </w:r>
    </w:p>
    <w:sectPr w:rsidR="004C7CB1" w:rsidSect="009B41F7">
      <w:pgSz w:w="11909" w:h="16838"/>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024" w:rsidRDefault="00B85024" w:rsidP="004C7CB1">
      <w:r>
        <w:separator/>
      </w:r>
    </w:p>
  </w:endnote>
  <w:endnote w:type="continuationSeparator" w:id="0">
    <w:p w:rsidR="00B85024" w:rsidRDefault="00B85024" w:rsidP="004C7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024" w:rsidRDefault="00B85024"/>
  </w:footnote>
  <w:footnote w:type="continuationSeparator" w:id="0">
    <w:p w:rsidR="00B85024" w:rsidRDefault="00B8502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010"/>
    <w:multiLevelType w:val="multilevel"/>
    <w:tmpl w:val="0C94090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542C5"/>
    <w:multiLevelType w:val="multilevel"/>
    <w:tmpl w:val="6AD01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85272"/>
    <w:multiLevelType w:val="multilevel"/>
    <w:tmpl w:val="5194F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A01B1"/>
    <w:multiLevelType w:val="multilevel"/>
    <w:tmpl w:val="19BCC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E07D04"/>
    <w:multiLevelType w:val="multilevel"/>
    <w:tmpl w:val="BAB41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5B1949"/>
    <w:multiLevelType w:val="multilevel"/>
    <w:tmpl w:val="65586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4170B7"/>
    <w:multiLevelType w:val="multilevel"/>
    <w:tmpl w:val="F790D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C0B0D"/>
    <w:multiLevelType w:val="multilevel"/>
    <w:tmpl w:val="459E1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022947"/>
    <w:multiLevelType w:val="multilevel"/>
    <w:tmpl w:val="8A66FE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8D13D1"/>
    <w:multiLevelType w:val="multilevel"/>
    <w:tmpl w:val="FBAA7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673601"/>
    <w:multiLevelType w:val="multilevel"/>
    <w:tmpl w:val="1F66F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2C38F4"/>
    <w:multiLevelType w:val="multilevel"/>
    <w:tmpl w:val="3F169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BF7E45"/>
    <w:multiLevelType w:val="multilevel"/>
    <w:tmpl w:val="FBF47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8E0BC4"/>
    <w:multiLevelType w:val="multilevel"/>
    <w:tmpl w:val="36805B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E66A75"/>
    <w:multiLevelType w:val="multilevel"/>
    <w:tmpl w:val="D312F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0B7EA6"/>
    <w:multiLevelType w:val="multilevel"/>
    <w:tmpl w:val="E4D0A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6DF67EF"/>
    <w:multiLevelType w:val="multilevel"/>
    <w:tmpl w:val="00728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EF57FF"/>
    <w:multiLevelType w:val="multilevel"/>
    <w:tmpl w:val="2A902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5044BF"/>
    <w:multiLevelType w:val="multilevel"/>
    <w:tmpl w:val="2C1CA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810078"/>
    <w:multiLevelType w:val="multilevel"/>
    <w:tmpl w:val="3A482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CE5F89"/>
    <w:multiLevelType w:val="multilevel"/>
    <w:tmpl w:val="A3BE3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230306"/>
    <w:multiLevelType w:val="multilevel"/>
    <w:tmpl w:val="6430F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A52C8F"/>
    <w:multiLevelType w:val="multilevel"/>
    <w:tmpl w:val="530E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74C94"/>
    <w:multiLevelType w:val="multilevel"/>
    <w:tmpl w:val="09D2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AF5F02"/>
    <w:multiLevelType w:val="multilevel"/>
    <w:tmpl w:val="17DA6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A9701DE"/>
    <w:multiLevelType w:val="multilevel"/>
    <w:tmpl w:val="815C2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1C5170"/>
    <w:multiLevelType w:val="multilevel"/>
    <w:tmpl w:val="F2D46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C1662F"/>
    <w:multiLevelType w:val="multilevel"/>
    <w:tmpl w:val="C7FA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95017A"/>
    <w:multiLevelType w:val="multilevel"/>
    <w:tmpl w:val="95E29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F85D26"/>
    <w:multiLevelType w:val="multilevel"/>
    <w:tmpl w:val="9E222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E3B048E"/>
    <w:multiLevelType w:val="multilevel"/>
    <w:tmpl w:val="F6C6C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516C1C"/>
    <w:multiLevelType w:val="multilevel"/>
    <w:tmpl w:val="7D022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0C135CE"/>
    <w:multiLevelType w:val="multilevel"/>
    <w:tmpl w:val="B4CA4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CA4E79"/>
    <w:multiLevelType w:val="multilevel"/>
    <w:tmpl w:val="67105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DE56BB"/>
    <w:multiLevelType w:val="multilevel"/>
    <w:tmpl w:val="277C3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8D08EE"/>
    <w:multiLevelType w:val="multilevel"/>
    <w:tmpl w:val="741CC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306D12"/>
    <w:multiLevelType w:val="multilevel"/>
    <w:tmpl w:val="3F66A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A0094"/>
    <w:multiLevelType w:val="multilevel"/>
    <w:tmpl w:val="BAF2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A20E86"/>
    <w:multiLevelType w:val="multilevel"/>
    <w:tmpl w:val="A9AE1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A777FF"/>
    <w:multiLevelType w:val="multilevel"/>
    <w:tmpl w:val="8ADA5D2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17643A1"/>
    <w:multiLevelType w:val="multilevel"/>
    <w:tmpl w:val="694C0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27605DC"/>
    <w:multiLevelType w:val="multilevel"/>
    <w:tmpl w:val="D8A6F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E669BF"/>
    <w:multiLevelType w:val="multilevel"/>
    <w:tmpl w:val="13D8B1E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2432E2"/>
    <w:multiLevelType w:val="multilevel"/>
    <w:tmpl w:val="9462D7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5C385F"/>
    <w:multiLevelType w:val="multilevel"/>
    <w:tmpl w:val="BED819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997071E"/>
    <w:multiLevelType w:val="multilevel"/>
    <w:tmpl w:val="6BF0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5F3BD6"/>
    <w:multiLevelType w:val="multilevel"/>
    <w:tmpl w:val="A224A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DE94251"/>
    <w:multiLevelType w:val="multilevel"/>
    <w:tmpl w:val="A1EC8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1B45E35"/>
    <w:multiLevelType w:val="multilevel"/>
    <w:tmpl w:val="C8F4C6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024411"/>
    <w:multiLevelType w:val="multilevel"/>
    <w:tmpl w:val="0E5673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A7671B"/>
    <w:multiLevelType w:val="multilevel"/>
    <w:tmpl w:val="9D02C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F4300F0"/>
    <w:multiLevelType w:val="multilevel"/>
    <w:tmpl w:val="64127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5C2F9F"/>
    <w:multiLevelType w:val="multilevel"/>
    <w:tmpl w:val="32FC7B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4"/>
  </w:num>
  <w:num w:numId="3">
    <w:abstractNumId w:val="4"/>
  </w:num>
  <w:num w:numId="4">
    <w:abstractNumId w:val="35"/>
  </w:num>
  <w:num w:numId="5">
    <w:abstractNumId w:val="29"/>
  </w:num>
  <w:num w:numId="6">
    <w:abstractNumId w:val="6"/>
  </w:num>
  <w:num w:numId="7">
    <w:abstractNumId w:val="13"/>
  </w:num>
  <w:num w:numId="8">
    <w:abstractNumId w:val="38"/>
  </w:num>
  <w:num w:numId="9">
    <w:abstractNumId w:val="19"/>
  </w:num>
  <w:num w:numId="10">
    <w:abstractNumId w:val="39"/>
  </w:num>
  <w:num w:numId="11">
    <w:abstractNumId w:val="11"/>
  </w:num>
  <w:num w:numId="12">
    <w:abstractNumId w:val="12"/>
  </w:num>
  <w:num w:numId="13">
    <w:abstractNumId w:val="1"/>
  </w:num>
  <w:num w:numId="14">
    <w:abstractNumId w:val="41"/>
  </w:num>
  <w:num w:numId="15">
    <w:abstractNumId w:val="51"/>
  </w:num>
  <w:num w:numId="16">
    <w:abstractNumId w:val="20"/>
  </w:num>
  <w:num w:numId="17">
    <w:abstractNumId w:val="31"/>
  </w:num>
  <w:num w:numId="18">
    <w:abstractNumId w:val="40"/>
  </w:num>
  <w:num w:numId="19">
    <w:abstractNumId w:val="49"/>
  </w:num>
  <w:num w:numId="20">
    <w:abstractNumId w:val="52"/>
  </w:num>
  <w:num w:numId="21">
    <w:abstractNumId w:val="32"/>
  </w:num>
  <w:num w:numId="22">
    <w:abstractNumId w:val="14"/>
  </w:num>
  <w:num w:numId="23">
    <w:abstractNumId w:val="25"/>
  </w:num>
  <w:num w:numId="24">
    <w:abstractNumId w:val="47"/>
  </w:num>
  <w:num w:numId="25">
    <w:abstractNumId w:val="33"/>
  </w:num>
  <w:num w:numId="26">
    <w:abstractNumId w:val="24"/>
  </w:num>
  <w:num w:numId="27">
    <w:abstractNumId w:val="26"/>
  </w:num>
  <w:num w:numId="28">
    <w:abstractNumId w:val="22"/>
  </w:num>
  <w:num w:numId="29">
    <w:abstractNumId w:val="42"/>
  </w:num>
  <w:num w:numId="30">
    <w:abstractNumId w:val="3"/>
  </w:num>
  <w:num w:numId="31">
    <w:abstractNumId w:val="7"/>
  </w:num>
  <w:num w:numId="32">
    <w:abstractNumId w:val="5"/>
  </w:num>
  <w:num w:numId="33">
    <w:abstractNumId w:val="16"/>
  </w:num>
  <w:num w:numId="34">
    <w:abstractNumId w:val="17"/>
  </w:num>
  <w:num w:numId="35">
    <w:abstractNumId w:val="21"/>
  </w:num>
  <w:num w:numId="36">
    <w:abstractNumId w:val="45"/>
  </w:num>
  <w:num w:numId="37">
    <w:abstractNumId w:val="37"/>
  </w:num>
  <w:num w:numId="38">
    <w:abstractNumId w:val="23"/>
  </w:num>
  <w:num w:numId="39">
    <w:abstractNumId w:val="43"/>
  </w:num>
  <w:num w:numId="40">
    <w:abstractNumId w:val="27"/>
  </w:num>
  <w:num w:numId="41">
    <w:abstractNumId w:val="18"/>
  </w:num>
  <w:num w:numId="42">
    <w:abstractNumId w:val="15"/>
  </w:num>
  <w:num w:numId="43">
    <w:abstractNumId w:val="2"/>
  </w:num>
  <w:num w:numId="44">
    <w:abstractNumId w:val="9"/>
  </w:num>
  <w:num w:numId="45">
    <w:abstractNumId w:val="0"/>
  </w:num>
  <w:num w:numId="46">
    <w:abstractNumId w:val="36"/>
  </w:num>
  <w:num w:numId="47">
    <w:abstractNumId w:val="50"/>
  </w:num>
  <w:num w:numId="48">
    <w:abstractNumId w:val="30"/>
  </w:num>
  <w:num w:numId="49">
    <w:abstractNumId w:val="28"/>
  </w:num>
  <w:num w:numId="50">
    <w:abstractNumId w:val="46"/>
  </w:num>
  <w:num w:numId="51">
    <w:abstractNumId w:val="48"/>
  </w:num>
  <w:num w:numId="52">
    <w:abstractNumId w:val="34"/>
  </w:num>
  <w:num w:numId="53">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4C7CB1"/>
    <w:rsid w:val="00002754"/>
    <w:rsid w:val="000134D7"/>
    <w:rsid w:val="00027753"/>
    <w:rsid w:val="00047DB2"/>
    <w:rsid w:val="00054337"/>
    <w:rsid w:val="00054F5E"/>
    <w:rsid w:val="00060E4E"/>
    <w:rsid w:val="0007157C"/>
    <w:rsid w:val="00097591"/>
    <w:rsid w:val="000B744F"/>
    <w:rsid w:val="000C0195"/>
    <w:rsid w:val="000C49C1"/>
    <w:rsid w:val="000F6435"/>
    <w:rsid w:val="001007A9"/>
    <w:rsid w:val="00100DA2"/>
    <w:rsid w:val="00102B25"/>
    <w:rsid w:val="00104EE6"/>
    <w:rsid w:val="001164D4"/>
    <w:rsid w:val="00145820"/>
    <w:rsid w:val="00170673"/>
    <w:rsid w:val="00194C9F"/>
    <w:rsid w:val="001964E5"/>
    <w:rsid w:val="001B1851"/>
    <w:rsid w:val="001D4B26"/>
    <w:rsid w:val="001E2881"/>
    <w:rsid w:val="001F50A2"/>
    <w:rsid w:val="0020478B"/>
    <w:rsid w:val="00217E1D"/>
    <w:rsid w:val="0022471D"/>
    <w:rsid w:val="002250A0"/>
    <w:rsid w:val="00250B1D"/>
    <w:rsid w:val="00264F37"/>
    <w:rsid w:val="00284A16"/>
    <w:rsid w:val="002E10B3"/>
    <w:rsid w:val="00393BBF"/>
    <w:rsid w:val="00393F41"/>
    <w:rsid w:val="003E2A67"/>
    <w:rsid w:val="004172E9"/>
    <w:rsid w:val="00420ADD"/>
    <w:rsid w:val="00444DB6"/>
    <w:rsid w:val="00446E05"/>
    <w:rsid w:val="00463A3F"/>
    <w:rsid w:val="00467394"/>
    <w:rsid w:val="00475C5F"/>
    <w:rsid w:val="00484177"/>
    <w:rsid w:val="004A085E"/>
    <w:rsid w:val="004C7CB1"/>
    <w:rsid w:val="00503871"/>
    <w:rsid w:val="00534724"/>
    <w:rsid w:val="0057591D"/>
    <w:rsid w:val="005874B0"/>
    <w:rsid w:val="0059777C"/>
    <w:rsid w:val="005B2137"/>
    <w:rsid w:val="005E4837"/>
    <w:rsid w:val="00627944"/>
    <w:rsid w:val="00646B98"/>
    <w:rsid w:val="00661084"/>
    <w:rsid w:val="0066378A"/>
    <w:rsid w:val="00675E8D"/>
    <w:rsid w:val="0069658B"/>
    <w:rsid w:val="006C1661"/>
    <w:rsid w:val="00722B04"/>
    <w:rsid w:val="0076301D"/>
    <w:rsid w:val="00777B7E"/>
    <w:rsid w:val="0078687B"/>
    <w:rsid w:val="007A0DB7"/>
    <w:rsid w:val="007B4CAC"/>
    <w:rsid w:val="007F740C"/>
    <w:rsid w:val="00832BEC"/>
    <w:rsid w:val="00844CD7"/>
    <w:rsid w:val="008B56FD"/>
    <w:rsid w:val="008C4435"/>
    <w:rsid w:val="0091163A"/>
    <w:rsid w:val="00914201"/>
    <w:rsid w:val="00931F2C"/>
    <w:rsid w:val="009414CB"/>
    <w:rsid w:val="00992206"/>
    <w:rsid w:val="009B41F7"/>
    <w:rsid w:val="009B4EFE"/>
    <w:rsid w:val="009B664A"/>
    <w:rsid w:val="009C60AD"/>
    <w:rsid w:val="009D6766"/>
    <w:rsid w:val="009F1316"/>
    <w:rsid w:val="009F7B0C"/>
    <w:rsid w:val="00A12232"/>
    <w:rsid w:val="00A406BA"/>
    <w:rsid w:val="00A429B3"/>
    <w:rsid w:val="00A451B2"/>
    <w:rsid w:val="00A773C3"/>
    <w:rsid w:val="00AA1517"/>
    <w:rsid w:val="00AF1A3C"/>
    <w:rsid w:val="00B06295"/>
    <w:rsid w:val="00B202F7"/>
    <w:rsid w:val="00B34835"/>
    <w:rsid w:val="00B579EF"/>
    <w:rsid w:val="00B7255F"/>
    <w:rsid w:val="00B805E6"/>
    <w:rsid w:val="00B85024"/>
    <w:rsid w:val="00BA63DD"/>
    <w:rsid w:val="00BC3A10"/>
    <w:rsid w:val="00BD1ED4"/>
    <w:rsid w:val="00C24CD0"/>
    <w:rsid w:val="00C833F9"/>
    <w:rsid w:val="00C871D1"/>
    <w:rsid w:val="00CA75E9"/>
    <w:rsid w:val="00CA7E86"/>
    <w:rsid w:val="00CC2A08"/>
    <w:rsid w:val="00CC41B7"/>
    <w:rsid w:val="00D16661"/>
    <w:rsid w:val="00D24A06"/>
    <w:rsid w:val="00D27008"/>
    <w:rsid w:val="00D70F81"/>
    <w:rsid w:val="00D72C3E"/>
    <w:rsid w:val="00D74CC3"/>
    <w:rsid w:val="00D7701B"/>
    <w:rsid w:val="00D96CA2"/>
    <w:rsid w:val="00DB2110"/>
    <w:rsid w:val="00DB5D20"/>
    <w:rsid w:val="00DF7F9C"/>
    <w:rsid w:val="00E41354"/>
    <w:rsid w:val="00E96CF8"/>
    <w:rsid w:val="00EB2012"/>
    <w:rsid w:val="00EE43D0"/>
    <w:rsid w:val="00EF6205"/>
    <w:rsid w:val="00F84F04"/>
    <w:rsid w:val="00F85037"/>
    <w:rsid w:val="00F86FBE"/>
    <w:rsid w:val="00FA2B25"/>
    <w:rsid w:val="00FA6807"/>
    <w:rsid w:val="00FB4785"/>
    <w:rsid w:val="00FE3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C7CB1"/>
    <w:rPr>
      <w:color w:val="000000"/>
    </w:rPr>
  </w:style>
  <w:style w:type="paragraph" w:styleId="1">
    <w:name w:val="heading 1"/>
    <w:basedOn w:val="a"/>
    <w:next w:val="a"/>
    <w:link w:val="10"/>
    <w:uiPriority w:val="99"/>
    <w:qFormat/>
    <w:rsid w:val="00AF1A3C"/>
    <w:pPr>
      <w:keepNext/>
      <w:widowControl/>
      <w:jc w:val="both"/>
      <w:outlineLvl w:val="0"/>
    </w:pPr>
    <w:rPr>
      <w:rFonts w:ascii="Times New Roman" w:eastAsia="Times New Roman" w:hAnsi="Times New Roman" w:cs="Times New Roman"/>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7CB1"/>
    <w:rPr>
      <w:color w:val="0066CC"/>
      <w:u w:val="single"/>
    </w:rPr>
  </w:style>
  <w:style w:type="character" w:customStyle="1" w:styleId="2">
    <w:name w:val="Основной текст (2)_"/>
    <w:basedOn w:val="a0"/>
    <w:link w:val="20"/>
    <w:rsid w:val="004C7CB1"/>
    <w:rPr>
      <w:rFonts w:ascii="Times New Roman" w:eastAsia="Times New Roman" w:hAnsi="Times New Roman" w:cs="Times New Roman"/>
      <w:b/>
      <w:bCs/>
      <w:i w:val="0"/>
      <w:iCs w:val="0"/>
      <w:smallCaps w:val="0"/>
      <w:strike w:val="0"/>
      <w:sz w:val="27"/>
      <w:szCs w:val="27"/>
      <w:u w:val="none"/>
    </w:rPr>
  </w:style>
  <w:style w:type="character" w:customStyle="1" w:styleId="a4">
    <w:name w:val="Основной текст_"/>
    <w:basedOn w:val="a0"/>
    <w:link w:val="3"/>
    <w:rsid w:val="004C7CB1"/>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4C7CB1"/>
    <w:rPr>
      <w:rFonts w:ascii="Times New Roman" w:eastAsia="Times New Roman" w:hAnsi="Times New Roman" w:cs="Times New Roman"/>
      <w:b/>
      <w:bCs/>
      <w:i w:val="0"/>
      <w:iCs w:val="0"/>
      <w:smallCaps w:val="0"/>
      <w:strike w:val="0"/>
      <w:sz w:val="27"/>
      <w:szCs w:val="27"/>
      <w:u w:val="none"/>
    </w:rPr>
  </w:style>
  <w:style w:type="character" w:customStyle="1" w:styleId="21">
    <w:name w:val="Заголовок №2_"/>
    <w:basedOn w:val="a0"/>
    <w:link w:val="22"/>
    <w:rsid w:val="004C7CB1"/>
    <w:rPr>
      <w:rFonts w:ascii="Times New Roman" w:eastAsia="Times New Roman" w:hAnsi="Times New Roman" w:cs="Times New Roman"/>
      <w:b/>
      <w:bCs/>
      <w:i w:val="0"/>
      <w:iCs w:val="0"/>
      <w:smallCaps w:val="0"/>
      <w:strike w:val="0"/>
      <w:sz w:val="23"/>
      <w:szCs w:val="23"/>
      <w:u w:val="none"/>
    </w:rPr>
  </w:style>
  <w:style w:type="character" w:customStyle="1" w:styleId="13">
    <w:name w:val="Основной текст1"/>
    <w:basedOn w:val="a4"/>
    <w:rsid w:val="004C7C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BookAntiqua115pt">
    <w:name w:val="Основной текст + Book Antiqua;11;5 pt;Полужирный;Курсив"/>
    <w:basedOn w:val="a4"/>
    <w:rsid w:val="004C7CB1"/>
    <w:rPr>
      <w:rFonts w:ascii="Book Antiqua" w:eastAsia="Book Antiqua" w:hAnsi="Book Antiqua" w:cs="Book Antiqua"/>
      <w:b/>
      <w:bCs/>
      <w:i/>
      <w:iCs/>
      <w:smallCaps w:val="0"/>
      <w:strike w:val="0"/>
      <w:color w:val="000000"/>
      <w:spacing w:val="0"/>
      <w:w w:val="100"/>
      <w:position w:val="0"/>
      <w:sz w:val="23"/>
      <w:szCs w:val="23"/>
      <w:u w:val="none"/>
    </w:rPr>
  </w:style>
  <w:style w:type="character" w:customStyle="1" w:styleId="23">
    <w:name w:val="Основной текст2"/>
    <w:basedOn w:val="a4"/>
    <w:rsid w:val="004C7C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0">
    <w:name w:val="Основной текст (2)"/>
    <w:basedOn w:val="a"/>
    <w:link w:val="2"/>
    <w:rsid w:val="004C7CB1"/>
    <w:pPr>
      <w:shd w:val="clear" w:color="auto" w:fill="FFFFFF"/>
      <w:spacing w:before="120" w:after="300" w:line="0" w:lineRule="atLeast"/>
      <w:jc w:val="center"/>
    </w:pPr>
    <w:rPr>
      <w:rFonts w:ascii="Times New Roman" w:eastAsia="Times New Roman" w:hAnsi="Times New Roman" w:cs="Times New Roman"/>
      <w:b/>
      <w:bCs/>
      <w:sz w:val="27"/>
      <w:szCs w:val="27"/>
    </w:rPr>
  </w:style>
  <w:style w:type="paragraph" w:customStyle="1" w:styleId="3">
    <w:name w:val="Основной текст3"/>
    <w:basedOn w:val="a"/>
    <w:link w:val="a4"/>
    <w:rsid w:val="004C7CB1"/>
    <w:pPr>
      <w:shd w:val="clear" w:color="auto" w:fill="FFFFFF"/>
      <w:spacing w:before="780" w:after="300" w:line="0" w:lineRule="atLeast"/>
      <w:ind w:hanging="1920"/>
    </w:pPr>
    <w:rPr>
      <w:rFonts w:ascii="Times New Roman" w:eastAsia="Times New Roman" w:hAnsi="Times New Roman" w:cs="Times New Roman"/>
    </w:rPr>
  </w:style>
  <w:style w:type="paragraph" w:customStyle="1" w:styleId="12">
    <w:name w:val="Заголовок №1"/>
    <w:basedOn w:val="a"/>
    <w:link w:val="11"/>
    <w:rsid w:val="004C7CB1"/>
    <w:pPr>
      <w:shd w:val="clear" w:color="auto" w:fill="FFFFFF"/>
      <w:spacing w:before="300" w:after="300" w:line="0" w:lineRule="atLeast"/>
      <w:jc w:val="center"/>
      <w:outlineLvl w:val="0"/>
    </w:pPr>
    <w:rPr>
      <w:rFonts w:ascii="Times New Roman" w:eastAsia="Times New Roman" w:hAnsi="Times New Roman" w:cs="Times New Roman"/>
      <w:b/>
      <w:bCs/>
      <w:sz w:val="27"/>
      <w:szCs w:val="27"/>
    </w:rPr>
  </w:style>
  <w:style w:type="paragraph" w:customStyle="1" w:styleId="22">
    <w:name w:val="Заголовок №2"/>
    <w:basedOn w:val="a"/>
    <w:link w:val="21"/>
    <w:rsid w:val="004C7CB1"/>
    <w:pPr>
      <w:shd w:val="clear" w:color="auto" w:fill="FFFFFF"/>
      <w:spacing w:before="240" w:after="240" w:line="274" w:lineRule="exact"/>
      <w:ind w:hanging="2580"/>
      <w:jc w:val="center"/>
      <w:outlineLvl w:val="1"/>
    </w:pPr>
    <w:rPr>
      <w:rFonts w:ascii="Times New Roman" w:eastAsia="Times New Roman" w:hAnsi="Times New Roman" w:cs="Times New Roman"/>
      <w:b/>
      <w:bCs/>
      <w:sz w:val="23"/>
      <w:szCs w:val="23"/>
    </w:rPr>
  </w:style>
  <w:style w:type="character" w:customStyle="1" w:styleId="10">
    <w:name w:val="Заголовок 1 Знак"/>
    <w:basedOn w:val="a0"/>
    <w:link w:val="1"/>
    <w:uiPriority w:val="99"/>
    <w:rsid w:val="00AF1A3C"/>
    <w:rPr>
      <w:rFonts w:ascii="Times New Roman" w:eastAsia="Times New Roman" w:hAnsi="Times New Roman" w:cs="Times New Roman"/>
      <w:b/>
      <w:bCs/>
    </w:rPr>
  </w:style>
  <w:style w:type="character" w:customStyle="1" w:styleId="a5">
    <w:name w:val="Без интервала Знак"/>
    <w:basedOn w:val="a0"/>
    <w:link w:val="a6"/>
    <w:uiPriority w:val="99"/>
    <w:locked/>
    <w:rsid w:val="00AF1A3C"/>
    <w:rPr>
      <w:rFonts w:ascii="Arial" w:eastAsia="Times New Roman" w:hAnsi="Arial" w:cs="Arial"/>
    </w:rPr>
  </w:style>
  <w:style w:type="paragraph" w:styleId="a6">
    <w:name w:val="No Spacing"/>
    <w:link w:val="a5"/>
    <w:uiPriority w:val="99"/>
    <w:qFormat/>
    <w:rsid w:val="00AF1A3C"/>
    <w:pPr>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201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220FC-88C4-453B-989A-2218489A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17882</Words>
  <Characters>101934</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СпецНас</dc:creator>
  <cp:lastModifiedBy>Совет</cp:lastModifiedBy>
  <cp:revision>38</cp:revision>
  <dcterms:created xsi:type="dcterms:W3CDTF">2017-10-05T03:02:00Z</dcterms:created>
  <dcterms:modified xsi:type="dcterms:W3CDTF">2017-10-18T10:18:00Z</dcterms:modified>
</cp:coreProperties>
</file>